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bookmarkStart w:id="0" w:name="_GoBack"/>
      <w:bookmarkEnd w:id="0"/>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МУНИЦИПАЛЬНОЕ БЮДЖЕТНОЕ</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 xml:space="preserve"> ОБЩЕОБРАЗОВАТЕЛЬНОЕ УЧРЕЖДЕНИЕ</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 xml:space="preserve"> СРЕДНЯЯ ОБЩЕОБРАЗОВАТЕЛЬНАЯ ШКОЛА №18 Г.ТВЕРИ</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«РАССМОТРЕНА И                                                              «УТВЕРЖДАЮ»</w:t>
      </w:r>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 xml:space="preserve">РЕКОМЕНДОВАНА                                                      Директор МБОУ СОШ №18 </w:t>
      </w:r>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 xml:space="preserve">К УТВЕРЖДЕНИЮ»                                                     </w:t>
      </w:r>
      <w:proofErr w:type="spellStart"/>
      <w:r w:rsidRPr="005123B8">
        <w:rPr>
          <w:rFonts w:ascii="Times New Roman" w:eastAsia="Times New Roman" w:hAnsi="Times New Roman"/>
          <w:b/>
          <w:color w:val="000000"/>
          <w:sz w:val="24"/>
          <w:szCs w:val="24"/>
          <w:lang w:eastAsia="ru-RU"/>
        </w:rPr>
        <w:t>_____________Бердыган</w:t>
      </w:r>
      <w:proofErr w:type="spellEnd"/>
      <w:r w:rsidRPr="005123B8">
        <w:rPr>
          <w:rFonts w:ascii="Times New Roman" w:eastAsia="Times New Roman" w:hAnsi="Times New Roman"/>
          <w:b/>
          <w:color w:val="000000"/>
          <w:sz w:val="24"/>
          <w:szCs w:val="24"/>
          <w:lang w:eastAsia="ru-RU"/>
        </w:rPr>
        <w:t xml:space="preserve"> Т.А.</w:t>
      </w:r>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proofErr w:type="gramStart"/>
      <w:r w:rsidRPr="005123B8">
        <w:rPr>
          <w:rFonts w:ascii="Times New Roman" w:eastAsia="Times New Roman" w:hAnsi="Times New Roman"/>
          <w:b/>
          <w:color w:val="000000"/>
          <w:sz w:val="24"/>
          <w:szCs w:val="24"/>
          <w:lang w:eastAsia="ru-RU"/>
        </w:rPr>
        <w:t>Протокол Методического совета                                  (приказ от</w:t>
      </w:r>
      <w:proofErr w:type="gramEnd"/>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МБОУ СОШ №18                                                             «___»____________202__года</w:t>
      </w:r>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proofErr w:type="gramStart"/>
      <w:r w:rsidRPr="005123B8">
        <w:rPr>
          <w:rFonts w:ascii="Times New Roman" w:eastAsia="Times New Roman" w:hAnsi="Times New Roman"/>
          <w:b/>
          <w:color w:val="000000"/>
          <w:sz w:val="24"/>
          <w:szCs w:val="24"/>
          <w:lang w:eastAsia="ru-RU"/>
        </w:rPr>
        <w:t xml:space="preserve">« ____» ____________202 </w:t>
      </w:r>
      <w:proofErr w:type="spellStart"/>
      <w:r w:rsidRPr="005123B8">
        <w:rPr>
          <w:rFonts w:ascii="Times New Roman" w:eastAsia="Times New Roman" w:hAnsi="Times New Roman"/>
          <w:b/>
          <w:color w:val="000000"/>
          <w:sz w:val="24"/>
          <w:szCs w:val="24"/>
          <w:lang w:eastAsia="ru-RU"/>
        </w:rPr>
        <w:t>___года</w:t>
      </w:r>
      <w:proofErr w:type="spellEnd"/>
      <w:r w:rsidRPr="005123B8">
        <w:rPr>
          <w:rFonts w:ascii="Times New Roman" w:eastAsia="Times New Roman" w:hAnsi="Times New Roman"/>
          <w:b/>
          <w:color w:val="000000"/>
          <w:sz w:val="24"/>
          <w:szCs w:val="24"/>
          <w:lang w:eastAsia="ru-RU"/>
        </w:rPr>
        <w:t xml:space="preserve">                                              №______)</w:t>
      </w:r>
      <w:proofErr w:type="gramEnd"/>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№________</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5123B8">
        <w:rPr>
          <w:rFonts w:ascii="Times New Roman" w:eastAsia="Times New Roman" w:hAnsi="Times New Roman"/>
          <w:b/>
          <w:color w:val="000000"/>
          <w:sz w:val="40"/>
          <w:szCs w:val="40"/>
          <w:lang w:eastAsia="ru-RU"/>
        </w:rPr>
        <w:t xml:space="preserve">Рабочая программа </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5123B8">
        <w:rPr>
          <w:rFonts w:ascii="Times New Roman" w:eastAsia="Times New Roman" w:hAnsi="Times New Roman"/>
          <w:b/>
          <w:color w:val="000000"/>
          <w:sz w:val="40"/>
          <w:szCs w:val="40"/>
          <w:lang w:eastAsia="ru-RU"/>
        </w:rPr>
        <w:t>по предмету «Родная (русская) литература»</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5123B8">
        <w:rPr>
          <w:rFonts w:ascii="Times New Roman" w:eastAsia="Times New Roman" w:hAnsi="Times New Roman"/>
          <w:b/>
          <w:color w:val="000000"/>
          <w:sz w:val="40"/>
          <w:szCs w:val="40"/>
          <w:lang w:eastAsia="ru-RU"/>
        </w:rPr>
        <w:t>10  класс</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r w:rsidRPr="005123B8">
        <w:rPr>
          <w:rFonts w:ascii="Times New Roman" w:eastAsia="Times New Roman" w:hAnsi="Times New Roman"/>
          <w:b/>
          <w:color w:val="000000"/>
          <w:sz w:val="40"/>
          <w:szCs w:val="40"/>
          <w:lang w:eastAsia="ru-RU"/>
        </w:rPr>
        <w:t xml:space="preserve">Разработана  </w:t>
      </w:r>
      <w:proofErr w:type="spellStart"/>
      <w:r w:rsidRPr="005123B8">
        <w:rPr>
          <w:rFonts w:ascii="Times New Roman" w:eastAsia="Times New Roman" w:hAnsi="Times New Roman"/>
          <w:b/>
          <w:color w:val="000000"/>
          <w:sz w:val="40"/>
          <w:szCs w:val="40"/>
          <w:lang w:eastAsia="ru-RU"/>
        </w:rPr>
        <w:t>Шириянц</w:t>
      </w:r>
      <w:proofErr w:type="spellEnd"/>
      <w:r w:rsidRPr="005123B8">
        <w:rPr>
          <w:rFonts w:ascii="Times New Roman" w:eastAsia="Times New Roman" w:hAnsi="Times New Roman"/>
          <w:b/>
          <w:color w:val="000000"/>
          <w:sz w:val="40"/>
          <w:szCs w:val="40"/>
          <w:lang w:eastAsia="ru-RU"/>
        </w:rPr>
        <w:t xml:space="preserve"> Н.А.</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40"/>
          <w:szCs w:val="40"/>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5123B8">
        <w:rPr>
          <w:rFonts w:ascii="Times New Roman" w:eastAsia="Times New Roman" w:hAnsi="Times New Roman"/>
          <w:b/>
          <w:color w:val="000000"/>
          <w:sz w:val="24"/>
          <w:szCs w:val="24"/>
          <w:lang w:eastAsia="ru-RU"/>
        </w:rPr>
        <w:t>2021 год</w:t>
      </w: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8650D1" w:rsidRDefault="008650D1" w:rsidP="008650D1">
      <w:pPr>
        <w:shd w:val="clear" w:color="auto" w:fill="FFFFFF"/>
        <w:spacing w:after="0" w:line="240" w:lineRule="auto"/>
        <w:ind w:left="-567"/>
        <w:jc w:val="center"/>
        <w:rPr>
          <w:rFonts w:ascii="Times New Roman" w:eastAsia="Times New Roman" w:hAnsi="Times New Roman"/>
          <w:b/>
          <w:color w:val="000000"/>
          <w:sz w:val="24"/>
          <w:szCs w:val="24"/>
          <w:lang w:eastAsia="ru-RU"/>
        </w:rPr>
      </w:pPr>
      <w:r w:rsidRPr="008650D1">
        <w:rPr>
          <w:rFonts w:ascii="Times New Roman" w:eastAsia="Times New Roman" w:hAnsi="Times New Roman"/>
          <w:b/>
          <w:color w:val="000000"/>
          <w:sz w:val="24"/>
          <w:szCs w:val="24"/>
          <w:lang w:eastAsia="ru-RU"/>
        </w:rPr>
        <w:lastRenderedPageBreak/>
        <w:t>ПОЯСНИТЕЛЬНАЯ ЗАПИСКА</w:t>
      </w:r>
    </w:p>
    <w:p w:rsidR="008650D1" w:rsidRPr="008650D1" w:rsidRDefault="008650D1" w:rsidP="008650D1">
      <w:pPr>
        <w:shd w:val="clear" w:color="auto" w:fill="FFFFFF"/>
        <w:spacing w:after="0" w:line="240" w:lineRule="auto"/>
        <w:ind w:left="-567"/>
        <w:jc w:val="center"/>
        <w:rPr>
          <w:rFonts w:ascii="Times New Roman" w:eastAsia="Times New Roman" w:hAnsi="Times New Roman"/>
          <w:b/>
          <w:color w:val="000000"/>
          <w:sz w:val="24"/>
          <w:szCs w:val="24"/>
          <w:lang w:eastAsia="ru-RU"/>
        </w:rPr>
      </w:pPr>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Преподавание учебного предмета «Литература» в 10—11 классе ведётся в соответствии со следующими нормативными и распорядительными документами:</w:t>
      </w:r>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proofErr w:type="gramStart"/>
      <w:r w:rsidRPr="005123B8">
        <w:rPr>
          <w:rFonts w:ascii="Times New Roman" w:eastAsia="Times New Roman" w:hAnsi="Times New Roman"/>
          <w:color w:val="000000"/>
          <w:sz w:val="24"/>
          <w:szCs w:val="24"/>
          <w:lang w:eastAsia="ru-RU"/>
        </w:rPr>
        <w:t>1 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30 декабря 2015 г., 2 марта, 2</w:t>
      </w:r>
      <w:proofErr w:type="gramEnd"/>
      <w:r w:rsidRPr="005123B8">
        <w:rPr>
          <w:rFonts w:ascii="Times New Roman" w:eastAsia="Times New Roman" w:hAnsi="Times New Roman"/>
          <w:color w:val="000000"/>
          <w:sz w:val="24"/>
          <w:szCs w:val="24"/>
          <w:lang w:eastAsia="ru-RU"/>
        </w:rPr>
        <w:t xml:space="preserve"> </w:t>
      </w:r>
      <w:proofErr w:type="gramStart"/>
      <w:r w:rsidRPr="005123B8">
        <w:rPr>
          <w:rFonts w:ascii="Times New Roman" w:eastAsia="Times New Roman" w:hAnsi="Times New Roman"/>
          <w:color w:val="000000"/>
          <w:sz w:val="24"/>
          <w:szCs w:val="24"/>
          <w:lang w:eastAsia="ru-RU"/>
        </w:rPr>
        <w:t>июня, 3 июля, 19 декабря 2016 г., 1 мая, 29 июля, 5, 29 декабря 2017 г., 19 февраля, 7 марта, 27 июня, 3, 29 июля, 3 августа, 25 декабря 2018 г., 6 марта 2019 г.</w:t>
      </w:r>
      <w:proofErr w:type="gramEnd"/>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 xml:space="preserve">2 Федеральный государственный образовательный стандарт общего образования (утверждён Приказом </w:t>
      </w:r>
      <w:proofErr w:type="spellStart"/>
      <w:r w:rsidRPr="005123B8">
        <w:rPr>
          <w:rFonts w:ascii="Times New Roman" w:eastAsia="Times New Roman" w:hAnsi="Times New Roman"/>
          <w:color w:val="000000"/>
          <w:sz w:val="24"/>
          <w:szCs w:val="24"/>
          <w:lang w:eastAsia="ru-RU"/>
        </w:rPr>
        <w:t>Минобрнауки</w:t>
      </w:r>
      <w:proofErr w:type="spellEnd"/>
      <w:r w:rsidRPr="005123B8">
        <w:rPr>
          <w:rFonts w:ascii="Times New Roman" w:eastAsia="Times New Roman" w:hAnsi="Times New Roman"/>
          <w:color w:val="000000"/>
          <w:sz w:val="24"/>
          <w:szCs w:val="24"/>
          <w:lang w:eastAsia="ru-RU"/>
        </w:rPr>
        <w:t xml:space="preserve"> России № 413 от 17 мая 2012 г.) с изменениями и дополнениями от: 29 декабря 2014 г., 31 декабря 2015 г. </w:t>
      </w:r>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3 Приказ Министерства образования и науки РФ от 29 декабря № 1645 о внесении изменений в 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4 Приказ Министерства просвещения Российской Федерации от 07.11.2018 г. «Об  утверждении порядка проведения государственной итоговой аттестации по образовательным программам среднего общего образования».</w:t>
      </w:r>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5 Примерная основная образовательная программа среднего общего образования: одобрена 28 июня 2016 г. Протокол от № 2/16 //Реестр пр</w:t>
      </w:r>
      <w:proofErr w:type="gramStart"/>
      <w:r w:rsidRPr="005123B8">
        <w:rPr>
          <w:rFonts w:ascii="Times New Roman" w:eastAsia="Times New Roman" w:hAnsi="Times New Roman"/>
          <w:color w:val="000000"/>
          <w:sz w:val="24"/>
          <w:szCs w:val="24"/>
          <w:lang w:eastAsia="ru-RU"/>
        </w:rPr>
        <w:t>и-</w:t>
      </w:r>
      <w:proofErr w:type="gramEnd"/>
      <w:r w:rsidRPr="005123B8">
        <w:rPr>
          <w:rFonts w:ascii="Times New Roman" w:eastAsia="Times New Roman" w:hAnsi="Times New Roman"/>
          <w:color w:val="000000"/>
          <w:sz w:val="24"/>
          <w:szCs w:val="24"/>
          <w:lang w:eastAsia="ru-RU"/>
        </w:rPr>
        <w:t xml:space="preserve"> мерных основных общеобразовательных программ. — URL: </w:t>
      </w:r>
      <w:proofErr w:type="spellStart"/>
      <w:r w:rsidRPr="005123B8">
        <w:rPr>
          <w:rFonts w:ascii="Times New Roman" w:eastAsia="Times New Roman" w:hAnsi="Times New Roman"/>
          <w:color w:val="000000"/>
          <w:sz w:val="24"/>
          <w:szCs w:val="24"/>
          <w:lang w:val="en-US" w:eastAsia="ru-RU"/>
        </w:rPr>
        <w:t>ru</w:t>
      </w:r>
      <w:proofErr w:type="spellEnd"/>
      <w:r w:rsidRPr="005123B8">
        <w:rPr>
          <w:rFonts w:ascii="Times New Roman" w:eastAsia="Times New Roman" w:hAnsi="Times New Roman"/>
          <w:color w:val="000000"/>
          <w:sz w:val="24"/>
          <w:szCs w:val="24"/>
          <w:lang w:eastAsia="ru-RU"/>
        </w:rPr>
        <w:t>/</w:t>
      </w:r>
      <w:proofErr w:type="spellStart"/>
      <w:r w:rsidRPr="005123B8">
        <w:rPr>
          <w:rFonts w:ascii="Times New Roman" w:eastAsia="Times New Roman" w:hAnsi="Times New Roman"/>
          <w:color w:val="000000"/>
          <w:sz w:val="24"/>
          <w:szCs w:val="24"/>
          <w:lang w:val="en-US" w:eastAsia="ru-RU"/>
        </w:rPr>
        <w:t>wp</w:t>
      </w:r>
      <w:proofErr w:type="spellEnd"/>
      <w:r w:rsidRPr="005123B8">
        <w:rPr>
          <w:rFonts w:ascii="Times New Roman" w:eastAsia="Times New Roman" w:hAnsi="Times New Roman"/>
          <w:color w:val="000000"/>
          <w:sz w:val="24"/>
          <w:szCs w:val="24"/>
          <w:lang w:eastAsia="ru-RU"/>
        </w:rPr>
        <w:t>-</w:t>
      </w:r>
      <w:r w:rsidRPr="005123B8">
        <w:rPr>
          <w:rFonts w:ascii="Times New Roman" w:eastAsia="Times New Roman" w:hAnsi="Times New Roman"/>
          <w:color w:val="000000"/>
          <w:sz w:val="24"/>
          <w:szCs w:val="24"/>
          <w:lang w:val="en-US" w:eastAsia="ru-RU"/>
        </w:rPr>
        <w:t>content</w:t>
      </w:r>
      <w:r w:rsidRPr="005123B8">
        <w:rPr>
          <w:rFonts w:ascii="Times New Roman" w:eastAsia="Times New Roman" w:hAnsi="Times New Roman"/>
          <w:color w:val="000000"/>
          <w:sz w:val="24"/>
          <w:szCs w:val="24"/>
          <w:lang w:eastAsia="ru-RU"/>
        </w:rPr>
        <w:t>/</w:t>
      </w:r>
      <w:r w:rsidRPr="005123B8">
        <w:rPr>
          <w:rFonts w:ascii="Times New Roman" w:eastAsia="Times New Roman" w:hAnsi="Times New Roman"/>
          <w:color w:val="000000"/>
          <w:sz w:val="24"/>
          <w:szCs w:val="24"/>
          <w:lang w:val="en-US" w:eastAsia="ru-RU"/>
        </w:rPr>
        <w:t>uploads</w:t>
      </w:r>
      <w:r w:rsidRPr="005123B8">
        <w:rPr>
          <w:rFonts w:ascii="Times New Roman" w:eastAsia="Times New Roman" w:hAnsi="Times New Roman"/>
          <w:color w:val="000000"/>
          <w:sz w:val="24"/>
          <w:szCs w:val="24"/>
          <w:lang w:eastAsia="ru-RU"/>
        </w:rPr>
        <w:t>/2015/07/</w:t>
      </w:r>
      <w:proofErr w:type="spellStart"/>
      <w:r w:rsidRPr="005123B8">
        <w:rPr>
          <w:rFonts w:ascii="Times New Roman" w:eastAsia="Times New Roman" w:hAnsi="Times New Roman"/>
          <w:color w:val="000000"/>
          <w:sz w:val="24"/>
          <w:szCs w:val="24"/>
          <w:lang w:val="en-US" w:eastAsia="ru-RU"/>
        </w:rPr>
        <w:t>Primernaya</w:t>
      </w:r>
      <w:proofErr w:type="spellEnd"/>
      <w:r w:rsidRPr="005123B8">
        <w:rPr>
          <w:rFonts w:ascii="Times New Roman" w:eastAsia="Times New Roman" w:hAnsi="Times New Roman"/>
          <w:color w:val="000000"/>
          <w:sz w:val="24"/>
          <w:szCs w:val="24"/>
          <w:lang w:eastAsia="ru-RU"/>
        </w:rPr>
        <w:t>-</w:t>
      </w:r>
      <w:proofErr w:type="spellStart"/>
      <w:r w:rsidRPr="005123B8">
        <w:rPr>
          <w:rFonts w:ascii="Times New Roman" w:eastAsia="Times New Roman" w:hAnsi="Times New Roman"/>
          <w:color w:val="000000"/>
          <w:sz w:val="24"/>
          <w:szCs w:val="24"/>
          <w:lang w:val="en-US" w:eastAsia="ru-RU"/>
        </w:rPr>
        <w:t>osnovnaya</w:t>
      </w:r>
      <w:proofErr w:type="spellEnd"/>
      <w:r w:rsidRPr="005123B8">
        <w:rPr>
          <w:rFonts w:ascii="Times New Roman" w:eastAsia="Times New Roman" w:hAnsi="Times New Roman"/>
          <w:color w:val="000000"/>
          <w:sz w:val="24"/>
          <w:szCs w:val="24"/>
          <w:lang w:eastAsia="ru-RU"/>
        </w:rPr>
        <w:t>-</w:t>
      </w:r>
      <w:proofErr w:type="spellStart"/>
      <w:r w:rsidRPr="005123B8">
        <w:rPr>
          <w:rFonts w:ascii="Times New Roman" w:eastAsia="Times New Roman" w:hAnsi="Times New Roman"/>
          <w:color w:val="000000"/>
          <w:sz w:val="24"/>
          <w:szCs w:val="24"/>
          <w:lang w:val="en-US" w:eastAsia="ru-RU"/>
        </w:rPr>
        <w:t>obrazovatelnaya</w:t>
      </w:r>
      <w:proofErr w:type="spellEnd"/>
      <w:r w:rsidRPr="005123B8">
        <w:rPr>
          <w:rFonts w:ascii="Times New Roman" w:eastAsia="Times New Roman" w:hAnsi="Times New Roman"/>
          <w:color w:val="000000"/>
          <w:sz w:val="24"/>
          <w:szCs w:val="24"/>
          <w:lang w:eastAsia="ru-RU"/>
        </w:rPr>
        <w:t xml:space="preserve">- </w:t>
      </w:r>
      <w:proofErr w:type="spellStart"/>
      <w:r w:rsidRPr="005123B8">
        <w:rPr>
          <w:rFonts w:ascii="Times New Roman" w:eastAsia="Times New Roman" w:hAnsi="Times New Roman"/>
          <w:color w:val="000000"/>
          <w:sz w:val="24"/>
          <w:szCs w:val="24"/>
          <w:lang w:val="en-US" w:eastAsia="ru-RU"/>
        </w:rPr>
        <w:t>programma</w:t>
      </w:r>
      <w:proofErr w:type="spellEnd"/>
      <w:r w:rsidRPr="005123B8">
        <w:rPr>
          <w:rFonts w:ascii="Times New Roman" w:eastAsia="Times New Roman" w:hAnsi="Times New Roman"/>
          <w:color w:val="000000"/>
          <w:sz w:val="24"/>
          <w:szCs w:val="24"/>
          <w:lang w:eastAsia="ru-RU"/>
        </w:rPr>
        <w:t>-</w:t>
      </w:r>
      <w:proofErr w:type="spellStart"/>
      <w:r w:rsidRPr="005123B8">
        <w:rPr>
          <w:rFonts w:ascii="Times New Roman" w:eastAsia="Times New Roman" w:hAnsi="Times New Roman"/>
          <w:color w:val="000000"/>
          <w:sz w:val="24"/>
          <w:szCs w:val="24"/>
          <w:lang w:val="en-US" w:eastAsia="ru-RU"/>
        </w:rPr>
        <w:t>srednego</w:t>
      </w:r>
      <w:proofErr w:type="spellEnd"/>
      <w:r w:rsidRPr="005123B8">
        <w:rPr>
          <w:rFonts w:ascii="Times New Roman" w:eastAsia="Times New Roman" w:hAnsi="Times New Roman"/>
          <w:color w:val="000000"/>
          <w:sz w:val="24"/>
          <w:szCs w:val="24"/>
          <w:lang w:eastAsia="ru-RU"/>
        </w:rPr>
        <w:t>-</w:t>
      </w:r>
      <w:proofErr w:type="spellStart"/>
      <w:r w:rsidRPr="005123B8">
        <w:rPr>
          <w:rFonts w:ascii="Times New Roman" w:eastAsia="Times New Roman" w:hAnsi="Times New Roman"/>
          <w:color w:val="000000"/>
          <w:sz w:val="24"/>
          <w:szCs w:val="24"/>
          <w:lang w:val="en-US" w:eastAsia="ru-RU"/>
        </w:rPr>
        <w:t>obshhego</w:t>
      </w:r>
      <w:proofErr w:type="spellEnd"/>
      <w:r w:rsidRPr="005123B8">
        <w:rPr>
          <w:rFonts w:ascii="Times New Roman" w:eastAsia="Times New Roman" w:hAnsi="Times New Roman"/>
          <w:color w:val="000000"/>
          <w:sz w:val="24"/>
          <w:szCs w:val="24"/>
          <w:lang w:eastAsia="ru-RU"/>
        </w:rPr>
        <w:t>-</w:t>
      </w:r>
      <w:proofErr w:type="spellStart"/>
      <w:r w:rsidRPr="005123B8">
        <w:rPr>
          <w:rFonts w:ascii="Times New Roman" w:eastAsia="Times New Roman" w:hAnsi="Times New Roman"/>
          <w:color w:val="000000"/>
          <w:sz w:val="24"/>
          <w:szCs w:val="24"/>
          <w:lang w:val="en-US" w:eastAsia="ru-RU"/>
        </w:rPr>
        <w:t>obrazovaniya</w:t>
      </w:r>
      <w:proofErr w:type="spellEnd"/>
      <w:r w:rsidRPr="005123B8">
        <w:rPr>
          <w:rFonts w:ascii="Times New Roman" w:eastAsia="Times New Roman" w:hAnsi="Times New Roman"/>
          <w:color w:val="000000"/>
          <w:sz w:val="24"/>
          <w:szCs w:val="24"/>
          <w:lang w:eastAsia="ru-RU"/>
        </w:rPr>
        <w:t>.</w:t>
      </w:r>
      <w:proofErr w:type="spellStart"/>
      <w:r w:rsidRPr="005123B8">
        <w:rPr>
          <w:rFonts w:ascii="Times New Roman" w:eastAsia="Times New Roman" w:hAnsi="Times New Roman"/>
          <w:color w:val="000000"/>
          <w:sz w:val="24"/>
          <w:szCs w:val="24"/>
          <w:lang w:val="en-US" w:eastAsia="ru-RU"/>
        </w:rPr>
        <w:t>pdf</w:t>
      </w:r>
      <w:proofErr w:type="spellEnd"/>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6 Приказ Министерства образования и науки РФ от 27 января № 69 «О проведении мониторинга качества образования».</w:t>
      </w:r>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 xml:space="preserve">7 Приказ </w:t>
      </w:r>
      <w:proofErr w:type="spellStart"/>
      <w:r w:rsidRPr="005123B8">
        <w:rPr>
          <w:rFonts w:ascii="Times New Roman" w:eastAsia="Times New Roman" w:hAnsi="Times New Roman"/>
          <w:color w:val="000000"/>
          <w:sz w:val="24"/>
          <w:szCs w:val="24"/>
          <w:lang w:eastAsia="ru-RU"/>
        </w:rPr>
        <w:t>Минпросвещения</w:t>
      </w:r>
      <w:proofErr w:type="spellEnd"/>
      <w:r w:rsidRPr="005123B8">
        <w:rPr>
          <w:rFonts w:ascii="Times New Roman" w:eastAsia="Times New Roman" w:hAnsi="Times New Roman"/>
          <w:color w:val="000000"/>
          <w:sz w:val="24"/>
          <w:szCs w:val="24"/>
          <w:lang w:eastAsia="ru-RU"/>
        </w:rPr>
        <w:t xml:space="preserve"> России от 28 декабря 2018 г. № 345 «О федеральном перечне учебников, рекомендуемых к использованию при реализации имеющих </w:t>
      </w:r>
      <w:proofErr w:type="gramStart"/>
      <w:r w:rsidRPr="005123B8">
        <w:rPr>
          <w:rFonts w:ascii="Times New Roman" w:eastAsia="Times New Roman" w:hAnsi="Times New Roman"/>
          <w:color w:val="000000"/>
          <w:sz w:val="24"/>
          <w:szCs w:val="24"/>
          <w:lang w:eastAsia="ru-RU"/>
        </w:rPr>
        <w:t>государственную</w:t>
      </w:r>
      <w:proofErr w:type="gramEnd"/>
    </w:p>
    <w:p w:rsidR="0079228E" w:rsidRPr="005123B8" w:rsidRDefault="0079228E" w:rsidP="0079228E">
      <w:pPr>
        <w:shd w:val="clear" w:color="auto" w:fill="FFFFFF"/>
        <w:spacing w:after="0" w:line="240" w:lineRule="auto"/>
        <w:ind w:left="-567"/>
        <w:jc w:val="both"/>
        <w:rPr>
          <w:rFonts w:ascii="Times New Roman" w:eastAsia="Times New Roman" w:hAnsi="Times New Roman"/>
          <w:color w:val="000000"/>
          <w:sz w:val="24"/>
          <w:szCs w:val="24"/>
          <w:lang w:eastAsia="ru-RU"/>
        </w:rPr>
      </w:pPr>
      <w:r w:rsidRPr="005123B8">
        <w:rPr>
          <w:rFonts w:ascii="Times New Roman" w:eastAsia="Times New Roman" w:hAnsi="Times New Roman"/>
          <w:color w:val="000000"/>
          <w:sz w:val="24"/>
          <w:szCs w:val="24"/>
          <w:lang w:eastAsia="ru-RU"/>
        </w:rPr>
        <w:t>аккредитацию образовательных программ начального общего, основного общего, среднего общего образования».</w:t>
      </w:r>
    </w:p>
    <w:p w:rsidR="005123B8" w:rsidRPr="005123B8" w:rsidRDefault="005123B8" w:rsidP="0079228E">
      <w:pPr>
        <w:spacing w:after="0" w:line="240" w:lineRule="auto"/>
        <w:ind w:left="-567" w:firstLine="567"/>
        <w:jc w:val="both"/>
        <w:rPr>
          <w:rFonts w:ascii="Times New Roman" w:hAnsi="Times New Roman"/>
          <w:sz w:val="24"/>
          <w:szCs w:val="24"/>
          <w:lang w:val="tt-RU"/>
        </w:rPr>
      </w:pP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 xml:space="preserve">Рабочая программа по учебному предмету «Родная (русская)  литература»  содержит следующие разделы: </w:t>
      </w:r>
    </w:p>
    <w:p w:rsidR="004B40A0" w:rsidRPr="005123B8" w:rsidRDefault="004B40A0" w:rsidP="0079228E">
      <w:pPr>
        <w:pStyle w:val="a3"/>
        <w:numPr>
          <w:ilvl w:val="0"/>
          <w:numId w:val="11"/>
        </w:numPr>
        <w:tabs>
          <w:tab w:val="left" w:pos="851"/>
          <w:tab w:val="left" w:pos="1134"/>
        </w:tabs>
        <w:ind w:left="-567" w:firstLine="567"/>
        <w:rPr>
          <w:rFonts w:ascii="Times New Roman" w:hAnsi="Times New Roman"/>
          <w:sz w:val="24"/>
          <w:szCs w:val="24"/>
          <w:lang w:val="tt-RU"/>
        </w:rPr>
      </w:pPr>
      <w:r w:rsidRPr="005123B8">
        <w:rPr>
          <w:rFonts w:ascii="Times New Roman" w:hAnsi="Times New Roman"/>
          <w:sz w:val="24"/>
          <w:szCs w:val="24"/>
          <w:lang w:val="tt-RU"/>
        </w:rPr>
        <w:t xml:space="preserve">планируемые результаты освоения учебного предмета «Родная (русская)  литература»;  </w:t>
      </w:r>
    </w:p>
    <w:p w:rsidR="004B40A0" w:rsidRPr="005123B8" w:rsidRDefault="004B40A0" w:rsidP="0079228E">
      <w:pPr>
        <w:pStyle w:val="a3"/>
        <w:numPr>
          <w:ilvl w:val="0"/>
          <w:numId w:val="11"/>
        </w:numPr>
        <w:tabs>
          <w:tab w:val="left" w:pos="1134"/>
        </w:tabs>
        <w:ind w:left="-567" w:firstLine="567"/>
        <w:rPr>
          <w:rFonts w:ascii="Times New Roman" w:hAnsi="Times New Roman"/>
          <w:sz w:val="24"/>
          <w:szCs w:val="24"/>
          <w:lang w:val="tt-RU"/>
        </w:rPr>
      </w:pPr>
      <w:r w:rsidRPr="005123B8">
        <w:rPr>
          <w:rFonts w:ascii="Times New Roman" w:hAnsi="Times New Roman"/>
          <w:sz w:val="24"/>
          <w:szCs w:val="24"/>
          <w:lang w:val="tt-RU"/>
        </w:rPr>
        <w:t>содержание учебного предмета «Родная (русская)  литература»;</w:t>
      </w:r>
    </w:p>
    <w:p w:rsidR="004B40A0" w:rsidRPr="005123B8" w:rsidRDefault="004B40A0" w:rsidP="0079228E">
      <w:pPr>
        <w:pStyle w:val="a3"/>
        <w:numPr>
          <w:ilvl w:val="0"/>
          <w:numId w:val="11"/>
        </w:numPr>
        <w:tabs>
          <w:tab w:val="left" w:pos="1134"/>
        </w:tabs>
        <w:ind w:left="-567" w:firstLine="567"/>
        <w:rPr>
          <w:rFonts w:ascii="Times New Roman" w:hAnsi="Times New Roman"/>
          <w:sz w:val="24"/>
          <w:szCs w:val="24"/>
          <w:lang w:val="tt-RU"/>
        </w:rPr>
      </w:pPr>
      <w:r w:rsidRPr="005123B8">
        <w:rPr>
          <w:rFonts w:ascii="Times New Roman" w:hAnsi="Times New Roman"/>
          <w:sz w:val="24"/>
          <w:szCs w:val="24"/>
          <w:lang w:val="tt-RU"/>
        </w:rPr>
        <w:t>тематическое планирование с указанием количества часов, отводимых на освоение каждой темы;</w:t>
      </w:r>
    </w:p>
    <w:p w:rsidR="004B40A0" w:rsidRPr="005123B8" w:rsidRDefault="004B40A0" w:rsidP="0079228E">
      <w:pPr>
        <w:pStyle w:val="a3"/>
        <w:numPr>
          <w:ilvl w:val="0"/>
          <w:numId w:val="11"/>
        </w:numPr>
        <w:tabs>
          <w:tab w:val="left" w:pos="1134"/>
        </w:tabs>
        <w:ind w:left="-567" w:firstLine="567"/>
        <w:rPr>
          <w:rFonts w:ascii="Times New Roman" w:hAnsi="Times New Roman"/>
          <w:sz w:val="24"/>
          <w:szCs w:val="24"/>
          <w:lang w:val="tt-RU"/>
        </w:rPr>
      </w:pPr>
      <w:r w:rsidRPr="005123B8">
        <w:rPr>
          <w:rFonts w:ascii="Times New Roman" w:hAnsi="Times New Roman"/>
          <w:sz w:val="24"/>
          <w:szCs w:val="24"/>
          <w:lang w:val="tt-RU"/>
        </w:rPr>
        <w:t xml:space="preserve">материально-техническое обеспечение учебного предмета «Родная (русская)  литература». </w:t>
      </w:r>
    </w:p>
    <w:p w:rsidR="004B40A0" w:rsidRPr="005123B8" w:rsidRDefault="004B40A0" w:rsidP="0079228E">
      <w:pPr>
        <w:pStyle w:val="a5"/>
        <w:shd w:val="clear" w:color="auto" w:fill="FFFFFF"/>
        <w:spacing w:before="0" w:beforeAutospacing="0" w:after="0" w:afterAutospacing="0"/>
        <w:ind w:left="-567" w:firstLine="567"/>
        <w:jc w:val="both"/>
        <w:textAlignment w:val="baseline"/>
        <w:rPr>
          <w:b/>
          <w:bCs/>
          <w:lang w:val="tt-RU"/>
        </w:rPr>
      </w:pPr>
      <w:r w:rsidRPr="005123B8">
        <w:rPr>
          <w:lang w:val="tt-RU"/>
        </w:rPr>
        <w:t>Учебный предмет «Родная (русская)  литература» – часть образовательной области «Родной язык и родная литература», который тесно связан с предметом «Родной (русский)  язык»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речью.</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Родная (русская)  литература изучается в тесной связи с обществознанием, историей России, что формирует у учащихся историзм мышления, патриотическое чувство, гражданственность.</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b/>
          <w:bCs/>
          <w:sz w:val="24"/>
          <w:szCs w:val="24"/>
          <w:lang w:val="tt-RU"/>
        </w:rPr>
        <w:t xml:space="preserve">Цель </w:t>
      </w:r>
      <w:r w:rsidRPr="005123B8">
        <w:rPr>
          <w:rFonts w:ascii="Times New Roman" w:hAnsi="Times New Roman"/>
          <w:sz w:val="24"/>
          <w:szCs w:val="24"/>
          <w:lang w:val="tt-RU"/>
        </w:rPr>
        <w:t xml:space="preserve">изучения родной русской литературы в образовательных учреждениях с русским языком обучения на уровне основного общего образования направлена на достижение следующих </w:t>
      </w:r>
      <w:r w:rsidRPr="005123B8">
        <w:rPr>
          <w:rFonts w:ascii="Times New Roman" w:hAnsi="Times New Roman"/>
          <w:b/>
          <w:bCs/>
          <w:sz w:val="24"/>
          <w:szCs w:val="24"/>
          <w:lang w:val="tt-RU"/>
        </w:rPr>
        <w:t>задач</w:t>
      </w:r>
      <w:r w:rsidRPr="005123B8">
        <w:rPr>
          <w:rFonts w:ascii="Times New Roman" w:hAnsi="Times New Roman"/>
          <w:sz w:val="24"/>
          <w:szCs w:val="24"/>
          <w:lang w:val="tt-RU"/>
        </w:rPr>
        <w:t>:</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lastRenderedPageBreak/>
        <w:t>• воспитание духовно развитой личности, способной понимать и эстетически воспринимать произведения русской  литературы, не изучаемых в курсе “Литература”; личности, обладающей гуманистическим мировоззрением, общероссийским гражданским сознанием, чувством патриотизма; воспитание уважения к русской литературе и культуре, к литературам и культурам других народов;</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 развитие познавательных интересов, интеллектуальных и творческих способностей, формирование читательской культуры, представления о специфике литературы в ряду других искусств; потребности в самостоятельном чтении произведений художественной литературы; эстетического вкуса на основе освоения художественных текстов; развитие устной и письменной речи учащихся, для которых русский язык является родным;</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 расширение знаний о русской литературе, ее духовно-нравственном и эстетическом значении, о выдающихся произведениях русских  писателей и их жизни;</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 обогащение духовного мира учащихся путем приобщения их к нравственным ценностям и художественному многообразию русской литературы.</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Родная (русская) литература, как и словесное творчество других народов и этносов, является гуманитарным учебным предметом в российской школе, который содействует формированию разносторонне развитой личности, воспитанию гражданина, патриота. Приобщение к нравственным ценностям, изучение литературно-культурных достижений народа – необходимое условие становления человека, эмоционально богатого, интеллектуально развитого, креативно мыслящего и конкурентоспособного.</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 духовного и нравственного потенциала многонациональной России.</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Изучая художественную картину жизни, изображенную в литературном произведении, учащиеся осваивают философию, историю и культурологические ценности народов России.</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 xml:space="preserve">Рабочая программа родной (русской) литературы в </w:t>
      </w:r>
      <w:r w:rsidR="00770BAA" w:rsidRPr="005123B8">
        <w:rPr>
          <w:rFonts w:ascii="Times New Roman" w:hAnsi="Times New Roman"/>
          <w:sz w:val="24"/>
          <w:szCs w:val="24"/>
          <w:lang w:val="tt-RU"/>
        </w:rPr>
        <w:t xml:space="preserve">10 </w:t>
      </w:r>
      <w:r w:rsidRPr="005123B8">
        <w:rPr>
          <w:rFonts w:ascii="Times New Roman" w:hAnsi="Times New Roman"/>
          <w:sz w:val="24"/>
          <w:szCs w:val="24"/>
          <w:lang w:val="tt-RU"/>
        </w:rPr>
        <w:t xml:space="preserve"> классе выполняет две основные функции: информационно-методическую и организационно-планирующую.</w:t>
      </w:r>
    </w:p>
    <w:p w:rsidR="004B40A0" w:rsidRPr="005123B8" w:rsidRDefault="004B40A0" w:rsidP="0079228E">
      <w:pPr>
        <w:spacing w:after="0" w:line="240" w:lineRule="auto"/>
        <w:ind w:left="-567" w:firstLine="567"/>
        <w:jc w:val="both"/>
        <w:rPr>
          <w:rFonts w:ascii="Times New Roman" w:hAnsi="Times New Roman"/>
          <w:sz w:val="24"/>
          <w:szCs w:val="24"/>
          <w:lang w:val="tt-RU"/>
        </w:rPr>
      </w:pPr>
      <w:r w:rsidRPr="005123B8">
        <w:rPr>
          <w:rFonts w:ascii="Times New Roman" w:hAnsi="Times New Roman"/>
          <w:sz w:val="24"/>
          <w:szCs w:val="24"/>
          <w:lang w:val="tt-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B40A0" w:rsidRPr="005123B8" w:rsidRDefault="004B40A0" w:rsidP="0079228E">
      <w:pPr>
        <w:spacing w:after="0" w:line="240" w:lineRule="auto"/>
        <w:ind w:left="-567" w:firstLine="567"/>
        <w:jc w:val="both"/>
        <w:rPr>
          <w:rFonts w:ascii="Times New Roman" w:hAnsi="Times New Roman"/>
          <w:b/>
          <w:color w:val="222222"/>
          <w:sz w:val="24"/>
          <w:szCs w:val="24"/>
          <w:shd w:val="clear" w:color="auto" w:fill="FFFFFF"/>
        </w:rPr>
      </w:pPr>
      <w:r w:rsidRPr="005123B8">
        <w:rPr>
          <w:rFonts w:ascii="Times New Roman" w:hAnsi="Times New Roman"/>
          <w:b/>
          <w:color w:val="222222"/>
          <w:sz w:val="24"/>
          <w:szCs w:val="24"/>
          <w:shd w:val="clear" w:color="auto" w:fill="FFFFFF"/>
        </w:rPr>
        <w:t xml:space="preserve">В настоящее время при  отсутствии утвержденных примерных программ учебных предметов "Родная (русская) литература", "Литературное чтение на русском языке" образовательная организация самостоятельно принимает решение о содержании учебного курса по этим предметам, а также определяет выбор учебных пособий для реализации утвержденных на уровне образовательной организации рабочих программ.    </w:t>
      </w:r>
    </w:p>
    <w:p w:rsidR="004355ED" w:rsidRPr="005123B8" w:rsidRDefault="004355ED" w:rsidP="0079228E">
      <w:pPr>
        <w:spacing w:after="0" w:line="240" w:lineRule="auto"/>
        <w:ind w:left="-567" w:firstLine="709"/>
        <w:jc w:val="both"/>
        <w:rPr>
          <w:rFonts w:ascii="Times New Roman" w:hAnsi="Times New Roman"/>
          <w:sz w:val="24"/>
          <w:szCs w:val="24"/>
          <w:lang w:eastAsia="ru-RU"/>
        </w:rPr>
      </w:pPr>
    </w:p>
    <w:p w:rsidR="004B40A0" w:rsidRPr="005123B8" w:rsidRDefault="004B40A0" w:rsidP="0079228E">
      <w:pPr>
        <w:spacing w:after="0" w:line="240" w:lineRule="auto"/>
        <w:ind w:left="-567"/>
        <w:jc w:val="center"/>
        <w:rPr>
          <w:rFonts w:ascii="Times New Roman" w:hAnsi="Times New Roman"/>
          <w:b/>
          <w:sz w:val="24"/>
          <w:szCs w:val="24"/>
          <w:lang w:val="be-BY" w:eastAsia="ru-RU"/>
        </w:rPr>
      </w:pPr>
      <w:r w:rsidRPr="005123B8">
        <w:rPr>
          <w:rFonts w:ascii="Times New Roman" w:hAnsi="Times New Roman"/>
          <w:b/>
          <w:sz w:val="24"/>
          <w:szCs w:val="24"/>
          <w:lang w:eastAsia="ru-RU"/>
        </w:rPr>
        <w:t>ПЛАНИРУЕМЫЕ РЕЗУЛЬТАТЫ ОСВОЕНИЯ УЧЕБНОГО ПРЕДМЕТА</w:t>
      </w:r>
    </w:p>
    <w:p w:rsidR="004B40A0" w:rsidRPr="005123B8" w:rsidRDefault="004B40A0" w:rsidP="0079228E">
      <w:pPr>
        <w:spacing w:after="0" w:line="240" w:lineRule="auto"/>
        <w:ind w:left="-567" w:firstLine="709"/>
        <w:jc w:val="both"/>
        <w:rPr>
          <w:rFonts w:ascii="Times New Roman" w:hAnsi="Times New Roman"/>
          <w:b/>
          <w:sz w:val="24"/>
          <w:szCs w:val="24"/>
          <w:lang w:val="be-BY" w:eastAsia="ru-RU"/>
        </w:rPr>
      </w:pPr>
    </w:p>
    <w:p w:rsidR="004B40A0" w:rsidRPr="005123B8" w:rsidRDefault="004B40A0" w:rsidP="0079228E">
      <w:pPr>
        <w:widowControl w:val="0"/>
        <w:shd w:val="clear" w:color="auto" w:fill="FFFFFF"/>
        <w:autoSpaceDE w:val="0"/>
        <w:autoSpaceDN w:val="0"/>
        <w:adjustRightInd w:val="0"/>
        <w:spacing w:after="0" w:line="240" w:lineRule="auto"/>
        <w:ind w:left="-567" w:firstLine="709"/>
        <w:jc w:val="both"/>
        <w:rPr>
          <w:rFonts w:ascii="Times New Roman" w:hAnsi="Times New Roman"/>
          <w:sz w:val="24"/>
          <w:szCs w:val="24"/>
          <w:lang w:val="be-BY" w:eastAsia="ru-RU"/>
        </w:rPr>
      </w:pPr>
      <w:r w:rsidRPr="005123B8">
        <w:rPr>
          <w:rFonts w:ascii="Times New Roman" w:hAnsi="Times New Roman"/>
          <w:sz w:val="24"/>
          <w:szCs w:val="24"/>
          <w:lang w:val="be-BY" w:eastAsia="ru-RU"/>
        </w:rPr>
        <w:t xml:space="preserve">Результатом освоения программы по русской литературе </w:t>
      </w:r>
      <w:r w:rsidRPr="005123B8">
        <w:rPr>
          <w:rFonts w:ascii="Times New Roman" w:hAnsi="Times New Roman"/>
          <w:sz w:val="24"/>
          <w:szCs w:val="24"/>
        </w:rPr>
        <w:t xml:space="preserve">на уровне </w:t>
      </w:r>
      <w:r w:rsidRPr="005123B8">
        <w:rPr>
          <w:rFonts w:ascii="Times New Roman" w:hAnsi="Times New Roman"/>
          <w:sz w:val="24"/>
          <w:szCs w:val="24"/>
          <w:lang w:val="be-BY" w:eastAsia="ru-RU"/>
        </w:rPr>
        <w:t xml:space="preserve">среднего </w:t>
      </w:r>
      <w:r w:rsidRPr="005123B8">
        <w:rPr>
          <w:rFonts w:ascii="Times New Roman" w:hAnsi="Times New Roman"/>
          <w:sz w:val="24"/>
          <w:szCs w:val="24"/>
        </w:rPr>
        <w:t>общего образования</w:t>
      </w:r>
      <w:r w:rsidRPr="005123B8">
        <w:rPr>
          <w:rFonts w:ascii="Times New Roman" w:hAnsi="Times New Roman"/>
          <w:sz w:val="24"/>
          <w:szCs w:val="24"/>
          <w:lang w:val="be-BY" w:eastAsia="ru-RU"/>
        </w:rPr>
        <w:t xml:space="preserve"> являются формирование у учащихся навыков понимания литературы, воспитание собственной позиции и эстетического вкуса, развитие творческого мышления, которые должны стать средством для формирования мировоззрения и оценки окружающей действительности. </w:t>
      </w:r>
    </w:p>
    <w:p w:rsidR="004B40A0" w:rsidRPr="005123B8" w:rsidRDefault="004B40A0" w:rsidP="0079228E">
      <w:pPr>
        <w:spacing w:after="0" w:line="240" w:lineRule="auto"/>
        <w:ind w:left="-567" w:firstLine="709"/>
        <w:jc w:val="both"/>
        <w:rPr>
          <w:rFonts w:ascii="Times New Roman" w:hAnsi="Times New Roman"/>
          <w:sz w:val="24"/>
          <w:szCs w:val="24"/>
          <w:lang w:val="be-BY" w:eastAsia="ru-RU"/>
        </w:rPr>
      </w:pPr>
      <w:r w:rsidRPr="005123B8">
        <w:rPr>
          <w:rFonts w:ascii="Times New Roman" w:hAnsi="Times New Roman"/>
          <w:b/>
          <w:bCs/>
          <w:sz w:val="24"/>
          <w:szCs w:val="24"/>
          <w:lang w:val="be-BY" w:eastAsia="ru-RU"/>
        </w:rPr>
        <w:t>Предметные результаты</w:t>
      </w:r>
      <w:r w:rsidRPr="005123B8">
        <w:rPr>
          <w:rFonts w:ascii="Times New Roman" w:hAnsi="Times New Roman"/>
          <w:sz w:val="24"/>
          <w:szCs w:val="24"/>
          <w:lang w:val="be-BY" w:eastAsia="ru-RU"/>
        </w:rPr>
        <w:t xml:space="preserve"> обучения русской литературе в старших классах школы заключаются в следующем:</w:t>
      </w:r>
    </w:p>
    <w:p w:rsidR="004B40A0" w:rsidRPr="005123B8" w:rsidRDefault="004B40A0" w:rsidP="0079228E">
      <w:pPr>
        <w:spacing w:after="0" w:line="240" w:lineRule="auto"/>
        <w:ind w:left="-567" w:firstLine="709"/>
        <w:jc w:val="both"/>
        <w:rPr>
          <w:rFonts w:ascii="Times New Roman" w:hAnsi="Times New Roman"/>
          <w:iCs/>
          <w:sz w:val="24"/>
          <w:szCs w:val="24"/>
          <w:lang w:val="be-BY" w:eastAsia="ru-RU"/>
        </w:rPr>
      </w:pPr>
      <w:r w:rsidRPr="005123B8">
        <w:rPr>
          <w:rFonts w:ascii="Times New Roman" w:hAnsi="Times New Roman"/>
          <w:iCs/>
          <w:sz w:val="24"/>
          <w:szCs w:val="24"/>
          <w:lang w:val="be-BY" w:eastAsia="ru-RU"/>
        </w:rPr>
        <w:t>В познавательной сфере</w:t>
      </w:r>
    </w:p>
    <w:p w:rsidR="004B40A0" w:rsidRPr="005123B8" w:rsidRDefault="004B40A0" w:rsidP="0079228E">
      <w:pPr>
        <w:pStyle w:val="a3"/>
        <w:numPr>
          <w:ilvl w:val="0"/>
          <w:numId w:val="7"/>
        </w:numPr>
        <w:ind w:left="-567"/>
        <w:rPr>
          <w:rFonts w:ascii="Times New Roman" w:hAnsi="Times New Roman"/>
          <w:sz w:val="24"/>
          <w:szCs w:val="24"/>
          <w:lang w:val="be-BY" w:eastAsia="ru-RU"/>
        </w:rPr>
      </w:pPr>
      <w:r w:rsidRPr="005123B8">
        <w:rPr>
          <w:rFonts w:ascii="Times New Roman" w:hAnsi="Times New Roman"/>
          <w:sz w:val="24"/>
          <w:szCs w:val="24"/>
          <w:lang w:val="be-BY" w:eastAsia="ru-RU"/>
        </w:rPr>
        <w:t xml:space="preserve">умение воспринимать литературные произведения, созданные в той или иной исторической эпохе, в единстве формы и содержания, формирование потребности в выборочном чтении и умения выявлять в произведении вечные нравственные ценности; </w:t>
      </w:r>
    </w:p>
    <w:p w:rsidR="004B40A0" w:rsidRPr="005123B8" w:rsidRDefault="004B40A0" w:rsidP="0079228E">
      <w:pPr>
        <w:pStyle w:val="a3"/>
        <w:numPr>
          <w:ilvl w:val="0"/>
          <w:numId w:val="7"/>
        </w:numPr>
        <w:ind w:left="-567"/>
        <w:rPr>
          <w:rFonts w:ascii="Times New Roman" w:hAnsi="Times New Roman"/>
          <w:sz w:val="24"/>
          <w:szCs w:val="24"/>
          <w:lang w:val="be-BY" w:eastAsia="ru-RU"/>
        </w:rPr>
      </w:pPr>
      <w:r w:rsidRPr="005123B8">
        <w:rPr>
          <w:rFonts w:ascii="Times New Roman" w:hAnsi="Times New Roman"/>
          <w:sz w:val="24"/>
          <w:szCs w:val="24"/>
          <w:lang w:val="be-BY" w:eastAsia="ru-RU"/>
        </w:rPr>
        <w:lastRenderedPageBreak/>
        <w:t>понимание исторической и культурной связи литературных произведений с эпохой их написания;</w:t>
      </w:r>
    </w:p>
    <w:p w:rsidR="004B40A0" w:rsidRPr="005123B8" w:rsidRDefault="004B40A0" w:rsidP="0079228E">
      <w:pPr>
        <w:pStyle w:val="a3"/>
        <w:numPr>
          <w:ilvl w:val="0"/>
          <w:numId w:val="7"/>
        </w:numPr>
        <w:ind w:left="-567"/>
        <w:rPr>
          <w:rFonts w:ascii="Times New Roman" w:hAnsi="Times New Roman"/>
          <w:color w:val="000000"/>
          <w:sz w:val="24"/>
          <w:szCs w:val="24"/>
          <w:shd w:val="clear" w:color="auto" w:fill="FFFFFF"/>
          <w:lang w:eastAsia="ru-RU"/>
        </w:rPr>
      </w:pPr>
      <w:r w:rsidRPr="005123B8">
        <w:rPr>
          <w:rFonts w:ascii="Times New Roman" w:hAnsi="Times New Roman"/>
          <w:sz w:val="24"/>
          <w:szCs w:val="24"/>
          <w:lang w:val="be-BY" w:eastAsia="ru-RU"/>
        </w:rPr>
        <w:t xml:space="preserve">знание </w:t>
      </w:r>
      <w:r w:rsidRPr="005123B8">
        <w:rPr>
          <w:rFonts w:ascii="Times New Roman" w:hAnsi="Times New Roman"/>
          <w:color w:val="000000"/>
          <w:sz w:val="24"/>
          <w:szCs w:val="24"/>
          <w:shd w:val="clear" w:color="auto" w:fill="FFFFFF"/>
          <w:lang w:eastAsia="ru-RU"/>
        </w:rPr>
        <w:t>жизненного и творческого пути писателей-классиков; основных этапов развития национальной литературы, их особенностей и знаковых явлений;</w:t>
      </w:r>
    </w:p>
    <w:p w:rsidR="004B40A0" w:rsidRPr="005123B8" w:rsidRDefault="004B40A0" w:rsidP="0079228E">
      <w:pPr>
        <w:pStyle w:val="a3"/>
        <w:numPr>
          <w:ilvl w:val="0"/>
          <w:numId w:val="7"/>
        </w:numPr>
        <w:ind w:left="-567"/>
        <w:rPr>
          <w:rFonts w:ascii="Times New Roman" w:hAnsi="Times New Roman"/>
          <w:sz w:val="24"/>
          <w:szCs w:val="24"/>
          <w:lang w:eastAsia="ru-RU"/>
        </w:rPr>
      </w:pPr>
      <w:r w:rsidRPr="005123B8">
        <w:rPr>
          <w:rFonts w:ascii="Times New Roman" w:hAnsi="Times New Roman"/>
          <w:sz w:val="24"/>
          <w:szCs w:val="24"/>
          <w:lang w:eastAsia="ru-RU"/>
        </w:rPr>
        <w:t>умение готовить рефераты и доклады, писать сочинения по литературным произведениям и на произвольные темы, умение выполнять творческие работы;</w:t>
      </w:r>
    </w:p>
    <w:p w:rsidR="004B40A0" w:rsidRPr="005123B8" w:rsidRDefault="004B40A0" w:rsidP="0079228E">
      <w:pPr>
        <w:pStyle w:val="a3"/>
        <w:numPr>
          <w:ilvl w:val="0"/>
          <w:numId w:val="7"/>
        </w:numPr>
        <w:ind w:left="-567"/>
        <w:rPr>
          <w:rFonts w:ascii="Times New Roman" w:hAnsi="Times New Roman"/>
          <w:color w:val="000000"/>
          <w:sz w:val="24"/>
          <w:szCs w:val="24"/>
          <w:shd w:val="clear" w:color="auto" w:fill="FFFFFF"/>
          <w:lang w:eastAsia="ru-RU"/>
        </w:rPr>
      </w:pPr>
      <w:r w:rsidRPr="005123B8">
        <w:rPr>
          <w:rFonts w:ascii="Times New Roman" w:hAnsi="Times New Roman"/>
          <w:color w:val="000000"/>
          <w:sz w:val="24"/>
          <w:szCs w:val="24"/>
          <w:shd w:val="clear" w:color="auto" w:fill="FFFFFF"/>
          <w:lang w:eastAsia="ru-RU"/>
        </w:rPr>
        <w:t>умение использовать литературоведческие термины при анализе истории литературы</w:t>
      </w:r>
      <w:r w:rsidRPr="005123B8">
        <w:rPr>
          <w:rFonts w:ascii="Times New Roman" w:hAnsi="Times New Roman"/>
          <w:sz w:val="24"/>
          <w:szCs w:val="24"/>
          <w:lang w:eastAsia="ru-RU"/>
        </w:rPr>
        <w:t xml:space="preserve">. </w:t>
      </w:r>
    </w:p>
    <w:p w:rsidR="004B40A0" w:rsidRPr="005123B8" w:rsidRDefault="004B40A0" w:rsidP="0079228E">
      <w:pPr>
        <w:spacing w:after="0" w:line="240" w:lineRule="auto"/>
        <w:ind w:left="-567" w:firstLine="709"/>
        <w:jc w:val="both"/>
        <w:rPr>
          <w:rFonts w:ascii="Times New Roman" w:hAnsi="Times New Roman"/>
          <w:iCs/>
          <w:color w:val="000000"/>
          <w:sz w:val="24"/>
          <w:szCs w:val="24"/>
          <w:shd w:val="clear" w:color="auto" w:fill="FFFFFF"/>
          <w:lang w:eastAsia="ru-RU"/>
        </w:rPr>
      </w:pPr>
      <w:r w:rsidRPr="005123B8">
        <w:rPr>
          <w:rFonts w:ascii="Times New Roman" w:hAnsi="Times New Roman"/>
          <w:iCs/>
          <w:color w:val="000000"/>
          <w:sz w:val="24"/>
          <w:szCs w:val="24"/>
          <w:shd w:val="clear" w:color="auto" w:fill="FFFFFF"/>
          <w:lang w:eastAsia="ru-RU"/>
        </w:rPr>
        <w:t>В ценностно-ориентационной сфере:</w:t>
      </w:r>
    </w:p>
    <w:p w:rsidR="004B40A0" w:rsidRPr="005123B8" w:rsidRDefault="004B40A0" w:rsidP="0079228E">
      <w:pPr>
        <w:pStyle w:val="a3"/>
        <w:numPr>
          <w:ilvl w:val="0"/>
          <w:numId w:val="8"/>
        </w:numPr>
        <w:ind w:left="-567"/>
        <w:rPr>
          <w:rFonts w:ascii="Times New Roman" w:hAnsi="Times New Roman"/>
          <w:color w:val="000000"/>
          <w:sz w:val="24"/>
          <w:szCs w:val="24"/>
          <w:shd w:val="clear" w:color="auto" w:fill="FFFFFF"/>
          <w:lang w:eastAsia="ru-RU"/>
        </w:rPr>
      </w:pPr>
      <w:r w:rsidRPr="005123B8">
        <w:rPr>
          <w:rFonts w:ascii="Times New Roman" w:hAnsi="Times New Roman"/>
          <w:color w:val="000000"/>
          <w:sz w:val="24"/>
          <w:szCs w:val="24"/>
          <w:shd w:val="clear" w:color="auto" w:fill="FFFFFF"/>
          <w:lang w:eastAsia="ru-RU"/>
        </w:rPr>
        <w:t>приобщение к духовно-нравственным ценностям национальной литературы;</w:t>
      </w:r>
    </w:p>
    <w:p w:rsidR="004B40A0" w:rsidRPr="005123B8" w:rsidRDefault="004B40A0" w:rsidP="0079228E">
      <w:pPr>
        <w:pStyle w:val="a3"/>
        <w:numPr>
          <w:ilvl w:val="0"/>
          <w:numId w:val="8"/>
        </w:numPr>
        <w:ind w:left="-567"/>
        <w:rPr>
          <w:rFonts w:ascii="Times New Roman" w:hAnsi="Times New Roman"/>
          <w:color w:val="000000"/>
          <w:sz w:val="24"/>
          <w:szCs w:val="24"/>
          <w:shd w:val="clear" w:color="auto" w:fill="FFFFFF"/>
          <w:lang w:eastAsia="ru-RU"/>
        </w:rPr>
      </w:pPr>
      <w:r w:rsidRPr="005123B8">
        <w:rPr>
          <w:rFonts w:ascii="Times New Roman" w:hAnsi="Times New Roman"/>
          <w:color w:val="000000"/>
          <w:sz w:val="24"/>
          <w:szCs w:val="24"/>
          <w:shd w:val="clear" w:color="auto" w:fill="FFFFFF"/>
          <w:lang w:eastAsia="ru-RU"/>
        </w:rPr>
        <w:t>формирование собственного отношения и оценки к произведениям национальной литературы, их содержанию, умения устного и письменного высказывания мнения о произведении, о творчестве писателя и о литературном периоде;</w:t>
      </w:r>
    </w:p>
    <w:p w:rsidR="004B40A0" w:rsidRPr="005123B8" w:rsidRDefault="004B40A0" w:rsidP="0079228E">
      <w:pPr>
        <w:pStyle w:val="a3"/>
        <w:numPr>
          <w:ilvl w:val="0"/>
          <w:numId w:val="8"/>
        </w:numPr>
        <w:ind w:left="-567"/>
        <w:rPr>
          <w:rFonts w:ascii="Times New Roman" w:hAnsi="Times New Roman"/>
          <w:color w:val="000000"/>
          <w:sz w:val="24"/>
          <w:szCs w:val="24"/>
          <w:shd w:val="clear" w:color="auto" w:fill="FFFFFF"/>
          <w:lang w:eastAsia="ru-RU"/>
        </w:rPr>
      </w:pPr>
      <w:r w:rsidRPr="005123B8">
        <w:rPr>
          <w:rFonts w:ascii="Times New Roman" w:hAnsi="Times New Roman"/>
          <w:color w:val="000000"/>
          <w:sz w:val="24"/>
          <w:szCs w:val="24"/>
          <w:shd w:val="clear" w:color="auto" w:fill="FFFFFF"/>
          <w:lang w:eastAsia="ru-RU"/>
        </w:rPr>
        <w:t>умение интерпретировать прочитанное литературное произведение с учетом литературного периода, когда оно было создано;</w:t>
      </w:r>
    </w:p>
    <w:p w:rsidR="004B40A0" w:rsidRPr="005123B8" w:rsidRDefault="004B40A0" w:rsidP="0079228E">
      <w:pPr>
        <w:pStyle w:val="a3"/>
        <w:numPr>
          <w:ilvl w:val="0"/>
          <w:numId w:val="8"/>
        </w:numPr>
        <w:ind w:left="-567"/>
        <w:rPr>
          <w:rFonts w:ascii="Times New Roman" w:hAnsi="Times New Roman"/>
          <w:color w:val="000000"/>
          <w:sz w:val="24"/>
          <w:szCs w:val="24"/>
          <w:shd w:val="clear" w:color="auto" w:fill="FFFFFF"/>
          <w:lang w:eastAsia="ru-RU"/>
        </w:rPr>
      </w:pPr>
      <w:r w:rsidRPr="005123B8">
        <w:rPr>
          <w:rFonts w:ascii="Times New Roman" w:hAnsi="Times New Roman"/>
          <w:color w:val="000000"/>
          <w:sz w:val="24"/>
          <w:szCs w:val="24"/>
          <w:shd w:val="clear" w:color="auto" w:fill="FFFFFF"/>
          <w:lang w:eastAsia="ru-RU"/>
        </w:rPr>
        <w:t>умение оценивать мастерство автора и умение формировать собственное отношение к нему.</w:t>
      </w:r>
    </w:p>
    <w:p w:rsidR="004B40A0" w:rsidRPr="005123B8" w:rsidRDefault="004B40A0" w:rsidP="0079228E">
      <w:pPr>
        <w:spacing w:after="0" w:line="240" w:lineRule="auto"/>
        <w:ind w:left="-567" w:firstLine="709"/>
        <w:jc w:val="both"/>
        <w:rPr>
          <w:rFonts w:ascii="Times New Roman" w:hAnsi="Times New Roman"/>
          <w:iCs/>
          <w:color w:val="000000"/>
          <w:sz w:val="24"/>
          <w:szCs w:val="24"/>
          <w:shd w:val="clear" w:color="auto" w:fill="FFFFFF"/>
          <w:lang w:eastAsia="ru-RU"/>
        </w:rPr>
      </w:pPr>
      <w:r w:rsidRPr="005123B8">
        <w:rPr>
          <w:rFonts w:ascii="Times New Roman" w:hAnsi="Times New Roman"/>
          <w:iCs/>
          <w:color w:val="000000"/>
          <w:sz w:val="24"/>
          <w:szCs w:val="24"/>
          <w:shd w:val="clear" w:color="auto" w:fill="FFFFFF"/>
          <w:lang w:eastAsia="ru-RU"/>
        </w:rPr>
        <w:t>В эстетической сфере:</w:t>
      </w:r>
    </w:p>
    <w:p w:rsidR="004B40A0" w:rsidRPr="005123B8" w:rsidRDefault="004B40A0" w:rsidP="0079228E">
      <w:pPr>
        <w:pStyle w:val="a3"/>
        <w:numPr>
          <w:ilvl w:val="0"/>
          <w:numId w:val="9"/>
        </w:numPr>
        <w:ind w:left="-567"/>
        <w:rPr>
          <w:rFonts w:ascii="Times New Roman" w:hAnsi="Times New Roman"/>
          <w:color w:val="000000"/>
          <w:sz w:val="24"/>
          <w:szCs w:val="24"/>
          <w:shd w:val="clear" w:color="auto" w:fill="FFFFFF"/>
          <w:lang w:eastAsia="ru-RU"/>
        </w:rPr>
      </w:pPr>
      <w:r w:rsidRPr="005123B8">
        <w:rPr>
          <w:rFonts w:ascii="Times New Roman" w:hAnsi="Times New Roman"/>
          <w:color w:val="000000"/>
          <w:sz w:val="24"/>
          <w:szCs w:val="24"/>
          <w:shd w:val="clear" w:color="auto" w:fill="FFFFFF"/>
          <w:lang w:eastAsia="ru-RU"/>
        </w:rPr>
        <w:t>формирование общего представления об образной природе литературного произведения, воспитание эстетического вкуса;</w:t>
      </w:r>
    </w:p>
    <w:p w:rsidR="004B40A0" w:rsidRPr="005123B8" w:rsidRDefault="004B40A0" w:rsidP="0079228E">
      <w:pPr>
        <w:pStyle w:val="a3"/>
        <w:numPr>
          <w:ilvl w:val="0"/>
          <w:numId w:val="9"/>
        </w:numPr>
        <w:ind w:left="-567"/>
        <w:rPr>
          <w:rFonts w:ascii="Times New Roman" w:hAnsi="Times New Roman"/>
          <w:color w:val="000000"/>
          <w:sz w:val="24"/>
          <w:szCs w:val="24"/>
          <w:shd w:val="clear" w:color="auto" w:fill="FFFFFF"/>
          <w:lang w:eastAsia="ru-RU"/>
        </w:rPr>
      </w:pPr>
      <w:r w:rsidRPr="005123B8">
        <w:rPr>
          <w:rFonts w:ascii="Times New Roman" w:hAnsi="Times New Roman"/>
          <w:color w:val="000000"/>
          <w:sz w:val="24"/>
          <w:szCs w:val="24"/>
          <w:shd w:val="clear" w:color="auto" w:fill="FFFFFF"/>
          <w:lang w:eastAsia="ru-RU"/>
        </w:rPr>
        <w:t>воспитание уважения к разным культурам, внимательного и уважительного отношения к достижениям различных национальных литератур.</w:t>
      </w:r>
    </w:p>
    <w:p w:rsidR="004B40A0" w:rsidRPr="005123B8" w:rsidRDefault="004B40A0" w:rsidP="0079228E">
      <w:pPr>
        <w:spacing w:after="0" w:line="240" w:lineRule="auto"/>
        <w:ind w:left="-567" w:firstLine="709"/>
        <w:jc w:val="both"/>
        <w:rPr>
          <w:rFonts w:ascii="Times New Roman" w:hAnsi="Times New Roman"/>
          <w:sz w:val="24"/>
          <w:szCs w:val="24"/>
          <w:lang w:val="be-BY" w:eastAsia="ru-RU"/>
        </w:rPr>
      </w:pPr>
      <w:r w:rsidRPr="005123B8">
        <w:rPr>
          <w:rFonts w:ascii="Times New Roman" w:hAnsi="Times New Roman"/>
          <w:b/>
          <w:bCs/>
          <w:sz w:val="24"/>
          <w:szCs w:val="24"/>
          <w:lang w:val="be-BY" w:eastAsia="ru-RU"/>
        </w:rPr>
        <w:t>Межпредметными результатами</w:t>
      </w:r>
      <w:r w:rsidRPr="005123B8">
        <w:rPr>
          <w:rFonts w:ascii="Times New Roman" w:hAnsi="Times New Roman"/>
          <w:sz w:val="24"/>
          <w:szCs w:val="24"/>
          <w:lang w:val="be-BY" w:eastAsia="ru-RU"/>
        </w:rPr>
        <w:t xml:space="preserve"> обучения русской литературе в старших классах школы являются следующие:</w:t>
      </w:r>
    </w:p>
    <w:p w:rsidR="004B40A0" w:rsidRPr="005123B8" w:rsidRDefault="004B40A0" w:rsidP="0079228E">
      <w:pPr>
        <w:pStyle w:val="a3"/>
        <w:numPr>
          <w:ilvl w:val="0"/>
          <w:numId w:val="10"/>
        </w:numPr>
        <w:ind w:left="-567"/>
        <w:rPr>
          <w:rFonts w:ascii="Times New Roman" w:hAnsi="Times New Roman"/>
          <w:sz w:val="24"/>
          <w:szCs w:val="24"/>
          <w:lang w:val="be-BY" w:eastAsia="ru-RU"/>
        </w:rPr>
      </w:pPr>
      <w:r w:rsidRPr="005123B8">
        <w:rPr>
          <w:rFonts w:ascii="Times New Roman" w:hAnsi="Times New Roman"/>
          <w:sz w:val="24"/>
          <w:szCs w:val="24"/>
          <w:lang w:val="be-BY" w:eastAsia="ru-RU"/>
        </w:rPr>
        <w:t>формирование у учащихся навыков самостоятельного познания и усвоения литературных произведений при помощи других видов искусства, формирование постоянного интереса к литературе и искусству;</w:t>
      </w:r>
    </w:p>
    <w:p w:rsidR="004B40A0" w:rsidRPr="005123B8" w:rsidRDefault="004B40A0" w:rsidP="0079228E">
      <w:pPr>
        <w:pStyle w:val="a3"/>
        <w:numPr>
          <w:ilvl w:val="0"/>
          <w:numId w:val="10"/>
        </w:numPr>
        <w:ind w:left="-567"/>
        <w:rPr>
          <w:rFonts w:ascii="Times New Roman" w:hAnsi="Times New Roman"/>
          <w:sz w:val="24"/>
          <w:szCs w:val="24"/>
          <w:lang w:val="be-BY" w:eastAsia="ru-RU"/>
        </w:rPr>
      </w:pPr>
      <w:r w:rsidRPr="005123B8">
        <w:rPr>
          <w:rFonts w:ascii="Times New Roman" w:hAnsi="Times New Roman"/>
          <w:sz w:val="24"/>
          <w:szCs w:val="24"/>
          <w:lang w:val="be-BY" w:eastAsia="ru-RU"/>
        </w:rPr>
        <w:t>воспитание потребности общения на родном языке и уважения к татарскому языку;</w:t>
      </w:r>
    </w:p>
    <w:p w:rsidR="004B40A0" w:rsidRPr="005123B8" w:rsidRDefault="004B40A0" w:rsidP="0079228E">
      <w:pPr>
        <w:pStyle w:val="a3"/>
        <w:numPr>
          <w:ilvl w:val="0"/>
          <w:numId w:val="10"/>
        </w:numPr>
        <w:ind w:left="-567"/>
        <w:rPr>
          <w:rFonts w:ascii="Times New Roman" w:hAnsi="Times New Roman"/>
          <w:sz w:val="24"/>
          <w:szCs w:val="24"/>
          <w:lang w:val="be-BY" w:eastAsia="ru-RU"/>
        </w:rPr>
      </w:pPr>
      <w:r w:rsidRPr="005123B8">
        <w:rPr>
          <w:rFonts w:ascii="Times New Roman" w:hAnsi="Times New Roman"/>
          <w:sz w:val="24"/>
          <w:szCs w:val="24"/>
          <w:lang w:val="be-BY" w:eastAsia="ru-RU"/>
        </w:rPr>
        <w:t>сохранение межкультурных связей, формирование у учащихся представления о литературе и культуре других народов, воспитание уважения к литературе других народов, воспитание толерантности;</w:t>
      </w:r>
    </w:p>
    <w:p w:rsidR="004B40A0" w:rsidRPr="005123B8" w:rsidRDefault="004B40A0" w:rsidP="0079228E">
      <w:pPr>
        <w:pStyle w:val="a3"/>
        <w:numPr>
          <w:ilvl w:val="0"/>
          <w:numId w:val="10"/>
        </w:numPr>
        <w:ind w:left="-567"/>
        <w:rPr>
          <w:rFonts w:ascii="Times New Roman" w:hAnsi="Times New Roman"/>
          <w:sz w:val="24"/>
          <w:szCs w:val="24"/>
          <w:lang w:val="be-BY" w:eastAsia="ru-RU"/>
        </w:rPr>
      </w:pPr>
      <w:r w:rsidRPr="005123B8">
        <w:rPr>
          <w:rFonts w:ascii="Times New Roman" w:hAnsi="Times New Roman"/>
          <w:sz w:val="24"/>
          <w:szCs w:val="24"/>
          <w:lang w:val="be-BY" w:eastAsia="ru-RU"/>
        </w:rPr>
        <w:t>уделение внимания взаимосвязи, общим чертам татарской и русской литературы в теме и проблематике, изображении героев, творческих методах, и периодах развития литературы.</w:t>
      </w:r>
    </w:p>
    <w:p w:rsidR="004355ED" w:rsidRPr="005123B8" w:rsidRDefault="004355ED" w:rsidP="0079228E">
      <w:pPr>
        <w:pStyle w:val="a6"/>
        <w:ind w:left="-567"/>
        <w:jc w:val="both"/>
        <w:rPr>
          <w:rFonts w:ascii="Times New Roman" w:eastAsia="Calibri" w:hAnsi="Times New Roman"/>
          <w:sz w:val="24"/>
          <w:szCs w:val="24"/>
          <w:lang w:val="be-BY"/>
        </w:rPr>
      </w:pPr>
    </w:p>
    <w:p w:rsidR="00992E7B" w:rsidRPr="005123B8" w:rsidRDefault="00992E7B" w:rsidP="0079228E">
      <w:pPr>
        <w:pStyle w:val="a6"/>
        <w:ind w:left="-567" w:firstLine="567"/>
        <w:jc w:val="both"/>
        <w:rPr>
          <w:rFonts w:ascii="Times New Roman" w:hAnsi="Times New Roman"/>
          <w:sz w:val="24"/>
          <w:szCs w:val="24"/>
          <w:lang w:val="ru-RU"/>
        </w:rPr>
      </w:pPr>
      <w:r w:rsidRPr="005123B8">
        <w:rPr>
          <w:rFonts w:ascii="Times New Roman" w:hAnsi="Times New Roman"/>
          <w:sz w:val="24"/>
          <w:szCs w:val="24"/>
          <w:lang w:val="tt-RU"/>
        </w:rPr>
        <w:t xml:space="preserve">В  </w:t>
      </w:r>
      <w:r w:rsidRPr="005123B8">
        <w:rPr>
          <w:rFonts w:ascii="Times New Roman" w:hAnsi="Times New Roman"/>
          <w:spacing w:val="-3"/>
          <w:sz w:val="24"/>
          <w:szCs w:val="24"/>
          <w:lang w:val="tt-RU"/>
        </w:rPr>
        <w:t>результате</w:t>
      </w:r>
      <w:r w:rsidRPr="005123B8">
        <w:rPr>
          <w:rFonts w:ascii="Times New Roman" w:hAnsi="Times New Roman"/>
          <w:spacing w:val="-3"/>
          <w:sz w:val="24"/>
          <w:szCs w:val="24"/>
          <w:lang w:val="tt-RU"/>
        </w:rPr>
        <w:tab/>
      </w:r>
      <w:r w:rsidRPr="005123B8">
        <w:rPr>
          <w:rFonts w:ascii="Times New Roman" w:hAnsi="Times New Roman"/>
          <w:sz w:val="24"/>
          <w:szCs w:val="24"/>
          <w:lang w:val="tt-RU"/>
        </w:rPr>
        <w:t>освоения</w:t>
      </w:r>
      <w:r w:rsidRPr="005123B8">
        <w:rPr>
          <w:rFonts w:ascii="Times New Roman" w:hAnsi="Times New Roman"/>
          <w:sz w:val="24"/>
          <w:szCs w:val="24"/>
          <w:lang w:val="tt-RU"/>
        </w:rPr>
        <w:tab/>
        <w:t xml:space="preserve">предмета   «Родная (русская) литература» </w:t>
      </w:r>
      <w:r w:rsidRPr="005123B8">
        <w:rPr>
          <w:rFonts w:ascii="Times New Roman" w:hAnsi="Times New Roman"/>
          <w:b/>
          <w:sz w:val="24"/>
          <w:szCs w:val="24"/>
          <w:lang w:val="ru-RU"/>
        </w:rPr>
        <w:t>выпускник научится:</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 осознавать родную литературу (русскую) как одну из основных национально-культурных ценностей народа, как особого способа познания жизни;</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  навыкам понимания литературных художественных произведений, отражающих разные этнокультурные традиции;</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в устной и письменной форме обобщать и анализировать свой читательский опыт, а именно:</w:t>
      </w:r>
    </w:p>
    <w:p w:rsidR="00E71D5E" w:rsidRPr="005123B8" w:rsidRDefault="00E71D5E" w:rsidP="0079228E">
      <w:pPr>
        <w:numPr>
          <w:ilvl w:val="0"/>
          <w:numId w:val="2"/>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lastRenderedPageBreak/>
        <w:t>обосновывать выбор художественного произведения для анализа</w:t>
      </w:r>
      <w:proofErr w:type="gramStart"/>
      <w:r w:rsidRPr="005123B8">
        <w:rPr>
          <w:rFonts w:ascii="Times New Roman" w:eastAsia="Times New Roman" w:hAnsi="Times New Roman"/>
          <w:color w:val="101010"/>
          <w:sz w:val="24"/>
          <w:szCs w:val="24"/>
          <w:lang w:eastAsia="ru-RU"/>
        </w:rPr>
        <w:t>,п</w:t>
      </w:r>
      <w:proofErr w:type="gramEnd"/>
      <w:r w:rsidRPr="005123B8">
        <w:rPr>
          <w:rFonts w:ascii="Times New Roman" w:eastAsia="Times New Roman" w:hAnsi="Times New Roman"/>
          <w:color w:val="101010"/>
          <w:sz w:val="24"/>
          <w:szCs w:val="24"/>
          <w:lang w:eastAsia="ru-RU"/>
        </w:rPr>
        <w:t>риводя в качестве аргумента как тему (темы) произведения, так и его проблематику (содержащиеся в нем смыслы и подтексты);</w:t>
      </w:r>
    </w:p>
    <w:p w:rsidR="00E71D5E" w:rsidRPr="005123B8" w:rsidRDefault="00E71D5E" w:rsidP="0079228E">
      <w:pPr>
        <w:numPr>
          <w:ilvl w:val="0"/>
          <w:numId w:val="3"/>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71D5E" w:rsidRPr="005123B8" w:rsidRDefault="00E71D5E" w:rsidP="0079228E">
      <w:pPr>
        <w:numPr>
          <w:ilvl w:val="0"/>
          <w:numId w:val="3"/>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давать объективное изложение текста: характеризуя произведение</w:t>
      </w:r>
      <w:proofErr w:type="gramStart"/>
      <w:r w:rsidRPr="005123B8">
        <w:rPr>
          <w:rFonts w:ascii="Times New Roman" w:eastAsia="Times New Roman" w:hAnsi="Times New Roman"/>
          <w:color w:val="101010"/>
          <w:sz w:val="24"/>
          <w:szCs w:val="24"/>
          <w:lang w:eastAsia="ru-RU"/>
        </w:rPr>
        <w:t>,в</w:t>
      </w:r>
      <w:proofErr w:type="gramEnd"/>
      <w:r w:rsidRPr="005123B8">
        <w:rPr>
          <w:rFonts w:ascii="Times New Roman" w:eastAsia="Times New Roman" w:hAnsi="Times New Roman"/>
          <w:color w:val="101010"/>
          <w:sz w:val="24"/>
          <w:szCs w:val="24"/>
          <w:lang w:eastAsia="ru-RU"/>
        </w:rPr>
        <w:t>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71D5E" w:rsidRPr="005123B8" w:rsidRDefault="00E71D5E" w:rsidP="0079228E">
      <w:pPr>
        <w:numPr>
          <w:ilvl w:val="0"/>
          <w:numId w:val="4"/>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71D5E" w:rsidRPr="005123B8" w:rsidRDefault="00E71D5E" w:rsidP="0079228E">
      <w:pPr>
        <w:numPr>
          <w:ilvl w:val="0"/>
          <w:numId w:val="4"/>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71D5E" w:rsidRPr="005123B8" w:rsidRDefault="00E71D5E" w:rsidP="0079228E">
      <w:pPr>
        <w:numPr>
          <w:ilvl w:val="0"/>
          <w:numId w:val="4"/>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71D5E" w:rsidRPr="005123B8" w:rsidRDefault="00E71D5E" w:rsidP="0079228E">
      <w:pPr>
        <w:numPr>
          <w:ilvl w:val="0"/>
          <w:numId w:val="4"/>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71D5E" w:rsidRPr="005123B8" w:rsidRDefault="00E71D5E" w:rsidP="0079228E">
      <w:p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осуществлять следующую продуктивную деятельность:</w:t>
      </w:r>
    </w:p>
    <w:p w:rsidR="00E71D5E" w:rsidRPr="005123B8" w:rsidRDefault="00E71D5E" w:rsidP="0079228E">
      <w:pPr>
        <w:numPr>
          <w:ilvl w:val="0"/>
          <w:numId w:val="5"/>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71D5E" w:rsidRPr="005123B8" w:rsidRDefault="00E71D5E" w:rsidP="0079228E">
      <w:pPr>
        <w:numPr>
          <w:ilvl w:val="0"/>
          <w:numId w:val="5"/>
        </w:num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92E7B" w:rsidRPr="005123B8" w:rsidRDefault="00992E7B" w:rsidP="0079228E">
      <w:pPr>
        <w:pStyle w:val="a6"/>
        <w:ind w:left="-567"/>
        <w:jc w:val="both"/>
        <w:rPr>
          <w:rFonts w:ascii="Times New Roman" w:hAnsi="Times New Roman"/>
          <w:b/>
          <w:sz w:val="24"/>
          <w:szCs w:val="24"/>
          <w:lang w:val="ru-RU"/>
        </w:rPr>
      </w:pPr>
    </w:p>
    <w:p w:rsidR="00992E7B" w:rsidRPr="005123B8" w:rsidRDefault="00992E7B" w:rsidP="0079228E">
      <w:pPr>
        <w:pStyle w:val="a6"/>
        <w:ind w:left="-567"/>
        <w:jc w:val="both"/>
        <w:rPr>
          <w:rFonts w:ascii="Times New Roman" w:hAnsi="Times New Roman"/>
          <w:b/>
          <w:sz w:val="24"/>
          <w:szCs w:val="24"/>
          <w:lang w:val="ru-RU"/>
        </w:rPr>
      </w:pPr>
      <w:r w:rsidRPr="005123B8">
        <w:rPr>
          <w:rFonts w:ascii="Times New Roman" w:hAnsi="Times New Roman"/>
          <w:b/>
          <w:sz w:val="24"/>
          <w:szCs w:val="24"/>
          <w:lang w:val="ru-RU"/>
        </w:rPr>
        <w:t>Выпускник получит возможность научиться:</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71D5E" w:rsidRPr="005123B8" w:rsidRDefault="00E71D5E"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E71D5E" w:rsidRPr="005123B8" w:rsidRDefault="00E71D5E" w:rsidP="0079228E">
      <w:pPr>
        <w:shd w:val="clear" w:color="auto" w:fill="FFFFFF"/>
        <w:spacing w:after="0" w:line="240" w:lineRule="auto"/>
        <w:ind w:left="-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w:t>
      </w:r>
    </w:p>
    <w:p w:rsidR="00E71D5E" w:rsidRPr="005123B8" w:rsidRDefault="00E71D5E" w:rsidP="0079228E">
      <w:pPr>
        <w:shd w:val="clear" w:color="auto" w:fill="FFFFFF"/>
        <w:spacing w:after="0" w:line="240" w:lineRule="auto"/>
        <w:ind w:left="-567"/>
        <w:jc w:val="center"/>
        <w:rPr>
          <w:rFonts w:ascii="Times New Roman" w:eastAsia="Times New Roman" w:hAnsi="Times New Roman"/>
          <w:color w:val="101010"/>
          <w:sz w:val="24"/>
          <w:szCs w:val="24"/>
          <w:lang w:eastAsia="ru-RU"/>
        </w:rPr>
      </w:pPr>
      <w:r w:rsidRPr="005123B8">
        <w:rPr>
          <w:rFonts w:ascii="Times New Roman" w:eastAsia="Times New Roman" w:hAnsi="Times New Roman"/>
          <w:b/>
          <w:bCs/>
          <w:color w:val="101010"/>
          <w:sz w:val="24"/>
          <w:szCs w:val="24"/>
          <w:lang w:eastAsia="ru-RU"/>
        </w:rPr>
        <w:t>Содержание учебного предмета «Родная литература (русская)»</w:t>
      </w:r>
    </w:p>
    <w:p w:rsidR="00992E7B" w:rsidRPr="005123B8" w:rsidRDefault="00FF0A4D" w:rsidP="0079228E">
      <w:pPr>
        <w:shd w:val="clear" w:color="auto" w:fill="FFFFFF"/>
        <w:spacing w:after="0" w:line="240" w:lineRule="auto"/>
        <w:ind w:left="-567" w:firstLine="567"/>
        <w:jc w:val="both"/>
        <w:rPr>
          <w:rFonts w:ascii="Times New Roman" w:eastAsia="Times New Roman" w:hAnsi="Times New Roman"/>
          <w:color w:val="101010"/>
          <w:sz w:val="24"/>
          <w:szCs w:val="24"/>
          <w:lang w:eastAsia="ru-RU"/>
        </w:rPr>
      </w:pPr>
      <w:r w:rsidRPr="005123B8">
        <w:rPr>
          <w:rFonts w:ascii="Times New Roman" w:eastAsia="Times New Roman" w:hAnsi="Times New Roman"/>
          <w:color w:val="101010"/>
          <w:sz w:val="24"/>
          <w:szCs w:val="24"/>
          <w:lang w:eastAsia="ru-RU"/>
        </w:rPr>
        <w:t xml:space="preserve">Примерная </w:t>
      </w:r>
      <w:r w:rsidR="004355ED" w:rsidRPr="005123B8">
        <w:rPr>
          <w:rFonts w:ascii="Times New Roman" w:eastAsia="Times New Roman" w:hAnsi="Times New Roman"/>
          <w:color w:val="101010"/>
          <w:sz w:val="24"/>
          <w:szCs w:val="24"/>
          <w:lang w:eastAsia="ru-RU"/>
        </w:rPr>
        <w:t>программа</w:t>
      </w:r>
      <w:r w:rsidR="00E71D5E" w:rsidRPr="005123B8">
        <w:rPr>
          <w:rFonts w:ascii="Times New Roman" w:eastAsia="Times New Roman" w:hAnsi="Times New Roman"/>
          <w:color w:val="101010"/>
          <w:sz w:val="24"/>
          <w:szCs w:val="24"/>
          <w:lang w:eastAsia="ru-RU"/>
        </w:rPr>
        <w:t xml:space="preserve"> по учебному предмету «Родная литература (русская)» </w:t>
      </w:r>
      <w:r w:rsidRPr="005123B8">
        <w:rPr>
          <w:rFonts w:ascii="Times New Roman" w:eastAsia="Times New Roman" w:hAnsi="Times New Roman"/>
          <w:color w:val="101010"/>
          <w:sz w:val="24"/>
          <w:szCs w:val="24"/>
          <w:lang w:eastAsia="ru-RU"/>
        </w:rPr>
        <w:t xml:space="preserve">составлена по </w:t>
      </w:r>
      <w:r w:rsidR="00E71D5E" w:rsidRPr="005123B8">
        <w:rPr>
          <w:rFonts w:ascii="Times New Roman" w:eastAsia="Times New Roman" w:hAnsi="Times New Roman"/>
          <w:color w:val="101010"/>
          <w:sz w:val="24"/>
          <w:szCs w:val="24"/>
          <w:lang w:eastAsia="ru-RU"/>
        </w:rPr>
        <w:t>модульн</w:t>
      </w:r>
      <w:r w:rsidRPr="005123B8">
        <w:rPr>
          <w:rFonts w:ascii="Times New Roman" w:eastAsia="Times New Roman" w:hAnsi="Times New Roman"/>
          <w:color w:val="101010"/>
          <w:sz w:val="24"/>
          <w:szCs w:val="24"/>
          <w:lang w:eastAsia="ru-RU"/>
        </w:rPr>
        <w:t>ому</w:t>
      </w:r>
      <w:r w:rsidR="00E71D5E" w:rsidRPr="005123B8">
        <w:rPr>
          <w:rFonts w:ascii="Times New Roman" w:eastAsia="Times New Roman" w:hAnsi="Times New Roman"/>
          <w:color w:val="101010"/>
          <w:sz w:val="24"/>
          <w:szCs w:val="24"/>
          <w:lang w:eastAsia="ru-RU"/>
        </w:rPr>
        <w:t xml:space="preserve"> принцип</w:t>
      </w:r>
      <w:r w:rsidRPr="005123B8">
        <w:rPr>
          <w:rFonts w:ascii="Times New Roman" w:eastAsia="Times New Roman" w:hAnsi="Times New Roman"/>
          <w:color w:val="101010"/>
          <w:sz w:val="24"/>
          <w:szCs w:val="24"/>
          <w:lang w:eastAsia="ru-RU"/>
        </w:rPr>
        <w:t>у</w:t>
      </w:r>
      <w:r w:rsidR="00E71D5E" w:rsidRPr="005123B8">
        <w:rPr>
          <w:rFonts w:ascii="Times New Roman" w:eastAsia="Times New Roman" w:hAnsi="Times New Roman"/>
          <w:color w:val="101010"/>
          <w:sz w:val="24"/>
          <w:szCs w:val="24"/>
          <w:lang w:eastAsia="ru-RU"/>
        </w:rPr>
        <w:t xml:space="preserve">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w:t>
      </w:r>
      <w:r w:rsidR="00E71D5E" w:rsidRPr="005123B8">
        <w:rPr>
          <w:rFonts w:ascii="Times New Roman" w:eastAsia="Times New Roman" w:hAnsi="Times New Roman"/>
          <w:color w:val="101010"/>
          <w:sz w:val="24"/>
          <w:szCs w:val="24"/>
          <w:lang w:eastAsia="ru-RU"/>
        </w:rPr>
        <w:lastRenderedPageBreak/>
        <w:t xml:space="preserve">самостоятельно осуществлять читательскую деятельность на незнакомом материале. Содержание рабочей программы </w:t>
      </w:r>
      <w:r w:rsidR="00992E7B" w:rsidRPr="005123B8">
        <w:rPr>
          <w:rFonts w:ascii="Times New Roman" w:eastAsia="Times New Roman" w:hAnsi="Times New Roman"/>
          <w:color w:val="101010"/>
          <w:sz w:val="24"/>
          <w:szCs w:val="24"/>
          <w:lang w:eastAsia="ru-RU"/>
        </w:rPr>
        <w:t>оформляется в</w:t>
      </w:r>
      <w:r w:rsidR="00E71D5E" w:rsidRPr="005123B8">
        <w:rPr>
          <w:rFonts w:ascii="Times New Roman" w:eastAsia="Times New Roman" w:hAnsi="Times New Roman"/>
          <w:color w:val="101010"/>
          <w:sz w:val="24"/>
          <w:szCs w:val="24"/>
          <w:lang w:eastAsia="ru-RU"/>
        </w:rPr>
        <w:t xml:space="preserve"> проблемно-тематические блоки, обусловленные историей России, ее культурой и традициями</w:t>
      </w:r>
      <w:r w:rsidR="00992E7B" w:rsidRPr="005123B8">
        <w:rPr>
          <w:rFonts w:ascii="Times New Roman" w:eastAsia="Times New Roman" w:hAnsi="Times New Roman"/>
          <w:color w:val="101010"/>
          <w:sz w:val="24"/>
          <w:szCs w:val="24"/>
          <w:lang w:eastAsia="ru-RU"/>
        </w:rPr>
        <w:t xml:space="preserve">.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w:t>
      </w:r>
      <w:r w:rsidR="00D11B28" w:rsidRPr="005123B8">
        <w:rPr>
          <w:rFonts w:ascii="Times New Roman" w:eastAsia="Times New Roman" w:hAnsi="Times New Roman"/>
          <w:color w:val="101010"/>
          <w:sz w:val="24"/>
          <w:szCs w:val="24"/>
          <w:lang w:eastAsia="ru-RU"/>
        </w:rPr>
        <w:t>системы, на</w:t>
      </w:r>
      <w:r w:rsidR="00992E7B" w:rsidRPr="005123B8">
        <w:rPr>
          <w:rFonts w:ascii="Times New Roman" w:eastAsia="Times New Roman" w:hAnsi="Times New Roman"/>
          <w:color w:val="101010"/>
          <w:sz w:val="24"/>
          <w:szCs w:val="24"/>
          <w:lang w:eastAsia="ru-RU"/>
        </w:rPr>
        <w:t xml:space="preserve"> получение знаний </w:t>
      </w:r>
      <w:proofErr w:type="gramStart"/>
      <w:r w:rsidR="00992E7B" w:rsidRPr="005123B8">
        <w:rPr>
          <w:rFonts w:ascii="Times New Roman" w:eastAsia="Times New Roman" w:hAnsi="Times New Roman"/>
          <w:color w:val="101010"/>
          <w:sz w:val="24"/>
          <w:szCs w:val="24"/>
          <w:lang w:eastAsia="ru-RU"/>
        </w:rPr>
        <w:t>об</w:t>
      </w:r>
      <w:proofErr w:type="gramEnd"/>
      <w:r w:rsidR="00992E7B" w:rsidRPr="005123B8">
        <w:rPr>
          <w:rFonts w:ascii="Times New Roman" w:eastAsia="Times New Roman" w:hAnsi="Times New Roman"/>
          <w:color w:val="101010"/>
          <w:sz w:val="24"/>
          <w:szCs w:val="24"/>
          <w:lang w:eastAsia="ru-RU"/>
        </w:rPr>
        <w:t xml:space="preserve"> произведениях отечественной литературы, их общественной и культурно-исторической значимости.</w:t>
      </w:r>
      <w:r w:rsidR="00ED3D1A" w:rsidRPr="005123B8">
        <w:rPr>
          <w:rFonts w:ascii="Times New Roman" w:eastAsia="Times New Roman" w:hAnsi="Times New Roman"/>
          <w:color w:val="101010"/>
          <w:sz w:val="24"/>
          <w:szCs w:val="24"/>
          <w:lang w:eastAsia="ru-RU"/>
        </w:rPr>
        <w:t xml:space="preserve"> Проблемно-тематические блоки представлены тремя </w:t>
      </w:r>
      <w:r w:rsidR="00787A9E" w:rsidRPr="005123B8">
        <w:rPr>
          <w:rFonts w:ascii="Times New Roman" w:eastAsia="Times New Roman" w:hAnsi="Times New Roman"/>
          <w:color w:val="101010"/>
          <w:sz w:val="24"/>
          <w:szCs w:val="24"/>
          <w:lang w:eastAsia="ru-RU"/>
        </w:rPr>
        <w:t>модулями</w:t>
      </w:r>
      <w:r w:rsidR="00ED3D1A" w:rsidRPr="005123B8">
        <w:rPr>
          <w:rFonts w:ascii="Times New Roman" w:eastAsia="Times New Roman" w:hAnsi="Times New Roman"/>
          <w:color w:val="101010"/>
          <w:sz w:val="24"/>
          <w:szCs w:val="24"/>
          <w:lang w:eastAsia="ru-RU"/>
        </w:rPr>
        <w:t xml:space="preserve">, </w:t>
      </w:r>
      <w:r w:rsidR="00787A9E" w:rsidRPr="005123B8">
        <w:rPr>
          <w:rFonts w:ascii="Times New Roman" w:eastAsia="Times New Roman" w:hAnsi="Times New Roman"/>
          <w:color w:val="101010"/>
          <w:sz w:val="24"/>
          <w:szCs w:val="24"/>
          <w:lang w:eastAsia="ru-RU"/>
        </w:rPr>
        <w:t xml:space="preserve">в соответствии с </w:t>
      </w:r>
      <w:r w:rsidR="00ED3D1A" w:rsidRPr="005123B8">
        <w:rPr>
          <w:rFonts w:ascii="Times New Roman" w:eastAsia="Times New Roman" w:hAnsi="Times New Roman"/>
          <w:color w:val="101010"/>
          <w:sz w:val="24"/>
          <w:szCs w:val="24"/>
          <w:lang w:eastAsia="ru-RU"/>
        </w:rPr>
        <w:t>предполагаемым</w:t>
      </w:r>
      <w:r w:rsidR="00787A9E" w:rsidRPr="005123B8">
        <w:rPr>
          <w:rFonts w:ascii="Times New Roman" w:eastAsia="Times New Roman" w:hAnsi="Times New Roman"/>
          <w:color w:val="101010"/>
          <w:sz w:val="24"/>
          <w:szCs w:val="24"/>
          <w:lang w:eastAsia="ru-RU"/>
        </w:rPr>
        <w:t xml:space="preserve">и разделами </w:t>
      </w:r>
      <w:r w:rsidR="00787A9E" w:rsidRPr="005123B8">
        <w:rPr>
          <w:rFonts w:ascii="Times New Roman" w:hAnsi="Times New Roman"/>
          <w:sz w:val="24"/>
          <w:szCs w:val="24"/>
        </w:rPr>
        <w:t>закрытого банка тем итогового сочинения.</w:t>
      </w:r>
    </w:p>
    <w:p w:rsidR="00ED3D1A" w:rsidRPr="005123B8" w:rsidRDefault="00ED3D1A" w:rsidP="0079228E">
      <w:pPr>
        <w:suppressAutoHyphens/>
        <w:spacing w:after="0" w:line="240" w:lineRule="auto"/>
        <w:ind w:left="-567" w:firstLine="709"/>
        <w:contextualSpacing/>
        <w:jc w:val="both"/>
        <w:rPr>
          <w:rFonts w:ascii="Times New Roman" w:hAnsi="Times New Roman"/>
          <w:b/>
          <w:sz w:val="24"/>
          <w:szCs w:val="24"/>
        </w:rPr>
      </w:pPr>
      <w:r w:rsidRPr="005123B8">
        <w:rPr>
          <w:rFonts w:ascii="Times New Roman" w:hAnsi="Times New Roman"/>
          <w:b/>
          <w:sz w:val="24"/>
          <w:szCs w:val="24"/>
        </w:rPr>
        <w:t>Блок 1. Человек и его внутренний мир</w:t>
      </w:r>
    </w:p>
    <w:p w:rsidR="00ED3D1A" w:rsidRPr="005123B8" w:rsidRDefault="00787A9E" w:rsidP="0079228E">
      <w:pPr>
        <w:suppressAutoHyphens/>
        <w:spacing w:after="0" w:line="240" w:lineRule="auto"/>
        <w:ind w:left="-567" w:firstLine="709"/>
        <w:contextualSpacing/>
        <w:jc w:val="both"/>
        <w:rPr>
          <w:rFonts w:ascii="Times New Roman" w:hAnsi="Times New Roman"/>
          <w:sz w:val="24"/>
          <w:szCs w:val="24"/>
        </w:rPr>
      </w:pPr>
      <w:r w:rsidRPr="005123B8">
        <w:rPr>
          <w:rFonts w:ascii="Times New Roman" w:hAnsi="Times New Roman"/>
          <w:sz w:val="24"/>
          <w:szCs w:val="24"/>
        </w:rPr>
        <w:t xml:space="preserve">Произведения, </w:t>
      </w:r>
      <w:r w:rsidR="00ED3D1A" w:rsidRPr="005123B8">
        <w:rPr>
          <w:rFonts w:ascii="Times New Roman" w:hAnsi="Times New Roman"/>
          <w:sz w:val="24"/>
          <w:szCs w:val="24"/>
        </w:rPr>
        <w:t>связан</w:t>
      </w:r>
      <w:r w:rsidRPr="005123B8">
        <w:rPr>
          <w:rFonts w:ascii="Times New Roman" w:hAnsi="Times New Roman"/>
          <w:sz w:val="24"/>
          <w:szCs w:val="24"/>
        </w:rPr>
        <w:t>н</w:t>
      </w:r>
      <w:r w:rsidR="00ED3D1A" w:rsidRPr="005123B8">
        <w:rPr>
          <w:rFonts w:ascii="Times New Roman" w:hAnsi="Times New Roman"/>
          <w:sz w:val="24"/>
          <w:szCs w:val="24"/>
        </w:rPr>
        <w:t>ы</w:t>
      </w:r>
      <w:r w:rsidRPr="005123B8">
        <w:rPr>
          <w:rFonts w:ascii="Times New Roman" w:hAnsi="Times New Roman"/>
          <w:sz w:val="24"/>
          <w:szCs w:val="24"/>
        </w:rPr>
        <w:t>е</w:t>
      </w:r>
      <w:r w:rsidR="00ED3D1A" w:rsidRPr="005123B8">
        <w:rPr>
          <w:rFonts w:ascii="Times New Roman" w:hAnsi="Times New Roman"/>
          <w:sz w:val="24"/>
          <w:szCs w:val="24"/>
        </w:rPr>
        <w:t xml:space="preserve"> с психологией человека, в том числе в ситуации нравственного выбора. </w:t>
      </w:r>
      <w:r w:rsidRPr="005123B8">
        <w:rPr>
          <w:rFonts w:ascii="Times New Roman" w:hAnsi="Times New Roman"/>
          <w:sz w:val="24"/>
          <w:szCs w:val="24"/>
        </w:rPr>
        <w:t>Произведения, нацеливающие</w:t>
      </w:r>
      <w:r w:rsidR="00ED3D1A" w:rsidRPr="005123B8">
        <w:rPr>
          <w:rFonts w:ascii="Times New Roman" w:hAnsi="Times New Roman"/>
          <w:sz w:val="24"/>
          <w:szCs w:val="24"/>
        </w:rPr>
        <w:t xml:space="preserve"> на размышления о нравственных идеалах и моральных нормах, сиюминутном и вечном, добре и зле, гуманном и антигуманном поступке, его мотивах. </w:t>
      </w:r>
    </w:p>
    <w:p w:rsidR="00ED3D1A" w:rsidRPr="005123B8" w:rsidRDefault="00ED3D1A" w:rsidP="0079228E">
      <w:pPr>
        <w:suppressAutoHyphens/>
        <w:spacing w:after="0" w:line="240" w:lineRule="auto"/>
        <w:ind w:left="-567" w:firstLine="709"/>
        <w:contextualSpacing/>
        <w:jc w:val="both"/>
        <w:rPr>
          <w:rFonts w:ascii="Times New Roman" w:hAnsi="Times New Roman"/>
          <w:b/>
          <w:sz w:val="24"/>
          <w:szCs w:val="24"/>
        </w:rPr>
      </w:pPr>
      <w:r w:rsidRPr="005123B8">
        <w:rPr>
          <w:rFonts w:ascii="Times New Roman" w:hAnsi="Times New Roman"/>
          <w:b/>
          <w:sz w:val="24"/>
          <w:szCs w:val="24"/>
        </w:rPr>
        <w:t>Блок 2. Человек, семья и общество</w:t>
      </w:r>
    </w:p>
    <w:p w:rsidR="00ED3D1A" w:rsidRPr="005123B8" w:rsidRDefault="00787A9E" w:rsidP="0079228E">
      <w:pPr>
        <w:suppressAutoHyphens/>
        <w:spacing w:after="0" w:line="240" w:lineRule="auto"/>
        <w:ind w:left="-567" w:firstLine="709"/>
        <w:contextualSpacing/>
        <w:jc w:val="both"/>
        <w:rPr>
          <w:rFonts w:ascii="Times New Roman" w:hAnsi="Times New Roman"/>
          <w:sz w:val="24"/>
          <w:szCs w:val="24"/>
        </w:rPr>
      </w:pPr>
      <w:r w:rsidRPr="005123B8">
        <w:rPr>
          <w:rFonts w:ascii="Times New Roman" w:hAnsi="Times New Roman"/>
          <w:sz w:val="24"/>
          <w:szCs w:val="24"/>
        </w:rPr>
        <w:t xml:space="preserve">Произведения, нацеливающие </w:t>
      </w:r>
      <w:r w:rsidR="00ED3D1A" w:rsidRPr="005123B8">
        <w:rPr>
          <w:rFonts w:ascii="Times New Roman" w:hAnsi="Times New Roman"/>
          <w:sz w:val="24"/>
          <w:szCs w:val="24"/>
        </w:rPr>
        <w:t>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ED3D1A" w:rsidRPr="005123B8" w:rsidRDefault="00ED3D1A" w:rsidP="0079228E">
      <w:pPr>
        <w:suppressAutoHyphens/>
        <w:spacing w:after="0" w:line="240" w:lineRule="auto"/>
        <w:ind w:left="-567" w:firstLine="709"/>
        <w:contextualSpacing/>
        <w:jc w:val="both"/>
        <w:rPr>
          <w:rFonts w:ascii="Times New Roman" w:hAnsi="Times New Roman"/>
          <w:b/>
          <w:sz w:val="24"/>
          <w:szCs w:val="24"/>
        </w:rPr>
      </w:pPr>
      <w:r w:rsidRPr="005123B8">
        <w:rPr>
          <w:rFonts w:ascii="Times New Roman" w:hAnsi="Times New Roman"/>
          <w:b/>
          <w:sz w:val="24"/>
          <w:szCs w:val="24"/>
        </w:rPr>
        <w:t>Блок 3. Человек, природа, Родина и культура</w:t>
      </w:r>
    </w:p>
    <w:p w:rsidR="00ED3D1A" w:rsidRPr="005123B8" w:rsidRDefault="00787A9E" w:rsidP="0079228E">
      <w:pPr>
        <w:suppressAutoHyphens/>
        <w:spacing w:after="0" w:line="240" w:lineRule="auto"/>
        <w:ind w:left="-567" w:firstLine="709"/>
        <w:contextualSpacing/>
        <w:jc w:val="both"/>
        <w:rPr>
          <w:rFonts w:ascii="Times New Roman" w:hAnsi="Times New Roman"/>
          <w:sz w:val="24"/>
          <w:szCs w:val="24"/>
        </w:rPr>
      </w:pPr>
      <w:r w:rsidRPr="005123B8">
        <w:rPr>
          <w:rFonts w:ascii="Times New Roman" w:hAnsi="Times New Roman"/>
          <w:sz w:val="24"/>
          <w:szCs w:val="24"/>
        </w:rPr>
        <w:t xml:space="preserve">Произведения, связанные </w:t>
      </w:r>
      <w:r w:rsidR="00ED3D1A" w:rsidRPr="005123B8">
        <w:rPr>
          <w:rFonts w:ascii="Times New Roman" w:hAnsi="Times New Roman"/>
          <w:sz w:val="24"/>
          <w:szCs w:val="24"/>
        </w:rPr>
        <w:t xml:space="preserve">с отношением человека к Родине, культуре, природе, родному языку. </w:t>
      </w:r>
      <w:r w:rsidRPr="005123B8">
        <w:rPr>
          <w:rFonts w:ascii="Times New Roman" w:hAnsi="Times New Roman"/>
          <w:sz w:val="24"/>
          <w:szCs w:val="24"/>
        </w:rPr>
        <w:t xml:space="preserve">Произведения, нацеливающие </w:t>
      </w:r>
      <w:r w:rsidR="00ED3D1A" w:rsidRPr="005123B8">
        <w:rPr>
          <w:rFonts w:ascii="Times New Roman" w:hAnsi="Times New Roman"/>
          <w:sz w:val="24"/>
          <w:szCs w:val="24"/>
        </w:rPr>
        <w:t>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r w:rsidRPr="005123B8">
        <w:rPr>
          <w:rFonts w:ascii="Times New Roman" w:hAnsi="Times New Roman"/>
          <w:sz w:val="24"/>
          <w:szCs w:val="24"/>
        </w:rPr>
        <w:t>.</w:t>
      </w:r>
    </w:p>
    <w:p w:rsidR="00787A9E" w:rsidRPr="005123B8" w:rsidRDefault="004355ED" w:rsidP="0079228E">
      <w:pPr>
        <w:suppressAutoHyphens/>
        <w:spacing w:after="0" w:line="240" w:lineRule="auto"/>
        <w:ind w:left="-567" w:firstLine="709"/>
        <w:contextualSpacing/>
        <w:jc w:val="both"/>
        <w:rPr>
          <w:rFonts w:ascii="Times New Roman" w:hAnsi="Times New Roman"/>
          <w:sz w:val="24"/>
          <w:szCs w:val="24"/>
        </w:rPr>
      </w:pPr>
      <w:r w:rsidRPr="005123B8">
        <w:rPr>
          <w:rFonts w:ascii="Times New Roman" w:hAnsi="Times New Roman"/>
          <w:sz w:val="24"/>
          <w:szCs w:val="24"/>
        </w:rPr>
        <w:t>В программе приводится с</w:t>
      </w:r>
      <w:r w:rsidR="00787A9E" w:rsidRPr="005123B8">
        <w:rPr>
          <w:rFonts w:ascii="Times New Roman" w:hAnsi="Times New Roman"/>
          <w:sz w:val="24"/>
          <w:szCs w:val="24"/>
        </w:rPr>
        <w:t xml:space="preserve">писок произведений, из которого учитель может выбрать для изучения в зависимости от выделенных часов и подготовки учащихся. </w:t>
      </w:r>
    </w:p>
    <w:p w:rsidR="00787658" w:rsidRPr="005123B8" w:rsidRDefault="00787658" w:rsidP="0079228E">
      <w:pPr>
        <w:pStyle w:val="a3"/>
        <w:numPr>
          <w:ilvl w:val="0"/>
          <w:numId w:val="15"/>
        </w:numPr>
        <w:tabs>
          <w:tab w:val="left" w:pos="993"/>
        </w:tabs>
        <w:ind w:left="-567" w:firstLine="567"/>
        <w:rPr>
          <w:rFonts w:ascii="Times New Roman" w:hAnsi="Times New Roman"/>
          <w:b/>
          <w:color w:val="000000"/>
          <w:sz w:val="24"/>
          <w:szCs w:val="24"/>
        </w:rPr>
      </w:pPr>
      <w:r w:rsidRPr="005123B8">
        <w:rPr>
          <w:rFonts w:ascii="Times New Roman" w:hAnsi="Times New Roman"/>
          <w:b/>
          <w:color w:val="000000"/>
          <w:sz w:val="24"/>
          <w:szCs w:val="24"/>
          <w:shd w:val="clear" w:color="auto" w:fill="FFFFFF"/>
        </w:rPr>
        <w:t>Алексеев Михаил</w:t>
      </w:r>
      <w:r w:rsidRPr="005123B8">
        <w:rPr>
          <w:rFonts w:ascii="Times New Roman" w:hAnsi="Times New Roman"/>
          <w:color w:val="000000"/>
          <w:sz w:val="24"/>
          <w:szCs w:val="24"/>
          <w:shd w:val="clear" w:color="auto" w:fill="FFFFFF"/>
        </w:rPr>
        <w:t xml:space="preserve"> «Хлеб - имя существительное», «Драчуны»</w:t>
      </w:r>
    </w:p>
    <w:p w:rsidR="00787658" w:rsidRPr="005123B8" w:rsidRDefault="00787658" w:rsidP="0079228E">
      <w:pPr>
        <w:pStyle w:val="c0"/>
        <w:numPr>
          <w:ilvl w:val="0"/>
          <w:numId w:val="15"/>
        </w:numPr>
        <w:shd w:val="clear" w:color="auto" w:fill="FFFFFF"/>
        <w:tabs>
          <w:tab w:val="left" w:pos="993"/>
        </w:tabs>
        <w:spacing w:before="0" w:beforeAutospacing="0" w:after="0" w:afterAutospacing="0"/>
        <w:ind w:left="-567" w:firstLine="567"/>
        <w:jc w:val="both"/>
        <w:rPr>
          <w:color w:val="000000"/>
        </w:rPr>
      </w:pPr>
      <w:r w:rsidRPr="005123B8">
        <w:rPr>
          <w:b/>
          <w:color w:val="000000"/>
        </w:rPr>
        <w:t xml:space="preserve">Алексин А. Безумная Евдокия». </w:t>
      </w:r>
      <w:r w:rsidRPr="005123B8">
        <w:rPr>
          <w:rStyle w:val="c1"/>
          <w:color w:val="000000"/>
        </w:rPr>
        <w:t>На примере трагической истории семьи автор утверждает христианский принцип: «Возлюби ближнего своего»</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shd w:val="clear" w:color="auto" w:fill="FFFFFF"/>
        </w:rPr>
      </w:pPr>
      <w:r w:rsidRPr="005123B8">
        <w:rPr>
          <w:rFonts w:ascii="Times New Roman" w:hAnsi="Times New Roman"/>
          <w:b/>
          <w:color w:val="000000"/>
          <w:sz w:val="24"/>
          <w:szCs w:val="24"/>
        </w:rPr>
        <w:t xml:space="preserve">Алексин Анатолий «Домашний совет». </w:t>
      </w:r>
      <w:r w:rsidRPr="005123B8">
        <w:rPr>
          <w:rFonts w:ascii="Times New Roman" w:hAnsi="Times New Roman"/>
          <w:color w:val="000000"/>
          <w:sz w:val="24"/>
          <w:szCs w:val="24"/>
          <w:shd w:val="clear" w:color="auto" w:fill="FFFFFF"/>
        </w:rPr>
        <w:t>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Астафьев  В. П. «Последний поклон»</w:t>
      </w:r>
      <w:r w:rsidRPr="005123B8">
        <w:rPr>
          <w:rFonts w:ascii="Times New Roman" w:hAnsi="Times New Roman"/>
          <w:color w:val="000000"/>
          <w:sz w:val="24"/>
          <w:szCs w:val="24"/>
        </w:rPr>
        <w:t xml:space="preserve"> (рассказы по выбору) «Последний поклон» В.Астафьева - масштабный цикл автобиографических рассказов и повестей о трудном, голодном, но прекрасном деревенском детстве. В повестях и рассказах - благодарность судьбе за возможность общения с природой, с людьми, умевшими жить "миром", спасая ребятишек от голода, воспитывая в них трудолюбие и правдивость и умение радоваться малому даже в самые горькие дни своей жизни. </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Астафьев Виктор «</w:t>
      </w:r>
      <w:r w:rsidRPr="005123B8">
        <w:rPr>
          <w:rFonts w:ascii="Times New Roman" w:hAnsi="Times New Roman"/>
          <w:b/>
          <w:bCs/>
          <w:color w:val="000000"/>
          <w:sz w:val="24"/>
          <w:szCs w:val="24"/>
        </w:rPr>
        <w:t>Худого слова и растение боится».</w:t>
      </w:r>
      <w:r w:rsidRPr="005123B8">
        <w:rPr>
          <w:rFonts w:ascii="Times New Roman" w:hAnsi="Times New Roman"/>
          <w:color w:val="000000"/>
          <w:sz w:val="24"/>
          <w:szCs w:val="24"/>
        </w:rPr>
        <w:t>Природа «не слепок, не бездушный лик»: «есть,</w:t>
      </w:r>
      <w:r w:rsidR="005123B8">
        <w:rPr>
          <w:rFonts w:ascii="Times New Roman" w:hAnsi="Times New Roman"/>
          <w:color w:val="000000"/>
          <w:sz w:val="24"/>
          <w:szCs w:val="24"/>
        </w:rPr>
        <w:t xml:space="preserve"> </w:t>
      </w:r>
      <w:r w:rsidRPr="005123B8">
        <w:rPr>
          <w:rFonts w:ascii="Times New Roman" w:hAnsi="Times New Roman"/>
          <w:color w:val="000000"/>
          <w:sz w:val="24"/>
          <w:szCs w:val="24"/>
        </w:rPr>
        <w:t>есть душа</w:t>
      </w:r>
      <w:r w:rsidR="005123B8">
        <w:rPr>
          <w:rFonts w:ascii="Times New Roman" w:hAnsi="Times New Roman"/>
          <w:color w:val="000000"/>
          <w:sz w:val="24"/>
          <w:szCs w:val="24"/>
        </w:rPr>
        <w:t xml:space="preserve"> у </w:t>
      </w:r>
      <w:r w:rsidRPr="005123B8">
        <w:rPr>
          <w:rFonts w:ascii="Times New Roman" w:hAnsi="Times New Roman"/>
          <w:color w:val="000000"/>
          <w:sz w:val="24"/>
          <w:szCs w:val="24"/>
        </w:rPr>
        <w:t xml:space="preserve">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shd w:val="clear" w:color="auto" w:fill="FFFFFF"/>
        </w:rPr>
      </w:pPr>
      <w:r w:rsidRPr="005123B8">
        <w:rPr>
          <w:rFonts w:ascii="Times New Roman" w:hAnsi="Times New Roman"/>
          <w:b/>
          <w:color w:val="000000"/>
          <w:sz w:val="24"/>
          <w:szCs w:val="24"/>
        </w:rPr>
        <w:t>Бакланов Григорий «Непорочное зачатие»</w:t>
      </w:r>
      <w:r w:rsidRPr="005123B8">
        <w:rPr>
          <w:rFonts w:ascii="Times New Roman" w:hAnsi="Times New Roman"/>
          <w:color w:val="000000"/>
          <w:sz w:val="24"/>
          <w:szCs w:val="24"/>
        </w:rPr>
        <w:t xml:space="preserve">. </w:t>
      </w:r>
      <w:r w:rsidRPr="005123B8">
        <w:rPr>
          <w:rFonts w:ascii="Times New Roman" w:hAnsi="Times New Roman"/>
          <w:color w:val="000000"/>
          <w:sz w:val="24"/>
          <w:szCs w:val="24"/>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lastRenderedPageBreak/>
        <w:t>Бондарев Юрий  «Взгляд».</w:t>
      </w:r>
      <w:r w:rsidRPr="005123B8">
        <w:rPr>
          <w:rFonts w:ascii="Times New Roman" w:hAnsi="Times New Roman"/>
          <w:color w:val="000000"/>
          <w:sz w:val="24"/>
          <w:szCs w:val="24"/>
        </w:rPr>
        <w:t xml:space="preserve"> Проблема нравственного выбора (Можно ли ради удовольствия посмеяться издеваться над человеком, унижая его в глазах других?)</w:t>
      </w:r>
    </w:p>
    <w:p w:rsidR="00787658" w:rsidRPr="005123B8" w:rsidRDefault="00787658" w:rsidP="0079228E">
      <w:pPr>
        <w:pStyle w:val="a3"/>
        <w:numPr>
          <w:ilvl w:val="0"/>
          <w:numId w:val="15"/>
        </w:numPr>
        <w:shd w:val="clear" w:color="auto" w:fill="FFFFFF"/>
        <w:tabs>
          <w:tab w:val="left" w:pos="993"/>
        </w:tabs>
        <w:ind w:left="-567" w:firstLine="567"/>
        <w:rPr>
          <w:rFonts w:ascii="Times New Roman" w:eastAsia="Times New Roman" w:hAnsi="Times New Roman"/>
          <w:color w:val="000000"/>
          <w:sz w:val="24"/>
          <w:szCs w:val="24"/>
          <w:lang w:eastAsia="ru-RU"/>
        </w:rPr>
      </w:pPr>
      <w:r w:rsidRPr="005123B8">
        <w:rPr>
          <w:rFonts w:ascii="Times New Roman" w:eastAsia="Times New Roman" w:hAnsi="Times New Roman"/>
          <w:b/>
          <w:color w:val="000000"/>
          <w:sz w:val="24"/>
          <w:szCs w:val="24"/>
          <w:lang w:eastAsia="ru-RU"/>
        </w:rPr>
        <w:t>Бунин И.А.  "Иоанн Рыдалец".</w:t>
      </w:r>
      <w:r w:rsidRPr="005123B8">
        <w:rPr>
          <w:rFonts w:ascii="Times New Roman" w:eastAsia="Times New Roman" w:hAnsi="Times New Roman"/>
          <w:color w:val="000000"/>
          <w:sz w:val="24"/>
          <w:szCs w:val="24"/>
          <w:lang w:eastAsia="ru-RU"/>
        </w:rPr>
        <w:t xml:space="preserve"> Русский национальный характер в рассказе.</w:t>
      </w:r>
    </w:p>
    <w:p w:rsidR="00787658" w:rsidRPr="005123B8" w:rsidRDefault="00787658" w:rsidP="0079228E">
      <w:pPr>
        <w:pStyle w:val="a3"/>
        <w:numPr>
          <w:ilvl w:val="0"/>
          <w:numId w:val="15"/>
        </w:numPr>
        <w:tabs>
          <w:tab w:val="left" w:pos="993"/>
        </w:tabs>
        <w:ind w:left="-567" w:firstLine="567"/>
        <w:rPr>
          <w:rFonts w:ascii="Times New Roman" w:hAnsi="Times New Roman"/>
          <w:b/>
          <w:color w:val="000000"/>
          <w:spacing w:val="-1"/>
          <w:sz w:val="24"/>
          <w:szCs w:val="24"/>
          <w:shd w:val="clear" w:color="auto" w:fill="FFFFFF"/>
        </w:rPr>
      </w:pPr>
      <w:r w:rsidRPr="005123B8">
        <w:rPr>
          <w:rFonts w:ascii="Times New Roman" w:hAnsi="Times New Roman"/>
          <w:b/>
          <w:color w:val="000000"/>
          <w:sz w:val="24"/>
          <w:szCs w:val="24"/>
        </w:rPr>
        <w:t>Бунин</w:t>
      </w:r>
      <w:r w:rsidRPr="005123B8">
        <w:rPr>
          <w:rStyle w:val="apple-converted-space"/>
          <w:rFonts w:ascii="Times New Roman" w:hAnsi="Times New Roman"/>
          <w:b/>
          <w:color w:val="000000"/>
          <w:sz w:val="24"/>
          <w:szCs w:val="24"/>
        </w:rPr>
        <w:t xml:space="preserve">  </w:t>
      </w:r>
      <w:r w:rsidRPr="005123B8">
        <w:rPr>
          <w:rFonts w:ascii="Times New Roman" w:hAnsi="Times New Roman"/>
          <w:b/>
          <w:color w:val="000000"/>
          <w:sz w:val="24"/>
          <w:szCs w:val="24"/>
        </w:rPr>
        <w:t xml:space="preserve">Иван «Слепой». </w:t>
      </w:r>
      <w:r w:rsidRPr="005123B8">
        <w:rPr>
          <w:rFonts w:ascii="Times New Roman" w:hAnsi="Times New Roman"/>
          <w:color w:val="000000"/>
          <w:sz w:val="24"/>
          <w:szCs w:val="24"/>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 xml:space="preserve">Васильев Борис «Летят мои кони...». </w:t>
      </w:r>
      <w:r w:rsidRPr="005123B8">
        <w:rPr>
          <w:rFonts w:ascii="Times New Roman" w:hAnsi="Times New Roman"/>
          <w:color w:val="000000"/>
          <w:sz w:val="24"/>
          <w:szCs w:val="24"/>
        </w:rPr>
        <w:t>Роль учителя в жизни человек, воспитание граждан Отечества. Роль истории в жизни человека и общества.</w:t>
      </w:r>
    </w:p>
    <w:p w:rsidR="00787658" w:rsidRPr="005123B8" w:rsidRDefault="00787658" w:rsidP="0079228E">
      <w:pPr>
        <w:pStyle w:val="21"/>
        <w:numPr>
          <w:ilvl w:val="0"/>
          <w:numId w:val="15"/>
        </w:numPr>
        <w:tabs>
          <w:tab w:val="left" w:pos="993"/>
        </w:tabs>
        <w:ind w:left="-567" w:firstLine="567"/>
        <w:jc w:val="both"/>
        <w:rPr>
          <w:rFonts w:ascii="Times New Roman" w:hAnsi="Times New Roman"/>
          <w:color w:val="000000"/>
          <w:sz w:val="24"/>
          <w:szCs w:val="24"/>
          <w:lang w:val="ru-RU"/>
        </w:rPr>
      </w:pPr>
      <w:proofErr w:type="spellStart"/>
      <w:r w:rsidRPr="005123B8">
        <w:rPr>
          <w:rFonts w:ascii="Times New Roman" w:hAnsi="Times New Roman"/>
          <w:b/>
          <w:color w:val="000000"/>
          <w:sz w:val="24"/>
          <w:szCs w:val="24"/>
          <w:lang w:val="ru-RU"/>
        </w:rPr>
        <w:t>Вертель</w:t>
      </w:r>
      <w:proofErr w:type="spellEnd"/>
      <w:r w:rsidRPr="005123B8">
        <w:rPr>
          <w:rFonts w:ascii="Times New Roman" w:hAnsi="Times New Roman"/>
          <w:b/>
          <w:color w:val="000000"/>
          <w:sz w:val="24"/>
          <w:szCs w:val="24"/>
          <w:lang w:val="ru-RU"/>
        </w:rPr>
        <w:t xml:space="preserve"> Л.  «Моя вторая родина». </w:t>
      </w:r>
      <w:r w:rsidRPr="005123B8">
        <w:rPr>
          <w:rFonts w:ascii="Times New Roman" w:hAnsi="Times New Roman"/>
          <w:color w:val="000000"/>
          <w:sz w:val="24"/>
          <w:szCs w:val="24"/>
          <w:lang w:val="ru-RU"/>
        </w:rPr>
        <w:t>Тема</w:t>
      </w:r>
      <w:r w:rsidRPr="005123B8">
        <w:rPr>
          <w:rFonts w:ascii="Times New Roman" w:hAnsi="Times New Roman"/>
          <w:iCs/>
          <w:color w:val="000000"/>
          <w:sz w:val="24"/>
          <w:szCs w:val="24"/>
          <w:lang w:val="ru-RU"/>
        </w:rPr>
        <w:t>разрушения деревенского уклада жизни, разрыва связи между поколениями людей, разрушения традиций.</w:t>
      </w:r>
    </w:p>
    <w:p w:rsidR="00787658" w:rsidRPr="005123B8" w:rsidRDefault="00787658" w:rsidP="0079228E">
      <w:pPr>
        <w:pStyle w:val="a3"/>
        <w:numPr>
          <w:ilvl w:val="0"/>
          <w:numId w:val="15"/>
        </w:numPr>
        <w:shd w:val="clear" w:color="auto" w:fill="FFFFFF"/>
        <w:tabs>
          <w:tab w:val="left" w:pos="993"/>
        </w:tabs>
        <w:ind w:left="-567" w:firstLine="567"/>
        <w:rPr>
          <w:rFonts w:ascii="Times New Roman" w:eastAsia="Times New Roman" w:hAnsi="Times New Roman"/>
          <w:color w:val="000000"/>
          <w:sz w:val="24"/>
          <w:szCs w:val="24"/>
          <w:lang w:eastAsia="ru-RU"/>
        </w:rPr>
      </w:pPr>
      <w:r w:rsidRPr="005123B8">
        <w:rPr>
          <w:rFonts w:ascii="Times New Roman" w:eastAsia="Times New Roman" w:hAnsi="Times New Roman"/>
          <w:b/>
          <w:color w:val="000000"/>
          <w:sz w:val="24"/>
          <w:szCs w:val="24"/>
          <w:lang w:eastAsia="ru-RU"/>
        </w:rPr>
        <w:t>Гаршин В.М.</w:t>
      </w:r>
      <w:r w:rsidRPr="005123B8">
        <w:rPr>
          <w:rFonts w:ascii="Times New Roman" w:eastAsia="Times New Roman" w:hAnsi="Times New Roman"/>
          <w:color w:val="000000"/>
          <w:sz w:val="24"/>
          <w:szCs w:val="24"/>
          <w:lang w:eastAsia="ru-RU"/>
        </w:rPr>
        <w:t xml:space="preserve"> «Красный цветок». Отражение сущности современного автору общества в рассказе.</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proofErr w:type="spellStart"/>
      <w:r w:rsidRPr="005123B8">
        <w:rPr>
          <w:rFonts w:ascii="Times New Roman" w:hAnsi="Times New Roman"/>
          <w:b/>
          <w:color w:val="000000"/>
          <w:sz w:val="24"/>
          <w:szCs w:val="24"/>
        </w:rPr>
        <w:t>Геласимов</w:t>
      </w:r>
      <w:proofErr w:type="spellEnd"/>
      <w:r w:rsidRPr="005123B8">
        <w:rPr>
          <w:rFonts w:ascii="Times New Roman" w:hAnsi="Times New Roman"/>
          <w:b/>
          <w:color w:val="000000"/>
          <w:sz w:val="24"/>
          <w:szCs w:val="24"/>
        </w:rPr>
        <w:t xml:space="preserve"> А. "Нежный возраст"</w:t>
      </w:r>
      <w:r w:rsidRPr="005123B8">
        <w:rPr>
          <w:rFonts w:ascii="Times New Roman" w:hAnsi="Times New Roman"/>
          <w:color w:val="000000"/>
          <w:sz w:val="24"/>
          <w:szCs w:val="24"/>
        </w:rPr>
        <w:t xml:space="preserve"> Маленький рассказ в виде дневниковых записей подростка. Уже буквально с первых записей вырисовывается портрет мальчишки: непостоянный, эгоистичный, сумасбродный максималист, да еще и злой на весь мир. Но ему повезло. Он встречает человека, который открывает для него другой мир: мир прекрасного и мир вечного. Мир, где есть хорошие фильмы, прекрасная музыка, интересные книги и чудесные женщины. Мир, где можно говорить о смысле жизни простыми понятными словами. И мальчишка начинает меняться. Не сразу, не кардинально, но необратимо. И все это благодаря одной старой женщине. Теория литературы Проблема взаимоотношений родителей и детей.</w:t>
      </w:r>
    </w:p>
    <w:p w:rsidR="00787658" w:rsidRPr="005123B8" w:rsidRDefault="00787658" w:rsidP="0079228E">
      <w:pPr>
        <w:pStyle w:val="a3"/>
        <w:numPr>
          <w:ilvl w:val="0"/>
          <w:numId w:val="15"/>
        </w:numPr>
        <w:shd w:val="clear" w:color="auto" w:fill="FFFFFF"/>
        <w:tabs>
          <w:tab w:val="left" w:pos="993"/>
        </w:tabs>
        <w:ind w:left="-567" w:firstLine="567"/>
        <w:rPr>
          <w:rFonts w:ascii="Times New Roman" w:eastAsia="Times New Roman" w:hAnsi="Times New Roman"/>
          <w:color w:val="000000"/>
          <w:sz w:val="24"/>
          <w:szCs w:val="24"/>
          <w:lang w:eastAsia="ru-RU"/>
        </w:rPr>
      </w:pPr>
      <w:r w:rsidRPr="005123B8">
        <w:rPr>
          <w:rFonts w:ascii="Times New Roman" w:eastAsia="Times New Roman" w:hAnsi="Times New Roman"/>
          <w:b/>
          <w:color w:val="000000"/>
          <w:sz w:val="24"/>
          <w:szCs w:val="24"/>
          <w:lang w:eastAsia="ru-RU"/>
        </w:rPr>
        <w:t>Григорович Д.В.</w:t>
      </w:r>
      <w:r w:rsidRPr="005123B8">
        <w:rPr>
          <w:rFonts w:ascii="Times New Roman" w:eastAsia="Times New Roman" w:hAnsi="Times New Roman"/>
          <w:color w:val="000000"/>
          <w:sz w:val="24"/>
          <w:szCs w:val="24"/>
          <w:lang w:eastAsia="ru-RU"/>
        </w:rPr>
        <w:t xml:space="preserve">  «Гуттаперчевый мальчик»: влияние социальной среды на личность человека.</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shd w:val="clear" w:color="auto" w:fill="FFFFFF"/>
        </w:rPr>
        <w:t>Грин Александр «По закону».</w:t>
      </w:r>
      <w:r w:rsidRPr="005123B8">
        <w:rPr>
          <w:rFonts w:ascii="Times New Roman" w:hAnsi="Times New Roman"/>
          <w:color w:val="000000"/>
          <w:sz w:val="24"/>
          <w:szCs w:val="24"/>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rsidR="00787658" w:rsidRPr="005123B8" w:rsidRDefault="00787658" w:rsidP="0079228E">
      <w:pPr>
        <w:pStyle w:val="a3"/>
        <w:numPr>
          <w:ilvl w:val="0"/>
          <w:numId w:val="15"/>
        </w:numPr>
        <w:tabs>
          <w:tab w:val="left" w:pos="993"/>
        </w:tabs>
        <w:ind w:left="-567" w:firstLine="567"/>
        <w:rPr>
          <w:rFonts w:ascii="Times New Roman" w:eastAsia="Times New Roman" w:hAnsi="Times New Roman"/>
          <w:color w:val="000000"/>
          <w:sz w:val="24"/>
          <w:szCs w:val="24"/>
          <w:lang w:eastAsia="ru-RU"/>
        </w:rPr>
      </w:pPr>
      <w:r w:rsidRPr="005123B8">
        <w:rPr>
          <w:rFonts w:ascii="Times New Roman" w:hAnsi="Times New Roman"/>
          <w:b/>
          <w:color w:val="000000"/>
          <w:sz w:val="24"/>
          <w:szCs w:val="24"/>
          <w:lang w:eastAsia="ru-RU"/>
        </w:rPr>
        <w:t>Грин</w:t>
      </w:r>
      <w:r w:rsidRPr="005123B8">
        <w:rPr>
          <w:rFonts w:ascii="Times New Roman" w:hAnsi="Times New Roman"/>
          <w:b/>
          <w:color w:val="000000"/>
          <w:sz w:val="24"/>
          <w:szCs w:val="24"/>
          <w:shd w:val="clear" w:color="auto" w:fill="FFFFFF"/>
        </w:rPr>
        <w:t xml:space="preserve"> Александр</w:t>
      </w:r>
      <w:r w:rsidRPr="005123B8">
        <w:rPr>
          <w:rFonts w:ascii="Times New Roman" w:hAnsi="Times New Roman"/>
          <w:b/>
          <w:color w:val="000000"/>
          <w:sz w:val="24"/>
          <w:szCs w:val="24"/>
          <w:lang w:eastAsia="ru-RU"/>
        </w:rPr>
        <w:t xml:space="preserve"> «Победитель». </w:t>
      </w:r>
      <w:r w:rsidRPr="005123B8">
        <w:rPr>
          <w:rFonts w:ascii="Times New Roman" w:eastAsia="Times New Roman" w:hAnsi="Times New Roman"/>
          <w:color w:val="000000"/>
          <w:sz w:val="24"/>
          <w:szCs w:val="24"/>
          <w:lang w:eastAsia="ru-RU"/>
        </w:rPr>
        <w:t xml:space="preserve">Тема искусства. Надежды, связанные с победой в конкурсе. Восприятие двух скульптур глазами </w:t>
      </w:r>
      <w:proofErr w:type="spellStart"/>
      <w:r w:rsidRPr="005123B8">
        <w:rPr>
          <w:rFonts w:ascii="Times New Roman" w:eastAsia="Times New Roman" w:hAnsi="Times New Roman"/>
          <w:color w:val="000000"/>
          <w:sz w:val="24"/>
          <w:szCs w:val="24"/>
          <w:lang w:eastAsia="ru-RU"/>
        </w:rPr>
        <w:t>Геннисона</w:t>
      </w:r>
      <w:proofErr w:type="spellEnd"/>
      <w:r w:rsidRPr="005123B8">
        <w:rPr>
          <w:rFonts w:ascii="Times New Roman" w:eastAsia="Times New Roman" w:hAnsi="Times New Roman"/>
          <w:color w:val="000000"/>
          <w:sz w:val="24"/>
          <w:szCs w:val="24"/>
          <w:lang w:eastAsia="ru-RU"/>
        </w:rPr>
        <w:t>. Проблема выбора: оставить скульптуру или уничтожить. Ответственность за принятое решение.</w:t>
      </w:r>
    </w:p>
    <w:p w:rsidR="00787658" w:rsidRPr="005123B8" w:rsidRDefault="00787658" w:rsidP="0079228E">
      <w:pPr>
        <w:pStyle w:val="a5"/>
        <w:numPr>
          <w:ilvl w:val="0"/>
          <w:numId w:val="15"/>
        </w:numPr>
        <w:shd w:val="clear" w:color="auto" w:fill="FFFFFF"/>
        <w:tabs>
          <w:tab w:val="left" w:pos="993"/>
        </w:tabs>
        <w:spacing w:before="0" w:beforeAutospacing="0" w:after="0" w:afterAutospacing="0"/>
        <w:ind w:left="-567" w:firstLine="567"/>
        <w:jc w:val="both"/>
        <w:rPr>
          <w:color w:val="000000"/>
        </w:rPr>
      </w:pPr>
      <w:r w:rsidRPr="005123B8">
        <w:rPr>
          <w:b/>
          <w:iCs/>
          <w:color w:val="000000"/>
          <w:shd w:val="clear" w:color="auto" w:fill="FFFFFF"/>
        </w:rPr>
        <w:t>Довлатов</w:t>
      </w:r>
      <w:r w:rsidRPr="005123B8">
        <w:rPr>
          <w:b/>
          <w:color w:val="000000"/>
          <w:shd w:val="clear" w:color="auto" w:fill="FFFFFF"/>
        </w:rPr>
        <w:t> Сергей «Наши»</w:t>
      </w:r>
      <w:proofErr w:type="gramStart"/>
      <w:r w:rsidRPr="005123B8">
        <w:rPr>
          <w:color w:val="000000"/>
          <w:shd w:val="clear" w:color="auto" w:fill="FFFFFF"/>
        </w:rPr>
        <w:t xml:space="preserve"> .</w:t>
      </w:r>
      <w:proofErr w:type="gramEnd"/>
      <w:r w:rsidRPr="005123B8">
        <w:rPr>
          <w:color w:val="000000"/>
          <w:shd w:val="clear" w:color="auto" w:fill="FFFFFF"/>
        </w:rPr>
        <w:t xml:space="preserve"> Герой и обстоятельства. Развитие внутреннего мира героя. Проблема отношения человека к родине. Тема эмиграции. Судьбы людей и страны.</w:t>
      </w:r>
    </w:p>
    <w:p w:rsidR="00787658" w:rsidRPr="005123B8" w:rsidRDefault="00787658" w:rsidP="0079228E">
      <w:pPr>
        <w:pStyle w:val="a3"/>
        <w:numPr>
          <w:ilvl w:val="0"/>
          <w:numId w:val="15"/>
        </w:numPr>
        <w:shd w:val="clear" w:color="auto" w:fill="FFFFFF"/>
        <w:tabs>
          <w:tab w:val="left" w:pos="993"/>
        </w:tabs>
        <w:ind w:left="-567" w:firstLine="567"/>
        <w:rPr>
          <w:rFonts w:ascii="Times New Roman" w:eastAsia="Times New Roman" w:hAnsi="Times New Roman"/>
          <w:color w:val="000000"/>
          <w:sz w:val="24"/>
          <w:szCs w:val="24"/>
          <w:lang w:eastAsia="ru-RU"/>
        </w:rPr>
      </w:pPr>
      <w:r w:rsidRPr="005123B8">
        <w:rPr>
          <w:rFonts w:ascii="Times New Roman" w:eastAsia="Times New Roman" w:hAnsi="Times New Roman"/>
          <w:b/>
          <w:color w:val="000000"/>
          <w:sz w:val="24"/>
          <w:szCs w:val="24"/>
          <w:lang w:eastAsia="ru-RU"/>
        </w:rPr>
        <w:t>Домбровский Ю.О.</w:t>
      </w:r>
      <w:r w:rsidRPr="005123B8">
        <w:rPr>
          <w:rFonts w:ascii="Times New Roman" w:eastAsia="Times New Roman" w:hAnsi="Times New Roman"/>
          <w:color w:val="000000"/>
          <w:sz w:val="24"/>
          <w:szCs w:val="24"/>
          <w:lang w:eastAsia="ru-RU"/>
        </w:rPr>
        <w:t xml:space="preserve">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shd w:val="clear" w:color="auto" w:fill="FFFFFF"/>
        </w:rPr>
      </w:pPr>
      <w:r w:rsidRPr="005123B8">
        <w:rPr>
          <w:rFonts w:ascii="Times New Roman" w:hAnsi="Times New Roman"/>
          <w:b/>
          <w:color w:val="000000"/>
          <w:sz w:val="24"/>
          <w:szCs w:val="24"/>
          <w:shd w:val="clear" w:color="auto" w:fill="FFFFFF"/>
        </w:rPr>
        <w:t>Дудинцев В.</w:t>
      </w:r>
      <w:r w:rsidRPr="005123B8">
        <w:rPr>
          <w:rFonts w:ascii="Times New Roman" w:hAnsi="Times New Roman"/>
          <w:color w:val="000000"/>
          <w:sz w:val="24"/>
          <w:szCs w:val="24"/>
          <w:shd w:val="clear" w:color="auto" w:fill="FFFFFF"/>
        </w:rPr>
        <w:t xml:space="preserve"> «Белые одежды»</w:t>
      </w:r>
    </w:p>
    <w:p w:rsidR="00787658" w:rsidRPr="005123B8" w:rsidRDefault="00787658" w:rsidP="0079228E">
      <w:pPr>
        <w:pStyle w:val="a3"/>
        <w:numPr>
          <w:ilvl w:val="0"/>
          <w:numId w:val="15"/>
        </w:numPr>
        <w:tabs>
          <w:tab w:val="left" w:pos="993"/>
        </w:tabs>
        <w:ind w:left="-567" w:firstLine="567"/>
        <w:rPr>
          <w:rFonts w:ascii="Times New Roman" w:hAnsi="Times New Roman"/>
          <w:bCs/>
          <w:color w:val="000000"/>
          <w:sz w:val="24"/>
          <w:szCs w:val="24"/>
        </w:rPr>
      </w:pPr>
      <w:r w:rsidRPr="005123B8">
        <w:rPr>
          <w:rFonts w:ascii="Times New Roman" w:hAnsi="Times New Roman"/>
          <w:b/>
          <w:bCs/>
          <w:color w:val="000000"/>
          <w:sz w:val="24"/>
          <w:szCs w:val="24"/>
        </w:rPr>
        <w:t>Екимов Борис «Глядя на солнце».</w:t>
      </w:r>
      <w:r w:rsidRPr="005123B8">
        <w:rPr>
          <w:rFonts w:ascii="Times New Roman" w:hAnsi="Times New Roman"/>
          <w:color w:val="000000"/>
          <w:sz w:val="24"/>
          <w:szCs w:val="24"/>
          <w:shd w:val="clear" w:color="auto" w:fill="FFFFFF"/>
        </w:rPr>
        <w:t>Своими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787658" w:rsidRPr="005123B8" w:rsidRDefault="00787658" w:rsidP="0079228E">
      <w:pPr>
        <w:pStyle w:val="a3"/>
        <w:numPr>
          <w:ilvl w:val="0"/>
          <w:numId w:val="15"/>
        </w:numPr>
        <w:tabs>
          <w:tab w:val="left" w:pos="993"/>
        </w:tabs>
        <w:ind w:left="-567" w:firstLine="567"/>
        <w:rPr>
          <w:rStyle w:val="apple-converted-space"/>
          <w:rFonts w:ascii="Times New Roman" w:hAnsi="Times New Roman"/>
          <w:color w:val="000000"/>
          <w:sz w:val="24"/>
          <w:szCs w:val="24"/>
          <w:shd w:val="clear" w:color="auto" w:fill="D8F8DA"/>
        </w:rPr>
      </w:pPr>
      <w:r w:rsidRPr="005123B8">
        <w:rPr>
          <w:rFonts w:ascii="Times New Roman" w:hAnsi="Times New Roman"/>
          <w:b/>
          <w:color w:val="000000"/>
          <w:sz w:val="24"/>
          <w:szCs w:val="24"/>
          <w:shd w:val="clear" w:color="auto" w:fill="FFFFFF"/>
        </w:rPr>
        <w:t xml:space="preserve">Екимов Борис «Говори, мама, говори». </w:t>
      </w:r>
      <w:r w:rsidRPr="005123B8">
        <w:rPr>
          <w:rFonts w:ascii="Times New Roman" w:hAnsi="Times New Roman"/>
          <w:color w:val="000000"/>
          <w:sz w:val="24"/>
          <w:szCs w:val="24"/>
        </w:rPr>
        <w:t>Б.Екимов поднимает в произведении « Говори, мама, говори…» одну из важных проблем- проблему взаимоотношения родителей и их детей, отношения к матери, самому дорогому человеку.</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bCs/>
          <w:color w:val="000000"/>
          <w:kern w:val="36"/>
          <w:sz w:val="24"/>
          <w:szCs w:val="24"/>
        </w:rPr>
        <w:t xml:space="preserve">Екимов </w:t>
      </w:r>
      <w:r w:rsidRPr="005123B8">
        <w:rPr>
          <w:rFonts w:ascii="Times New Roman" w:hAnsi="Times New Roman"/>
          <w:b/>
          <w:bCs/>
          <w:color w:val="000000"/>
          <w:sz w:val="24"/>
          <w:szCs w:val="24"/>
        </w:rPr>
        <w:t xml:space="preserve">Борис </w:t>
      </w:r>
      <w:r w:rsidRPr="005123B8">
        <w:rPr>
          <w:rFonts w:ascii="Times New Roman" w:hAnsi="Times New Roman"/>
          <w:b/>
          <w:bCs/>
          <w:color w:val="000000"/>
          <w:kern w:val="36"/>
          <w:sz w:val="24"/>
          <w:szCs w:val="24"/>
        </w:rPr>
        <w:t xml:space="preserve">«Еще не лето». </w:t>
      </w:r>
      <w:r w:rsidRPr="005123B8">
        <w:rPr>
          <w:rFonts w:ascii="Times New Roman" w:hAnsi="Times New Roman"/>
          <w:color w:val="000000"/>
          <w:sz w:val="24"/>
          <w:szCs w:val="24"/>
        </w:rPr>
        <w:t>Только великодушный и отзывчивый человек в состоянии понять другого, однако равнодушное отношение к тем, кто нуждается во внимании к себе, недопустимо.</w:t>
      </w:r>
    </w:p>
    <w:p w:rsidR="00787658" w:rsidRPr="005123B8" w:rsidRDefault="00787658" w:rsidP="0079228E">
      <w:pPr>
        <w:pStyle w:val="a3"/>
        <w:numPr>
          <w:ilvl w:val="0"/>
          <w:numId w:val="15"/>
        </w:numPr>
        <w:tabs>
          <w:tab w:val="left" w:pos="993"/>
        </w:tabs>
        <w:ind w:left="-567" w:firstLine="567"/>
        <w:rPr>
          <w:rStyle w:val="apple-converted-space"/>
          <w:rFonts w:ascii="Times New Roman" w:hAnsi="Times New Roman"/>
          <w:color w:val="000000"/>
          <w:sz w:val="24"/>
          <w:szCs w:val="24"/>
        </w:rPr>
      </w:pPr>
      <w:r w:rsidRPr="005123B8">
        <w:rPr>
          <w:rStyle w:val="aa"/>
          <w:rFonts w:ascii="Times New Roman" w:hAnsi="Times New Roman"/>
          <w:color w:val="000000"/>
          <w:sz w:val="24"/>
          <w:szCs w:val="24"/>
        </w:rPr>
        <w:t xml:space="preserve">Екимов Борис «Ночь исцеления». </w:t>
      </w:r>
      <w:r w:rsidRPr="005123B8">
        <w:rPr>
          <w:rFonts w:ascii="Times New Roman" w:hAnsi="Times New Roman"/>
          <w:color w:val="000000"/>
          <w:sz w:val="24"/>
          <w:szCs w:val="24"/>
        </w:rPr>
        <w:t xml:space="preserve">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w:t>
      </w:r>
      <w:r w:rsidRPr="005123B8">
        <w:rPr>
          <w:rFonts w:ascii="Times New Roman" w:hAnsi="Times New Roman"/>
          <w:color w:val="000000"/>
          <w:sz w:val="24"/>
          <w:szCs w:val="24"/>
        </w:rPr>
        <w:lastRenderedPageBreak/>
        <w:t>тоже приближали нашу Победу. Именно они сберегли детей и сохранили родные очаги и семьи.</w:t>
      </w:r>
      <w:r w:rsidRPr="005123B8">
        <w:rPr>
          <w:rStyle w:val="apple-converted-space"/>
          <w:rFonts w:ascii="Times New Roman" w:hAnsi="Times New Roman"/>
          <w:color w:val="000000"/>
          <w:sz w:val="24"/>
          <w:szCs w:val="24"/>
        </w:rPr>
        <w:t> </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pacing w:val="-1"/>
          <w:sz w:val="24"/>
          <w:szCs w:val="24"/>
          <w:shd w:val="clear" w:color="auto" w:fill="FFFFFF"/>
        </w:rPr>
      </w:pPr>
      <w:proofErr w:type="spellStart"/>
      <w:r w:rsidRPr="005123B8">
        <w:rPr>
          <w:rFonts w:ascii="Times New Roman" w:hAnsi="Times New Roman"/>
          <w:b/>
          <w:color w:val="000000"/>
          <w:sz w:val="24"/>
          <w:szCs w:val="24"/>
          <w:shd w:val="clear" w:color="auto" w:fill="FFFFFF"/>
        </w:rPr>
        <w:t>Железников</w:t>
      </w:r>
      <w:proofErr w:type="spellEnd"/>
      <w:r w:rsidRPr="005123B8">
        <w:rPr>
          <w:rFonts w:ascii="Times New Roman" w:hAnsi="Times New Roman"/>
          <w:b/>
          <w:color w:val="000000"/>
          <w:sz w:val="24"/>
          <w:szCs w:val="24"/>
          <w:shd w:val="clear" w:color="auto" w:fill="FFFFFF"/>
        </w:rPr>
        <w:t xml:space="preserve"> В. «Чучело»</w:t>
      </w:r>
      <w:r w:rsidRPr="005123B8">
        <w:rPr>
          <w:rFonts w:ascii="Times New Roman" w:hAnsi="Times New Roman"/>
          <w:color w:val="000000"/>
          <w:spacing w:val="-1"/>
          <w:sz w:val="24"/>
          <w:szCs w:val="24"/>
          <w:shd w:val="clear" w:color="auto" w:fill="FFFFFF"/>
        </w:rPr>
        <w:t xml:space="preserve">. В.К. </w:t>
      </w:r>
      <w:proofErr w:type="spellStart"/>
      <w:r w:rsidRPr="005123B8">
        <w:rPr>
          <w:rFonts w:ascii="Times New Roman" w:hAnsi="Times New Roman"/>
          <w:color w:val="000000"/>
          <w:spacing w:val="-1"/>
          <w:sz w:val="24"/>
          <w:szCs w:val="24"/>
          <w:shd w:val="clear" w:color="auto" w:fill="FFFFFF"/>
        </w:rPr>
        <w:t>Железников</w:t>
      </w:r>
      <w:proofErr w:type="spellEnd"/>
      <w:r w:rsidRPr="005123B8">
        <w:rPr>
          <w:rFonts w:ascii="Times New Roman" w:hAnsi="Times New Roman"/>
          <w:color w:val="000000"/>
          <w:spacing w:val="-1"/>
          <w:sz w:val="24"/>
          <w:szCs w:val="24"/>
          <w:shd w:val="clear" w:color="auto" w:fill="FFFFFF"/>
        </w:rPr>
        <w:t xml:space="preserve"> поднимает такие проблемы, как детская жестокость, трусость и смелость, честность и предательство, умение бороться за своё место под солнцем. </w:t>
      </w:r>
    </w:p>
    <w:p w:rsidR="00787658" w:rsidRPr="005123B8" w:rsidRDefault="00787658" w:rsidP="0079228E">
      <w:pPr>
        <w:pStyle w:val="a5"/>
        <w:numPr>
          <w:ilvl w:val="0"/>
          <w:numId w:val="15"/>
        </w:numPr>
        <w:tabs>
          <w:tab w:val="left" w:pos="993"/>
        </w:tabs>
        <w:spacing w:before="0" w:beforeAutospacing="0" w:after="0" w:afterAutospacing="0"/>
        <w:ind w:left="-567" w:firstLine="567"/>
        <w:jc w:val="both"/>
        <w:outlineLvl w:val="4"/>
        <w:rPr>
          <w:bCs/>
          <w:color w:val="000000"/>
        </w:rPr>
      </w:pPr>
      <w:r w:rsidRPr="005123B8">
        <w:rPr>
          <w:b/>
          <w:bCs/>
          <w:color w:val="000000"/>
        </w:rPr>
        <w:t>Зайцев Борис</w:t>
      </w:r>
      <w:r w:rsidRPr="005123B8">
        <w:rPr>
          <w:bCs/>
          <w:color w:val="000000"/>
        </w:rPr>
        <w:t xml:space="preserve"> «Жизнь </w:t>
      </w:r>
      <w:r w:rsidRPr="005123B8">
        <w:rPr>
          <w:rFonts w:eastAsia="Calibri"/>
          <w:bCs/>
          <w:color w:val="000000"/>
        </w:rPr>
        <w:t>Тургенева». Творческая биография в русской литературе</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bCs/>
          <w:color w:val="000000"/>
          <w:sz w:val="24"/>
          <w:szCs w:val="24"/>
          <w:shd w:val="clear" w:color="auto" w:fill="FFFFFF"/>
        </w:rPr>
        <w:t>Замятин Евгений</w:t>
      </w:r>
      <w:r w:rsidRPr="005123B8">
        <w:rPr>
          <w:rFonts w:ascii="Times New Roman" w:hAnsi="Times New Roman"/>
          <w:bCs/>
          <w:color w:val="000000"/>
          <w:sz w:val="24"/>
          <w:szCs w:val="24"/>
          <w:shd w:val="clear" w:color="auto" w:fill="FFFFFF"/>
        </w:rPr>
        <w:t xml:space="preserve"> «Обезьяний язык»</w:t>
      </w:r>
    </w:p>
    <w:p w:rsidR="00787658" w:rsidRPr="005123B8" w:rsidRDefault="00787658" w:rsidP="0079228E">
      <w:pPr>
        <w:pStyle w:val="a3"/>
        <w:numPr>
          <w:ilvl w:val="0"/>
          <w:numId w:val="15"/>
        </w:numPr>
        <w:shd w:val="clear" w:color="auto" w:fill="FFFFFF"/>
        <w:tabs>
          <w:tab w:val="left" w:pos="993"/>
        </w:tabs>
        <w:ind w:left="-567" w:firstLine="567"/>
        <w:rPr>
          <w:rFonts w:ascii="Times New Roman" w:eastAsia="Times New Roman" w:hAnsi="Times New Roman"/>
          <w:color w:val="000000"/>
          <w:sz w:val="24"/>
          <w:szCs w:val="24"/>
          <w:lang w:eastAsia="ru-RU"/>
        </w:rPr>
      </w:pPr>
      <w:r w:rsidRPr="005123B8">
        <w:rPr>
          <w:rFonts w:ascii="Times New Roman" w:hAnsi="Times New Roman"/>
          <w:b/>
          <w:color w:val="000000"/>
          <w:sz w:val="24"/>
          <w:szCs w:val="24"/>
        </w:rPr>
        <w:t>Каверин В.  «Два капитана» «Два капитана»</w:t>
      </w:r>
      <w:r w:rsidRPr="005123B8">
        <w:rPr>
          <w:rFonts w:ascii="Times New Roman" w:hAnsi="Times New Roman"/>
          <w:color w:val="000000"/>
          <w:sz w:val="24"/>
          <w:szCs w:val="24"/>
        </w:rPr>
        <w:t xml:space="preserve"> — роман, положенный в основу двух прекрасных фильмов, бесчисленного множества инсценировок и даже самого знаменитого российского мюзикла. Книга, не подвластная времени и ходу истории. Приключения Сани Григорьева и его возлюбленной Кати Татариновой, смело идущих к намеченной цели и рискующих жизнью, чтобы найти следы исчезнувшей экспедиции бесстрашного отца Кати, капитана Ивана Татаринова, завораживали и продолжают завораживать все новые поколения юных и взрослых читателей. Теория литературы</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Кассиль Лев «Дорогие мои мальчишки»</w:t>
      </w:r>
      <w:r w:rsidRPr="005123B8">
        <w:rPr>
          <w:rFonts w:ascii="Times New Roman" w:hAnsi="Times New Roman"/>
          <w:color w:val="000000"/>
          <w:sz w:val="24"/>
          <w:szCs w:val="24"/>
        </w:rPr>
        <w:t>. Жизнь  подростков в маленьком приволжском городке во время Великой Отечественной войны. История  трудностей, опасностей и приключений - выдуманных и реальных. Рассказ о дружбе, смелости и стойкости - о том, что можно преодолеть любые сложности и победить в самых тяжелых обстоятельствах. </w:t>
      </w:r>
    </w:p>
    <w:p w:rsidR="00787658" w:rsidRPr="005123B8" w:rsidRDefault="00787658" w:rsidP="0079228E">
      <w:pPr>
        <w:pStyle w:val="a3"/>
        <w:numPr>
          <w:ilvl w:val="0"/>
          <w:numId w:val="15"/>
        </w:numPr>
        <w:tabs>
          <w:tab w:val="left" w:pos="993"/>
        </w:tabs>
        <w:suppressAutoHyphens/>
        <w:ind w:left="-567" w:firstLine="567"/>
        <w:contextualSpacing/>
        <w:rPr>
          <w:rFonts w:ascii="Times New Roman" w:hAnsi="Times New Roman"/>
          <w:bCs/>
          <w:color w:val="000000"/>
          <w:sz w:val="24"/>
          <w:szCs w:val="24"/>
          <w:shd w:val="clear" w:color="auto" w:fill="FFFFFF"/>
        </w:rPr>
      </w:pPr>
      <w:proofErr w:type="spellStart"/>
      <w:r w:rsidRPr="005123B8">
        <w:rPr>
          <w:rFonts w:ascii="Times New Roman" w:hAnsi="Times New Roman"/>
          <w:b/>
          <w:color w:val="000000"/>
          <w:sz w:val="24"/>
          <w:szCs w:val="24"/>
        </w:rPr>
        <w:t>Кронгауз</w:t>
      </w:r>
      <w:proofErr w:type="spellEnd"/>
      <w:r w:rsidR="005123B8">
        <w:rPr>
          <w:rFonts w:ascii="Times New Roman" w:hAnsi="Times New Roman"/>
          <w:b/>
          <w:color w:val="000000"/>
          <w:sz w:val="24"/>
          <w:szCs w:val="24"/>
        </w:rPr>
        <w:t xml:space="preserve"> </w:t>
      </w:r>
      <w:r w:rsidRPr="005123B8">
        <w:rPr>
          <w:rFonts w:ascii="Times New Roman" w:hAnsi="Times New Roman"/>
          <w:b/>
          <w:color w:val="000000"/>
          <w:sz w:val="24"/>
          <w:szCs w:val="24"/>
        </w:rPr>
        <w:t>М.</w:t>
      </w:r>
      <w:r w:rsidRPr="005123B8">
        <w:rPr>
          <w:rFonts w:ascii="Times New Roman" w:hAnsi="Times New Roman"/>
          <w:bCs/>
          <w:color w:val="000000"/>
          <w:sz w:val="24"/>
          <w:szCs w:val="24"/>
          <w:shd w:val="clear" w:color="auto" w:fill="FFFFFF"/>
        </w:rPr>
        <w:t>«Русский язык на грани нервного срыва»</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proofErr w:type="spellStart"/>
      <w:r w:rsidRPr="005123B8">
        <w:rPr>
          <w:rFonts w:ascii="Times New Roman" w:hAnsi="Times New Roman"/>
          <w:b/>
          <w:color w:val="000000"/>
          <w:sz w:val="24"/>
          <w:szCs w:val="24"/>
        </w:rPr>
        <w:t>Крупин</w:t>
      </w:r>
      <w:proofErr w:type="spellEnd"/>
      <w:r w:rsidRPr="005123B8">
        <w:rPr>
          <w:rFonts w:ascii="Times New Roman" w:hAnsi="Times New Roman"/>
          <w:b/>
          <w:color w:val="000000"/>
          <w:sz w:val="24"/>
          <w:szCs w:val="24"/>
        </w:rPr>
        <w:t xml:space="preserve"> В.Н. « Сбрось мешок».</w:t>
      </w:r>
      <w:r w:rsidRPr="005123B8">
        <w:rPr>
          <w:rFonts w:ascii="Times New Roman" w:hAnsi="Times New Roman"/>
          <w:color w:val="000000"/>
          <w:sz w:val="24"/>
          <w:szCs w:val="24"/>
        </w:rPr>
        <w:t xml:space="preserve"> 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 xml:space="preserve">Кудрявцева Т.  «Детский дом. Лёка». </w:t>
      </w:r>
      <w:r w:rsidRPr="005123B8">
        <w:rPr>
          <w:rFonts w:ascii="Times New Roman" w:hAnsi="Times New Roman"/>
          <w:color w:val="000000"/>
          <w:sz w:val="24"/>
          <w:szCs w:val="24"/>
        </w:rPr>
        <w:t xml:space="preserve">Очень страшно когда понимаешь, что маленький ребенок во время войны потерял своих родителей, пережил страдания и голод. И как же поразил поступок Леки, когда она, гуляя во дворе детского дома, отдала свой сухарик пленному немцу. </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 xml:space="preserve">Куприн Александр «Святая ложь». </w:t>
      </w:r>
      <w:r w:rsidRPr="005123B8">
        <w:rPr>
          <w:rFonts w:ascii="Times New Roman" w:hAnsi="Times New Roman"/>
          <w:color w:val="000000"/>
          <w:sz w:val="24"/>
          <w:szCs w:val="24"/>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787658" w:rsidRPr="005123B8" w:rsidRDefault="00787658" w:rsidP="0079228E">
      <w:pPr>
        <w:pStyle w:val="a3"/>
        <w:numPr>
          <w:ilvl w:val="0"/>
          <w:numId w:val="15"/>
        </w:numPr>
        <w:shd w:val="clear" w:color="auto" w:fill="FFFFFF"/>
        <w:tabs>
          <w:tab w:val="left" w:pos="993"/>
        </w:tabs>
        <w:ind w:left="-567" w:firstLine="567"/>
        <w:rPr>
          <w:rFonts w:ascii="Times New Roman" w:eastAsia="Times New Roman" w:hAnsi="Times New Roman"/>
          <w:color w:val="000000"/>
          <w:sz w:val="24"/>
          <w:szCs w:val="24"/>
          <w:lang w:eastAsia="ru-RU"/>
        </w:rPr>
      </w:pPr>
      <w:r w:rsidRPr="005123B8">
        <w:rPr>
          <w:rFonts w:ascii="Times New Roman" w:eastAsia="Times New Roman" w:hAnsi="Times New Roman"/>
          <w:b/>
          <w:color w:val="000000"/>
          <w:sz w:val="24"/>
          <w:szCs w:val="24"/>
          <w:lang w:eastAsia="ru-RU"/>
        </w:rPr>
        <w:t>Лесков Н.С.</w:t>
      </w:r>
      <w:r w:rsidRPr="005123B8">
        <w:rPr>
          <w:rFonts w:ascii="Times New Roman" w:eastAsia="Times New Roman" w:hAnsi="Times New Roman"/>
          <w:color w:val="000000"/>
          <w:sz w:val="24"/>
          <w:szCs w:val="24"/>
          <w:lang w:eastAsia="ru-RU"/>
        </w:rPr>
        <w:t xml:space="preserve">  Рассказ «Однодум». «Праведник» как национальный русский тип. Влияние христианских заповедей на становление характера героя рассказа.</w:t>
      </w:r>
    </w:p>
    <w:p w:rsidR="00787658" w:rsidRPr="005123B8" w:rsidRDefault="00787658" w:rsidP="0079228E">
      <w:pPr>
        <w:pStyle w:val="a3"/>
        <w:numPr>
          <w:ilvl w:val="0"/>
          <w:numId w:val="15"/>
        </w:numPr>
        <w:tabs>
          <w:tab w:val="left" w:pos="993"/>
        </w:tabs>
        <w:ind w:left="-567" w:firstLine="567"/>
        <w:rPr>
          <w:rFonts w:ascii="Times New Roman" w:hAnsi="Times New Roman"/>
          <w:b/>
          <w:color w:val="000000"/>
          <w:sz w:val="24"/>
          <w:szCs w:val="24"/>
        </w:rPr>
      </w:pPr>
      <w:r w:rsidRPr="005123B8">
        <w:rPr>
          <w:rFonts w:ascii="Times New Roman" w:hAnsi="Times New Roman"/>
          <w:b/>
          <w:bCs/>
          <w:iCs/>
          <w:color w:val="000000"/>
          <w:sz w:val="24"/>
          <w:szCs w:val="24"/>
          <w:shd w:val="clear" w:color="auto" w:fill="FFFFFF"/>
        </w:rPr>
        <w:t>Лесков Н.С.</w:t>
      </w:r>
      <w:r w:rsidR="005123B8">
        <w:rPr>
          <w:rFonts w:ascii="Times New Roman" w:hAnsi="Times New Roman"/>
          <w:b/>
          <w:bCs/>
          <w:iCs/>
          <w:color w:val="000000"/>
          <w:sz w:val="24"/>
          <w:szCs w:val="24"/>
          <w:shd w:val="clear" w:color="auto" w:fill="FFFFFF"/>
        </w:rPr>
        <w:t xml:space="preserve"> </w:t>
      </w:r>
      <w:r w:rsidRPr="005123B8">
        <w:rPr>
          <w:rFonts w:ascii="Times New Roman" w:hAnsi="Times New Roman"/>
          <w:color w:val="000000"/>
          <w:sz w:val="24"/>
          <w:szCs w:val="24"/>
          <w:shd w:val="clear" w:color="auto" w:fill="FFFFFF"/>
        </w:rPr>
        <w:t>Произведения из народной жизни (введение в сферу художественного изображения новых пластов – быт духовенства, мещанства, российской провинции и т.д.); интерес к необычному, парадоксальному, курьезно-анекдотическому, различные формы сказа («Левша», «Тупейный художник», «Очарованный странник»).</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shd w:val="clear" w:color="auto" w:fill="FFFFFF"/>
        </w:rPr>
      </w:pPr>
      <w:proofErr w:type="spellStart"/>
      <w:r w:rsidRPr="005123B8">
        <w:rPr>
          <w:rFonts w:ascii="Times New Roman" w:hAnsi="Times New Roman"/>
          <w:b/>
          <w:color w:val="000000"/>
          <w:sz w:val="24"/>
          <w:szCs w:val="24"/>
        </w:rPr>
        <w:t>Лиханов</w:t>
      </w:r>
      <w:proofErr w:type="spellEnd"/>
      <w:r w:rsidRPr="005123B8">
        <w:rPr>
          <w:rFonts w:ascii="Times New Roman" w:hAnsi="Times New Roman"/>
          <w:b/>
          <w:color w:val="000000"/>
          <w:sz w:val="24"/>
          <w:szCs w:val="24"/>
        </w:rPr>
        <w:t xml:space="preserve"> Альберт «Мой генерал». </w:t>
      </w:r>
      <w:r w:rsidRPr="005123B8">
        <w:rPr>
          <w:rFonts w:ascii="Times New Roman" w:hAnsi="Times New Roman"/>
          <w:color w:val="000000"/>
          <w:sz w:val="24"/>
          <w:szCs w:val="24"/>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Мария Глушко «Мадонна с пайковым хлебом»</w:t>
      </w:r>
      <w:r w:rsidRPr="005123B8">
        <w:rPr>
          <w:rFonts w:ascii="Times New Roman" w:hAnsi="Times New Roman"/>
          <w:color w:val="000000"/>
          <w:sz w:val="24"/>
          <w:szCs w:val="24"/>
        </w:rPr>
        <w:t xml:space="preserve"> Автобиографический роман. Тема войны в литературе. Идеал  материнства, самопожертвование и сострадание. </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proofErr w:type="spellStart"/>
      <w:r w:rsidRPr="005123B8">
        <w:rPr>
          <w:rFonts w:ascii="Times New Roman" w:hAnsi="Times New Roman"/>
          <w:b/>
          <w:color w:val="000000"/>
          <w:sz w:val="24"/>
          <w:szCs w:val="24"/>
          <w:shd w:val="clear" w:color="auto" w:fill="FFFFFF"/>
        </w:rPr>
        <w:t>Мехед</w:t>
      </w:r>
      <w:proofErr w:type="spellEnd"/>
      <w:r w:rsidRPr="005123B8">
        <w:rPr>
          <w:rFonts w:ascii="Times New Roman" w:hAnsi="Times New Roman"/>
          <w:b/>
          <w:color w:val="000000"/>
          <w:sz w:val="24"/>
          <w:szCs w:val="24"/>
          <w:shd w:val="clear" w:color="auto" w:fill="FFFFFF"/>
        </w:rPr>
        <w:t xml:space="preserve"> Г.  «Скрипач» </w:t>
      </w:r>
      <w:r w:rsidRPr="005123B8">
        <w:rPr>
          <w:rFonts w:ascii="Times New Roman" w:hAnsi="Times New Roman"/>
          <w:color w:val="000000"/>
          <w:sz w:val="24"/>
          <w:szCs w:val="24"/>
        </w:rPr>
        <w:t>Грустная и  одновременно светлая  история о  серых буднях нашей современной действительности, о музыке, о старости и о юности, о смерти и о бесконечности бытия, о красоте, которая ускользает, о добре и зле, об одиночестве, о счастье, которое у каждого свое. Музыка, которая «омывает души людей и воскрешает в них надежду».</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 xml:space="preserve">Набоков Владимир «Слово». </w:t>
      </w:r>
      <w:r w:rsidRPr="005123B8">
        <w:rPr>
          <w:rFonts w:ascii="Times New Roman" w:hAnsi="Times New Roman"/>
          <w:color w:val="000000"/>
          <w:sz w:val="24"/>
          <w:szCs w:val="24"/>
        </w:rPr>
        <w:t xml:space="preserve">Набоков одним нравится за свой великолепный язык, которым он может лирично говорить даже о трагических событиях и чувствах, другим же он кажется уж слишком красивым и слащавым; пожалуй, оба мнения справедливы. Можно по-разному воспринимать этот рассказ – как боль эмигранта за покинутую страну и ее судьбу, как наивную надежду на силу слова, способную вернуть утерянное счастье. Можно увидеть в этом </w:t>
      </w:r>
      <w:r w:rsidRPr="005123B8">
        <w:rPr>
          <w:rFonts w:ascii="Times New Roman" w:hAnsi="Times New Roman"/>
          <w:color w:val="000000"/>
          <w:sz w:val="24"/>
          <w:szCs w:val="24"/>
        </w:rPr>
        <w:lastRenderedPageBreak/>
        <w:t>набоковскую тоску по детству, по свежим, ярким и чистым чувствам, которые настигают приливной волной, снова и снова увлажняя глаза, но оставляют по себе только мимолетные воспоминания, которые можно пытаться выразить лишь простыми земными словами.</w:t>
      </w:r>
    </w:p>
    <w:p w:rsidR="00787658" w:rsidRPr="005123B8" w:rsidRDefault="00787658" w:rsidP="0079228E">
      <w:pPr>
        <w:pStyle w:val="1"/>
        <w:numPr>
          <w:ilvl w:val="0"/>
          <w:numId w:val="15"/>
        </w:numPr>
        <w:tabs>
          <w:tab w:val="left" w:pos="993"/>
        </w:tabs>
        <w:spacing w:before="0" w:beforeAutospacing="0" w:after="0" w:afterAutospacing="0"/>
        <w:ind w:left="-567" w:firstLine="567"/>
        <w:jc w:val="both"/>
        <w:rPr>
          <w:b w:val="0"/>
          <w:color w:val="000000"/>
          <w:sz w:val="24"/>
          <w:szCs w:val="24"/>
        </w:rPr>
      </w:pPr>
      <w:r w:rsidRPr="005123B8">
        <w:rPr>
          <w:color w:val="000000"/>
          <w:sz w:val="24"/>
          <w:szCs w:val="24"/>
        </w:rPr>
        <w:t xml:space="preserve">Носов Евгений «Шопен, соната номер два». </w:t>
      </w:r>
      <w:r w:rsidRPr="005123B8">
        <w:rPr>
          <w:b w:val="0"/>
          <w:color w:val="000000"/>
          <w:sz w:val="24"/>
          <w:szCs w:val="24"/>
        </w:rPr>
        <w:t>Тема святости памяти, невозможности поступиться ею. Рассказ-реквием, в котором соотносятся события прошлого и настоящего. Музыка в жизни людей.</w:t>
      </w:r>
    </w:p>
    <w:p w:rsidR="00787658" w:rsidRPr="005123B8" w:rsidRDefault="00787658" w:rsidP="0079228E">
      <w:pPr>
        <w:pStyle w:val="a5"/>
        <w:numPr>
          <w:ilvl w:val="0"/>
          <w:numId w:val="15"/>
        </w:numPr>
        <w:shd w:val="clear" w:color="auto" w:fill="FFFFFF"/>
        <w:tabs>
          <w:tab w:val="left" w:pos="993"/>
        </w:tabs>
        <w:spacing w:before="0" w:beforeAutospacing="0" w:after="0" w:afterAutospacing="0"/>
        <w:ind w:left="-567" w:firstLine="567"/>
        <w:jc w:val="both"/>
        <w:rPr>
          <w:color w:val="000000"/>
        </w:rPr>
      </w:pPr>
      <w:r w:rsidRPr="005123B8">
        <w:rPr>
          <w:b/>
          <w:color w:val="000000"/>
        </w:rPr>
        <w:t xml:space="preserve">Паустовский Константин </w:t>
      </w:r>
      <w:r w:rsidRPr="005123B8">
        <w:rPr>
          <w:color w:val="000000"/>
        </w:rPr>
        <w:t>«</w:t>
      </w:r>
      <w:r w:rsidRPr="005123B8">
        <w:rPr>
          <w:rStyle w:val="aa"/>
          <w:color w:val="000000"/>
        </w:rPr>
        <w:t>Бакенщик»</w:t>
      </w:r>
      <w:proofErr w:type="gramStart"/>
      <w:r w:rsidRPr="005123B8">
        <w:rPr>
          <w:rStyle w:val="aa"/>
          <w:color w:val="000000"/>
        </w:rPr>
        <w:t>.</w:t>
      </w:r>
      <w:r w:rsidRPr="005123B8">
        <w:rPr>
          <w:color w:val="000000"/>
        </w:rPr>
        <w:t>Ч</w:t>
      </w:r>
      <w:proofErr w:type="gramEnd"/>
      <w:r w:rsidRPr="005123B8">
        <w:rPr>
          <w:color w:val="000000"/>
        </w:rPr>
        <w:t>то значит</w:t>
      </w:r>
      <w:r w:rsidRPr="005123B8">
        <w:rPr>
          <w:rStyle w:val="apple-converted-space"/>
          <w:color w:val="000000"/>
        </w:rPr>
        <w:t> </w:t>
      </w:r>
      <w:r w:rsidRPr="005123B8">
        <w:rPr>
          <w:color w:val="000000"/>
        </w:rPr>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787658" w:rsidRPr="005123B8" w:rsidRDefault="00787658" w:rsidP="0079228E">
      <w:pPr>
        <w:pStyle w:val="ac"/>
        <w:numPr>
          <w:ilvl w:val="0"/>
          <w:numId w:val="15"/>
        </w:numPr>
        <w:tabs>
          <w:tab w:val="left" w:pos="993"/>
        </w:tabs>
        <w:spacing w:line="240" w:lineRule="auto"/>
        <w:ind w:left="-567" w:firstLine="567"/>
        <w:rPr>
          <w:color w:val="000000"/>
          <w:sz w:val="24"/>
          <w:szCs w:val="24"/>
        </w:rPr>
      </w:pPr>
      <w:r w:rsidRPr="005123B8">
        <w:rPr>
          <w:b/>
          <w:color w:val="000000"/>
          <w:sz w:val="24"/>
          <w:szCs w:val="24"/>
        </w:rPr>
        <w:t xml:space="preserve">Паустовский Константин «Корзина с еловыми шишками». </w:t>
      </w:r>
      <w:r w:rsidRPr="005123B8">
        <w:rPr>
          <w:color w:val="000000"/>
          <w:sz w:val="24"/>
          <w:szCs w:val="24"/>
        </w:rPr>
        <w:t xml:space="preserve">Тема искусства и влияния его на душу человека. Открытость </w:t>
      </w:r>
      <w:proofErr w:type="spellStart"/>
      <w:r w:rsidRPr="005123B8">
        <w:rPr>
          <w:color w:val="000000"/>
          <w:sz w:val="24"/>
          <w:szCs w:val="24"/>
        </w:rPr>
        <w:t>Дагни</w:t>
      </w:r>
      <w:proofErr w:type="spellEnd"/>
      <w:r w:rsidRPr="005123B8">
        <w:rPr>
          <w:color w:val="000000"/>
          <w:sz w:val="24"/>
          <w:szCs w:val="24"/>
        </w:rPr>
        <w:t>, щедрость души и красота природы, отражённая в её глазах. Григ и его музыка. Звуки, живущие в доме Грига. Жизнь как возможность дарить любовь, добро, свет.</w:t>
      </w:r>
    </w:p>
    <w:p w:rsidR="00787658" w:rsidRPr="005123B8" w:rsidRDefault="00787658" w:rsidP="0079228E">
      <w:pPr>
        <w:pStyle w:val="a5"/>
        <w:numPr>
          <w:ilvl w:val="0"/>
          <w:numId w:val="15"/>
        </w:numPr>
        <w:shd w:val="clear" w:color="auto" w:fill="FFFFFF"/>
        <w:tabs>
          <w:tab w:val="left" w:pos="993"/>
        </w:tabs>
        <w:spacing w:before="0" w:beforeAutospacing="0" w:after="0" w:afterAutospacing="0"/>
        <w:ind w:left="-567" w:firstLine="567"/>
        <w:jc w:val="both"/>
        <w:rPr>
          <w:color w:val="000000"/>
        </w:rPr>
      </w:pPr>
      <w:r w:rsidRPr="005123B8">
        <w:rPr>
          <w:b/>
          <w:color w:val="000000"/>
        </w:rPr>
        <w:t>Паустовский Константин «Нет ли у вас молока?»</w:t>
      </w:r>
      <w:r w:rsidRPr="005123B8">
        <w:rPr>
          <w:color w:val="000000"/>
        </w:rPr>
        <w:t xml:space="preserve"> Забота о детях, особая забота о детях войны. Поднимая проблему милосердия,  автор описывает случай, произошедший на фронте.</w:t>
      </w:r>
    </w:p>
    <w:p w:rsidR="00787658" w:rsidRPr="005123B8" w:rsidRDefault="00787658" w:rsidP="0079228E">
      <w:pPr>
        <w:pStyle w:val="1"/>
        <w:numPr>
          <w:ilvl w:val="0"/>
          <w:numId w:val="15"/>
        </w:numPr>
        <w:tabs>
          <w:tab w:val="left" w:pos="993"/>
        </w:tabs>
        <w:spacing w:before="0" w:beforeAutospacing="0" w:after="0" w:afterAutospacing="0"/>
        <w:ind w:left="-567" w:firstLine="567"/>
        <w:jc w:val="both"/>
        <w:rPr>
          <w:b w:val="0"/>
          <w:color w:val="000000"/>
          <w:sz w:val="24"/>
          <w:szCs w:val="24"/>
        </w:rPr>
      </w:pPr>
      <w:r w:rsidRPr="005123B8">
        <w:rPr>
          <w:color w:val="000000"/>
          <w:sz w:val="24"/>
          <w:szCs w:val="24"/>
        </w:rPr>
        <w:t>Паустовский К</w:t>
      </w:r>
      <w:r w:rsidRPr="005123B8">
        <w:rPr>
          <w:b w:val="0"/>
          <w:color w:val="000000"/>
          <w:sz w:val="24"/>
          <w:szCs w:val="24"/>
        </w:rPr>
        <w:t>онстантин</w:t>
      </w:r>
      <w:r w:rsidRPr="005123B8">
        <w:rPr>
          <w:color w:val="000000"/>
          <w:sz w:val="24"/>
          <w:szCs w:val="24"/>
        </w:rPr>
        <w:t xml:space="preserve"> «Старый повар» </w:t>
      </w:r>
      <w:r w:rsidRPr="005123B8">
        <w:rPr>
          <w:b w:val="0"/>
          <w:color w:val="000000"/>
          <w:sz w:val="24"/>
          <w:szCs w:val="24"/>
          <w:shd w:val="clear" w:color="auto" w:fill="FFFFFF"/>
        </w:rPr>
        <w:t xml:space="preserve">Волшебная сила музыки. Композитор В.А. </w:t>
      </w:r>
      <w:r w:rsidRPr="005123B8">
        <w:rPr>
          <w:b w:val="0"/>
          <w:color w:val="000000"/>
          <w:sz w:val="24"/>
          <w:szCs w:val="24"/>
        </w:rPr>
        <w:t>Моцарт, музыка которого  делает людей счастливыми. В</w:t>
      </w:r>
      <w:r w:rsidRPr="005123B8">
        <w:rPr>
          <w:b w:val="0"/>
          <w:color w:val="000000"/>
          <w:sz w:val="24"/>
          <w:szCs w:val="24"/>
          <w:shd w:val="clear" w:color="auto" w:fill="FFFFFF"/>
        </w:rPr>
        <w:t xml:space="preserve">еликая сила искусства, которому подвластно возродить даже  навсегда </w:t>
      </w:r>
      <w:proofErr w:type="gramStart"/>
      <w:r w:rsidRPr="005123B8">
        <w:rPr>
          <w:b w:val="0"/>
          <w:color w:val="000000"/>
          <w:sz w:val="24"/>
          <w:szCs w:val="24"/>
          <w:shd w:val="clear" w:color="auto" w:fill="FFFFFF"/>
        </w:rPr>
        <w:t>утраченное</w:t>
      </w:r>
      <w:proofErr w:type="gramEnd"/>
      <w:r w:rsidRPr="005123B8">
        <w:rPr>
          <w:b w:val="0"/>
          <w:color w:val="000000"/>
          <w:sz w:val="24"/>
          <w:szCs w:val="24"/>
          <w:shd w:val="clear" w:color="auto" w:fill="FFFFFF"/>
        </w:rPr>
        <w:t>.</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iCs/>
          <w:color w:val="000000"/>
          <w:sz w:val="24"/>
          <w:szCs w:val="24"/>
          <w:shd w:val="clear" w:color="auto" w:fill="FFFFFF"/>
        </w:rPr>
        <w:t>Паустовский</w:t>
      </w:r>
      <w:r w:rsidRPr="005123B8">
        <w:rPr>
          <w:rFonts w:ascii="Times New Roman" w:hAnsi="Times New Roman"/>
          <w:b/>
          <w:color w:val="000000"/>
          <w:sz w:val="24"/>
          <w:szCs w:val="24"/>
          <w:shd w:val="clear" w:color="auto" w:fill="FFFFFF"/>
        </w:rPr>
        <w:t> </w:t>
      </w:r>
      <w:r w:rsidRPr="005123B8">
        <w:rPr>
          <w:rFonts w:ascii="Times New Roman" w:hAnsi="Times New Roman"/>
          <w:b/>
          <w:iCs/>
          <w:color w:val="000000"/>
          <w:sz w:val="24"/>
          <w:szCs w:val="24"/>
          <w:shd w:val="clear" w:color="auto" w:fill="FFFFFF"/>
        </w:rPr>
        <w:t>К.Г.</w:t>
      </w:r>
      <w:r w:rsidRPr="005123B8">
        <w:rPr>
          <w:rFonts w:ascii="Times New Roman" w:hAnsi="Times New Roman"/>
          <w:color w:val="000000"/>
          <w:sz w:val="24"/>
          <w:szCs w:val="24"/>
          <w:shd w:val="clear" w:color="auto" w:fill="FFFFFF"/>
        </w:rPr>
        <w:t>«Мещерская сторона» (главы). Бескорыстная любовь к обыкновенной земле.</w:t>
      </w:r>
    </w:p>
    <w:p w:rsidR="00787658" w:rsidRPr="005123B8" w:rsidRDefault="00787658" w:rsidP="0079228E">
      <w:pPr>
        <w:pStyle w:val="a5"/>
        <w:numPr>
          <w:ilvl w:val="0"/>
          <w:numId w:val="15"/>
        </w:numPr>
        <w:shd w:val="clear" w:color="auto" w:fill="FFFFFF"/>
        <w:tabs>
          <w:tab w:val="left" w:pos="993"/>
        </w:tabs>
        <w:spacing w:before="0" w:beforeAutospacing="0" w:after="0" w:afterAutospacing="0"/>
        <w:ind w:left="-567" w:firstLine="567"/>
        <w:jc w:val="both"/>
        <w:rPr>
          <w:color w:val="000000"/>
        </w:rPr>
      </w:pPr>
      <w:r w:rsidRPr="005123B8">
        <w:rPr>
          <w:b/>
          <w:color w:val="000000"/>
        </w:rPr>
        <w:t>Платонов Андрей «Иван Великий».</w:t>
      </w:r>
      <w:r w:rsidRPr="005123B8">
        <w:rPr>
          <w:color w:val="000000"/>
        </w:rPr>
        <w:t xml:space="preserve">  Эпизод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5123B8">
        <w:rPr>
          <w:iCs/>
          <w:color w:val="000000"/>
        </w:rPr>
        <w:t>Платонов утверждаетважную мысль: н</w:t>
      </w:r>
      <w:r w:rsidRPr="005123B8">
        <w:rPr>
          <w:color w:val="000000"/>
        </w:rPr>
        <w:t>адо жить, верить в жизнь, защищать Родину, спасать погибающую лошадь, работать – и «мы все тогда отдышимся…»</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Поляков Ю.  «Сто дней до приказа».</w:t>
      </w:r>
      <w:r w:rsidRPr="005123B8">
        <w:rPr>
          <w:rFonts w:ascii="Times New Roman" w:hAnsi="Times New Roman"/>
          <w:color w:val="000000"/>
          <w:sz w:val="24"/>
          <w:szCs w:val="24"/>
        </w:rPr>
        <w:t xml:space="preserve"> Когда повесть "Сто дней до приказа" была впервые опубликована, ее назвали клеветой на Советскую армию. Между тем речь в ней идет об обычных мальчишках, на два года превратившихся в солдат, об их казарменных буднях, о том, как нормальная мужская дружба легко уживалась здесь с жестокостью так называемых неуставных отношений. Ну и конечно же, о письмах, которые решали, порой бесповоротно, чью-то судьбу. </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proofErr w:type="spellStart"/>
      <w:r w:rsidRPr="005123B8">
        <w:rPr>
          <w:rFonts w:ascii="Times New Roman" w:hAnsi="Times New Roman"/>
          <w:b/>
          <w:color w:val="000000"/>
          <w:sz w:val="24"/>
          <w:szCs w:val="24"/>
        </w:rPr>
        <w:t>Почивалин</w:t>
      </w:r>
      <w:proofErr w:type="spellEnd"/>
      <w:r w:rsidRPr="005123B8">
        <w:rPr>
          <w:rFonts w:ascii="Times New Roman" w:hAnsi="Times New Roman"/>
          <w:b/>
          <w:color w:val="000000"/>
          <w:sz w:val="24"/>
          <w:szCs w:val="24"/>
        </w:rPr>
        <w:t xml:space="preserve"> Н.</w:t>
      </w:r>
      <w:r w:rsidRPr="005123B8">
        <w:rPr>
          <w:rFonts w:ascii="Times New Roman" w:hAnsi="Times New Roman"/>
          <w:color w:val="000000"/>
          <w:sz w:val="24"/>
          <w:szCs w:val="24"/>
        </w:rPr>
        <w:t xml:space="preserve"> «На природе»</w:t>
      </w:r>
    </w:p>
    <w:p w:rsidR="00787658" w:rsidRPr="005123B8" w:rsidRDefault="00787658" w:rsidP="0079228E">
      <w:pPr>
        <w:pStyle w:val="a3"/>
        <w:numPr>
          <w:ilvl w:val="0"/>
          <w:numId w:val="15"/>
        </w:numPr>
        <w:tabs>
          <w:tab w:val="left" w:pos="993"/>
        </w:tabs>
        <w:ind w:left="-567" w:firstLine="567"/>
        <w:rPr>
          <w:rFonts w:ascii="Times New Roman" w:hAnsi="Times New Roman"/>
          <w:b/>
          <w:color w:val="000000"/>
          <w:sz w:val="24"/>
          <w:szCs w:val="24"/>
        </w:rPr>
      </w:pPr>
      <w:r w:rsidRPr="005123B8">
        <w:rPr>
          <w:rFonts w:ascii="Times New Roman" w:hAnsi="Times New Roman"/>
          <w:b/>
          <w:bCs/>
          <w:iCs/>
          <w:color w:val="000000"/>
          <w:sz w:val="24"/>
          <w:szCs w:val="24"/>
          <w:shd w:val="clear" w:color="auto" w:fill="FFFFFF"/>
        </w:rPr>
        <w:t>Солженицын А.И.</w:t>
      </w:r>
      <w:r w:rsidRPr="005123B8">
        <w:rPr>
          <w:rFonts w:ascii="Times New Roman" w:hAnsi="Times New Roman"/>
          <w:color w:val="000000"/>
          <w:sz w:val="24"/>
          <w:szCs w:val="24"/>
          <w:shd w:val="clear" w:color="auto" w:fill="FFFFFF"/>
        </w:rPr>
        <w:t>Солженицын – общественный деятель, публицист, писатель. «Краткое жизнеописание» (по книге «Бодался теленок с дубом»). Рассказ «Матренин двор». Представление писателя о русском национальном характере.</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shd w:val="clear" w:color="auto" w:fill="FFFFFF"/>
        </w:rPr>
      </w:pPr>
      <w:r w:rsidRPr="005123B8">
        <w:rPr>
          <w:rFonts w:ascii="Times New Roman" w:hAnsi="Times New Roman"/>
          <w:b/>
          <w:color w:val="000000"/>
          <w:sz w:val="24"/>
          <w:szCs w:val="24"/>
        </w:rPr>
        <w:t xml:space="preserve">Солоухин Владимир «Под одной крышей». </w:t>
      </w:r>
      <w:r w:rsidRPr="005123B8">
        <w:rPr>
          <w:rFonts w:ascii="Times New Roman" w:hAnsi="Times New Roman"/>
          <w:color w:val="000000"/>
          <w:sz w:val="24"/>
          <w:szCs w:val="24"/>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Тендряков Владимир "Люди или нелюди".</w:t>
      </w:r>
      <w:r w:rsidRPr="005123B8">
        <w:rPr>
          <w:rFonts w:ascii="Times New Roman" w:hAnsi="Times New Roman"/>
          <w:color w:val="000000"/>
          <w:sz w:val="24"/>
          <w:szCs w:val="24"/>
        </w:rPr>
        <w:t> Проблема нравственного выбора. 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Тендряков Владимир</w:t>
      </w:r>
      <w:r w:rsidRPr="005123B8">
        <w:rPr>
          <w:rFonts w:ascii="Times New Roman" w:hAnsi="Times New Roman"/>
          <w:color w:val="000000"/>
          <w:sz w:val="24"/>
          <w:szCs w:val="24"/>
        </w:rPr>
        <w:t xml:space="preserve"> «Весенние перевертыши». Повесть о подростке, о первой влюбленности, об активной позиции человека в жизни, о необходимости отстаивать свои идеалы. </w:t>
      </w:r>
    </w:p>
    <w:p w:rsidR="00787658" w:rsidRPr="005123B8" w:rsidRDefault="00787658" w:rsidP="0079228E">
      <w:pPr>
        <w:pStyle w:val="a3"/>
        <w:numPr>
          <w:ilvl w:val="0"/>
          <w:numId w:val="15"/>
        </w:numPr>
        <w:tabs>
          <w:tab w:val="left" w:pos="993"/>
        </w:tabs>
        <w:ind w:left="-567" w:firstLine="567"/>
        <w:rPr>
          <w:rFonts w:ascii="Times New Roman" w:hAnsi="Times New Roman"/>
          <w:bCs/>
          <w:color w:val="000000"/>
          <w:kern w:val="36"/>
          <w:sz w:val="24"/>
          <w:szCs w:val="24"/>
        </w:rPr>
      </w:pPr>
      <w:r w:rsidRPr="005123B8">
        <w:rPr>
          <w:rFonts w:ascii="Times New Roman" w:hAnsi="Times New Roman"/>
          <w:b/>
          <w:bCs/>
          <w:color w:val="000000"/>
          <w:kern w:val="36"/>
          <w:sz w:val="24"/>
          <w:szCs w:val="24"/>
        </w:rPr>
        <w:t>Толстая Татьяна</w:t>
      </w:r>
      <w:r w:rsidRPr="005123B8">
        <w:rPr>
          <w:rFonts w:ascii="Times New Roman" w:hAnsi="Times New Roman"/>
          <w:bCs/>
          <w:color w:val="000000"/>
          <w:kern w:val="36"/>
          <w:sz w:val="24"/>
          <w:szCs w:val="24"/>
        </w:rPr>
        <w:t xml:space="preserve"> «Легкие миры». Каковы истинные жизненные ценности? Какой след оставляют милосердные люди? </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 xml:space="preserve">Толстой А. «Русский характер». </w:t>
      </w:r>
      <w:r w:rsidRPr="005123B8">
        <w:rPr>
          <w:rFonts w:ascii="Times New Roman" w:hAnsi="Times New Roman"/>
          <w:color w:val="000000"/>
          <w:sz w:val="24"/>
          <w:szCs w:val="24"/>
        </w:rPr>
        <w:t>Используя хорошо известную в литературе форму “рассказ в рассказе”, Толстой повествует о замечательных русских людях: Егоре</w:t>
      </w:r>
      <w:r w:rsidR="005123B8">
        <w:rPr>
          <w:rFonts w:ascii="Times New Roman" w:hAnsi="Times New Roman"/>
          <w:color w:val="000000"/>
          <w:sz w:val="24"/>
          <w:szCs w:val="24"/>
        </w:rPr>
        <w:t xml:space="preserve"> </w:t>
      </w:r>
      <w:proofErr w:type="spellStart"/>
      <w:r w:rsidRPr="005123B8">
        <w:rPr>
          <w:rFonts w:ascii="Times New Roman" w:hAnsi="Times New Roman"/>
          <w:color w:val="000000"/>
          <w:sz w:val="24"/>
          <w:szCs w:val="24"/>
        </w:rPr>
        <w:t>Дремове</w:t>
      </w:r>
      <w:proofErr w:type="spellEnd"/>
      <w:r w:rsidRPr="005123B8">
        <w:rPr>
          <w:rFonts w:ascii="Times New Roman" w:hAnsi="Times New Roman"/>
          <w:color w:val="000000"/>
          <w:sz w:val="24"/>
          <w:szCs w:val="24"/>
        </w:rPr>
        <w:t xml:space="preserve">, его родителях — Егоре Егоровиче и Марье </w:t>
      </w:r>
      <w:proofErr w:type="spellStart"/>
      <w:r w:rsidRPr="005123B8">
        <w:rPr>
          <w:rFonts w:ascii="Times New Roman" w:hAnsi="Times New Roman"/>
          <w:color w:val="000000"/>
          <w:sz w:val="24"/>
          <w:szCs w:val="24"/>
        </w:rPr>
        <w:t>Поликарповне</w:t>
      </w:r>
      <w:proofErr w:type="spellEnd"/>
      <w:r w:rsidRPr="005123B8">
        <w:rPr>
          <w:rFonts w:ascii="Times New Roman" w:hAnsi="Times New Roman"/>
          <w:color w:val="000000"/>
          <w:sz w:val="24"/>
          <w:szCs w:val="24"/>
        </w:rPr>
        <w:t xml:space="preserve">, о невесте Кате. Каждое действующее лицо рассказа — личность. В основу «Русского характера», вошедшего в цикл «Рассказы Ивана </w:t>
      </w:r>
      <w:proofErr w:type="spellStart"/>
      <w:r w:rsidRPr="005123B8">
        <w:rPr>
          <w:rFonts w:ascii="Times New Roman" w:hAnsi="Times New Roman"/>
          <w:color w:val="000000"/>
          <w:sz w:val="24"/>
          <w:szCs w:val="24"/>
        </w:rPr>
        <w:t>Сударева</w:t>
      </w:r>
      <w:proofErr w:type="spellEnd"/>
      <w:r w:rsidRPr="005123B8">
        <w:rPr>
          <w:rFonts w:ascii="Times New Roman" w:hAnsi="Times New Roman"/>
          <w:color w:val="000000"/>
          <w:sz w:val="24"/>
          <w:szCs w:val="24"/>
        </w:rPr>
        <w:t xml:space="preserve">», положены реальные факты и события. Здесь не одна и даже не две, </w:t>
      </w:r>
      <w:r w:rsidRPr="005123B8">
        <w:rPr>
          <w:rFonts w:ascii="Times New Roman" w:hAnsi="Times New Roman"/>
          <w:color w:val="000000"/>
          <w:sz w:val="24"/>
          <w:szCs w:val="24"/>
        </w:rPr>
        <w:lastRenderedPageBreak/>
        <w:t>а несколько историй, услышанных писателем в разное время. И это дало возможность многое обобщить, суммировать и создать яркое произведение с запоминающимися характерами.</w:t>
      </w:r>
    </w:p>
    <w:p w:rsidR="00787658" w:rsidRPr="005123B8" w:rsidRDefault="00787658" w:rsidP="0079228E">
      <w:pPr>
        <w:pStyle w:val="a3"/>
        <w:numPr>
          <w:ilvl w:val="0"/>
          <w:numId w:val="15"/>
        </w:numPr>
        <w:tabs>
          <w:tab w:val="left" w:pos="993"/>
        </w:tabs>
        <w:ind w:left="-567" w:firstLine="567"/>
        <w:rPr>
          <w:rFonts w:ascii="Times New Roman" w:hAnsi="Times New Roman"/>
          <w:b/>
          <w:color w:val="000000"/>
          <w:sz w:val="24"/>
          <w:szCs w:val="24"/>
        </w:rPr>
      </w:pPr>
      <w:r w:rsidRPr="005123B8">
        <w:rPr>
          <w:rFonts w:ascii="Times New Roman" w:hAnsi="Times New Roman"/>
          <w:b/>
          <w:color w:val="000000"/>
          <w:sz w:val="24"/>
          <w:szCs w:val="24"/>
        </w:rPr>
        <w:t xml:space="preserve">Улицкая Людмила «Народ избранный». </w:t>
      </w:r>
      <w:r w:rsidRPr="005123B8">
        <w:rPr>
          <w:rFonts w:ascii="Times New Roman" w:hAnsi="Times New Roman"/>
          <w:color w:val="000000"/>
          <w:sz w:val="24"/>
          <w:szCs w:val="24"/>
        </w:rPr>
        <w:t>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 ,болезни, страдания и смерть.</w:t>
      </w:r>
    </w:p>
    <w:p w:rsidR="00787658" w:rsidRPr="005123B8" w:rsidRDefault="00787658" w:rsidP="0079228E">
      <w:pPr>
        <w:pStyle w:val="a3"/>
        <w:numPr>
          <w:ilvl w:val="0"/>
          <w:numId w:val="15"/>
        </w:numPr>
        <w:shd w:val="clear" w:color="auto" w:fill="FFFFFF"/>
        <w:tabs>
          <w:tab w:val="left" w:pos="993"/>
        </w:tabs>
        <w:ind w:left="-567" w:firstLine="567"/>
        <w:rPr>
          <w:rFonts w:ascii="Times New Roman" w:eastAsia="Times New Roman" w:hAnsi="Times New Roman"/>
          <w:color w:val="000000"/>
          <w:sz w:val="24"/>
          <w:szCs w:val="24"/>
          <w:lang w:eastAsia="ru-RU"/>
        </w:rPr>
      </w:pPr>
      <w:r w:rsidRPr="005123B8">
        <w:rPr>
          <w:rFonts w:ascii="Times New Roman" w:eastAsia="Times New Roman" w:hAnsi="Times New Roman"/>
          <w:b/>
          <w:color w:val="000000"/>
          <w:sz w:val="24"/>
          <w:szCs w:val="24"/>
          <w:lang w:eastAsia="ru-RU"/>
        </w:rPr>
        <w:t>Успенский Г.И.</w:t>
      </w:r>
      <w:r w:rsidRPr="005123B8">
        <w:rPr>
          <w:rFonts w:ascii="Times New Roman" w:eastAsia="Times New Roman" w:hAnsi="Times New Roman"/>
          <w:color w:val="000000"/>
          <w:sz w:val="24"/>
          <w:szCs w:val="24"/>
          <w:lang w:eastAsia="ru-RU"/>
        </w:rPr>
        <w:t xml:space="preserve">  Особенности творчества. Эссе «Выпрямила». Рассказ «Пятница». Рассуждения о смысле существования человечества.</w:t>
      </w:r>
    </w:p>
    <w:p w:rsidR="00787658" w:rsidRPr="005123B8" w:rsidRDefault="00787658" w:rsidP="0079228E">
      <w:pPr>
        <w:pStyle w:val="ac"/>
        <w:numPr>
          <w:ilvl w:val="0"/>
          <w:numId w:val="15"/>
        </w:numPr>
        <w:tabs>
          <w:tab w:val="left" w:pos="993"/>
        </w:tabs>
        <w:spacing w:line="240" w:lineRule="auto"/>
        <w:ind w:left="-567" w:firstLine="567"/>
        <w:rPr>
          <w:color w:val="000000"/>
          <w:sz w:val="24"/>
          <w:szCs w:val="24"/>
        </w:rPr>
      </w:pPr>
      <w:r w:rsidRPr="005123B8">
        <w:rPr>
          <w:b/>
          <w:color w:val="000000"/>
          <w:sz w:val="24"/>
          <w:szCs w:val="24"/>
        </w:rPr>
        <w:t xml:space="preserve">Шмелёв Иван «Весенний плеск». </w:t>
      </w:r>
      <w:r w:rsidRPr="005123B8">
        <w:rPr>
          <w:color w:val="000000"/>
          <w:sz w:val="24"/>
          <w:szCs w:val="24"/>
        </w:rPr>
        <w:t xml:space="preserve">Понятие антитезы. Противопоставление чужого мира и родного. Образ России в красках, звуках, запахах. Картины </w:t>
      </w:r>
      <w:proofErr w:type="spellStart"/>
      <w:r w:rsidRPr="005123B8">
        <w:rPr>
          <w:color w:val="000000"/>
          <w:sz w:val="24"/>
          <w:szCs w:val="24"/>
        </w:rPr>
        <w:t>Кустодиева</w:t>
      </w:r>
      <w:proofErr w:type="spellEnd"/>
      <w:r w:rsidRPr="005123B8">
        <w:rPr>
          <w:color w:val="000000"/>
          <w:sz w:val="24"/>
          <w:szCs w:val="24"/>
        </w:rPr>
        <w:t xml:space="preserve"> как выражение духа России.</w:t>
      </w:r>
    </w:p>
    <w:p w:rsidR="00787658" w:rsidRPr="005123B8" w:rsidRDefault="00787658" w:rsidP="0079228E">
      <w:pPr>
        <w:pStyle w:val="ac"/>
        <w:numPr>
          <w:ilvl w:val="0"/>
          <w:numId w:val="15"/>
        </w:numPr>
        <w:tabs>
          <w:tab w:val="left" w:pos="993"/>
        </w:tabs>
        <w:spacing w:line="240" w:lineRule="auto"/>
        <w:ind w:left="-567" w:firstLine="567"/>
        <w:rPr>
          <w:color w:val="000000"/>
          <w:sz w:val="24"/>
          <w:szCs w:val="24"/>
          <w:shd w:val="clear" w:color="auto" w:fill="FFFFFF"/>
        </w:rPr>
      </w:pPr>
      <w:r w:rsidRPr="005123B8">
        <w:rPr>
          <w:b/>
          <w:color w:val="000000"/>
          <w:sz w:val="24"/>
          <w:szCs w:val="24"/>
        </w:rPr>
        <w:t xml:space="preserve">Шмелёв Иван «Лето господне» </w:t>
      </w:r>
      <w:r w:rsidRPr="005123B8">
        <w:rPr>
          <w:color w:val="000000"/>
          <w:sz w:val="24"/>
          <w:szCs w:val="24"/>
        </w:rPr>
        <w:t>Восприятие реальной жизни глазами ребёнка.</w:t>
      </w:r>
      <w:r w:rsidRPr="005123B8">
        <w:rPr>
          <w:color w:val="000000"/>
          <w:sz w:val="24"/>
          <w:szCs w:val="24"/>
          <w:shd w:val="clear" w:color="auto" w:fill="FFFFFF"/>
        </w:rPr>
        <w:t xml:space="preserve"> Крестьянская и купеческая среда  как целостный и органичный мир, полный нравственного здоровья, внутренней культуры, любви и человечности. Смысл и красота православных праздников, обрядов, обычаев. Язык Шмелёва – это живая народная речь, отражение души России. </w:t>
      </w:r>
    </w:p>
    <w:p w:rsidR="00787658" w:rsidRPr="005123B8" w:rsidRDefault="00787658" w:rsidP="0079228E">
      <w:pPr>
        <w:pStyle w:val="a3"/>
        <w:numPr>
          <w:ilvl w:val="0"/>
          <w:numId w:val="15"/>
        </w:numPr>
        <w:tabs>
          <w:tab w:val="left" w:pos="993"/>
        </w:tabs>
        <w:ind w:left="-567" w:firstLine="567"/>
        <w:rPr>
          <w:rFonts w:ascii="Times New Roman" w:hAnsi="Times New Roman"/>
          <w:color w:val="000000"/>
          <w:sz w:val="24"/>
          <w:szCs w:val="24"/>
        </w:rPr>
      </w:pPr>
      <w:r w:rsidRPr="005123B8">
        <w:rPr>
          <w:rFonts w:ascii="Times New Roman" w:hAnsi="Times New Roman"/>
          <w:b/>
          <w:color w:val="000000"/>
          <w:sz w:val="24"/>
          <w:szCs w:val="24"/>
        </w:rPr>
        <w:t>Шукшин В.</w:t>
      </w:r>
      <w:r w:rsidRPr="005123B8">
        <w:rPr>
          <w:rFonts w:ascii="Times New Roman" w:hAnsi="Times New Roman"/>
          <w:color w:val="000000"/>
          <w:sz w:val="24"/>
          <w:szCs w:val="24"/>
        </w:rPr>
        <w:t xml:space="preserve"> «Крепкий мужик»</w:t>
      </w:r>
    </w:p>
    <w:p w:rsidR="00787658" w:rsidRPr="005123B8" w:rsidRDefault="00787658" w:rsidP="0079228E">
      <w:pPr>
        <w:pStyle w:val="a3"/>
        <w:numPr>
          <w:ilvl w:val="0"/>
          <w:numId w:val="15"/>
        </w:numPr>
        <w:tabs>
          <w:tab w:val="left" w:pos="993"/>
        </w:tabs>
        <w:ind w:left="-567" w:firstLine="567"/>
        <w:rPr>
          <w:rFonts w:ascii="Times New Roman" w:hAnsi="Times New Roman"/>
          <w:b/>
          <w:color w:val="000000"/>
          <w:sz w:val="24"/>
          <w:szCs w:val="24"/>
        </w:rPr>
      </w:pPr>
      <w:r w:rsidRPr="005123B8">
        <w:rPr>
          <w:rFonts w:ascii="Times New Roman" w:hAnsi="Times New Roman"/>
          <w:b/>
          <w:bCs/>
          <w:color w:val="000000"/>
          <w:kern w:val="36"/>
          <w:sz w:val="24"/>
          <w:szCs w:val="24"/>
        </w:rPr>
        <w:t>Яковлев Ю. «Балерина политотдела».</w:t>
      </w:r>
      <w:r w:rsidRPr="005123B8">
        <w:rPr>
          <w:rFonts w:ascii="Times New Roman" w:hAnsi="Times New Roman"/>
          <w:color w:val="000000"/>
          <w:sz w:val="24"/>
          <w:szCs w:val="24"/>
          <w:shd w:val="clear" w:color="auto" w:fill="FFFFFF"/>
        </w:rPr>
        <w:t>Во время войны человеку для выживания необходимо искусство. Оно помогает людям выжить; оно нужно как хлеб, как воздух.</w:t>
      </w:r>
    </w:p>
    <w:p w:rsidR="00770BAA" w:rsidRPr="005123B8" w:rsidRDefault="00770BAA" w:rsidP="0079228E">
      <w:pPr>
        <w:spacing w:after="0" w:line="240" w:lineRule="auto"/>
        <w:ind w:left="-567" w:firstLine="284"/>
        <w:jc w:val="center"/>
        <w:rPr>
          <w:rFonts w:ascii="Times New Roman" w:hAnsi="Times New Roman"/>
          <w:b/>
          <w:sz w:val="24"/>
          <w:szCs w:val="24"/>
        </w:rPr>
      </w:pPr>
      <w:r w:rsidRPr="005123B8">
        <w:rPr>
          <w:rFonts w:ascii="Times New Roman" w:hAnsi="Times New Roman"/>
          <w:b/>
          <w:sz w:val="24"/>
          <w:szCs w:val="24"/>
        </w:rPr>
        <w:t>Введение</w:t>
      </w:r>
    </w:p>
    <w:p w:rsidR="00770BAA" w:rsidRPr="005123B8" w:rsidRDefault="00770BAA" w:rsidP="0079228E">
      <w:pPr>
        <w:spacing w:after="0" w:line="240" w:lineRule="auto"/>
        <w:ind w:left="-567" w:firstLine="284"/>
        <w:jc w:val="both"/>
        <w:rPr>
          <w:rFonts w:ascii="Times New Roman" w:hAnsi="Times New Roman"/>
          <w:sz w:val="24"/>
          <w:szCs w:val="24"/>
          <w:shd w:val="clear" w:color="auto" w:fill="FFFFFF"/>
        </w:rPr>
      </w:pPr>
      <w:r w:rsidRPr="005123B8">
        <w:rPr>
          <w:rFonts w:ascii="Times New Roman" w:hAnsi="Times New Roman"/>
          <w:b/>
          <w:sz w:val="24"/>
          <w:szCs w:val="24"/>
        </w:rPr>
        <w:t>Притча «Чему учат книги?».</w:t>
      </w:r>
      <w:r w:rsidRPr="005123B8">
        <w:rPr>
          <w:rFonts w:ascii="Times New Roman" w:hAnsi="Times New Roman"/>
          <w:sz w:val="24"/>
          <w:szCs w:val="24"/>
          <w:shd w:val="clear" w:color="auto" w:fill="FFFFFF"/>
        </w:rPr>
        <w:t xml:space="preserve"> Книги помогают нам понять мир, изучить его, познать, учат чувствовать и сопереживать.  «Без книги человек слеп».</w:t>
      </w:r>
    </w:p>
    <w:p w:rsidR="00770BAA" w:rsidRPr="005123B8" w:rsidRDefault="00770BAA" w:rsidP="0079228E">
      <w:pPr>
        <w:spacing w:after="0" w:line="240" w:lineRule="auto"/>
        <w:ind w:left="-567" w:firstLine="284"/>
        <w:jc w:val="center"/>
        <w:rPr>
          <w:rFonts w:ascii="Times New Roman" w:hAnsi="Times New Roman"/>
          <w:b/>
          <w:sz w:val="24"/>
          <w:szCs w:val="24"/>
        </w:rPr>
      </w:pPr>
    </w:p>
    <w:p w:rsidR="00770BAA" w:rsidRPr="005123B8" w:rsidRDefault="00770BAA" w:rsidP="0079228E">
      <w:pPr>
        <w:spacing w:after="0" w:line="240" w:lineRule="auto"/>
        <w:ind w:left="-567" w:firstLine="284"/>
        <w:jc w:val="center"/>
        <w:rPr>
          <w:rFonts w:ascii="Times New Roman" w:hAnsi="Times New Roman"/>
          <w:b/>
          <w:sz w:val="24"/>
          <w:szCs w:val="24"/>
        </w:rPr>
      </w:pPr>
      <w:r w:rsidRPr="005123B8">
        <w:rPr>
          <w:rFonts w:ascii="Times New Roman" w:hAnsi="Times New Roman"/>
          <w:b/>
          <w:sz w:val="24"/>
          <w:szCs w:val="24"/>
        </w:rPr>
        <w:t>Человек и его внутренний мир</w:t>
      </w:r>
    </w:p>
    <w:p w:rsidR="00770BAA" w:rsidRPr="005123B8" w:rsidRDefault="00770BAA" w:rsidP="0079228E">
      <w:pPr>
        <w:spacing w:after="0" w:line="240" w:lineRule="auto"/>
        <w:ind w:left="-567" w:firstLine="284"/>
        <w:jc w:val="both"/>
        <w:rPr>
          <w:rFonts w:ascii="Times New Roman" w:hAnsi="Times New Roman"/>
          <w:color w:val="000000"/>
          <w:sz w:val="24"/>
          <w:szCs w:val="24"/>
          <w:shd w:val="clear" w:color="auto" w:fill="FFFFFF"/>
        </w:rPr>
      </w:pPr>
      <w:proofErr w:type="spellStart"/>
      <w:r w:rsidRPr="005123B8">
        <w:rPr>
          <w:rFonts w:ascii="Times New Roman" w:hAnsi="Times New Roman"/>
          <w:b/>
          <w:sz w:val="24"/>
          <w:szCs w:val="24"/>
        </w:rPr>
        <w:t>Лиханов</w:t>
      </w:r>
      <w:proofErr w:type="spellEnd"/>
      <w:r w:rsidRPr="005123B8">
        <w:rPr>
          <w:rFonts w:ascii="Times New Roman" w:hAnsi="Times New Roman"/>
          <w:b/>
          <w:sz w:val="24"/>
          <w:szCs w:val="24"/>
        </w:rPr>
        <w:t xml:space="preserve"> А. «Мой генерал». </w:t>
      </w:r>
      <w:r w:rsidRPr="005123B8">
        <w:rPr>
          <w:rFonts w:ascii="Times New Roman" w:hAnsi="Times New Roman"/>
          <w:color w:val="000000"/>
          <w:sz w:val="24"/>
          <w:szCs w:val="24"/>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770BAA" w:rsidRPr="005123B8" w:rsidRDefault="00770BAA" w:rsidP="0079228E">
      <w:pPr>
        <w:spacing w:after="0" w:line="240" w:lineRule="auto"/>
        <w:ind w:left="-567" w:firstLine="284"/>
        <w:rPr>
          <w:rFonts w:ascii="Times New Roman" w:hAnsi="Times New Roman"/>
          <w:color w:val="000000"/>
          <w:sz w:val="24"/>
          <w:szCs w:val="24"/>
          <w:shd w:val="clear" w:color="auto" w:fill="FFFFFF"/>
        </w:rPr>
      </w:pPr>
    </w:p>
    <w:p w:rsidR="00770BAA" w:rsidRPr="005123B8" w:rsidRDefault="00770BAA" w:rsidP="0079228E">
      <w:pPr>
        <w:spacing w:after="0" w:line="240" w:lineRule="auto"/>
        <w:ind w:left="-567" w:firstLine="284"/>
        <w:jc w:val="both"/>
        <w:rPr>
          <w:rFonts w:ascii="Times New Roman" w:hAnsi="Times New Roman"/>
          <w:b/>
          <w:sz w:val="24"/>
          <w:szCs w:val="24"/>
        </w:rPr>
      </w:pPr>
      <w:r w:rsidRPr="005123B8">
        <w:rPr>
          <w:rFonts w:ascii="Times New Roman" w:hAnsi="Times New Roman"/>
          <w:b/>
          <w:sz w:val="24"/>
          <w:szCs w:val="24"/>
        </w:rPr>
        <w:t xml:space="preserve">Улицкая Л. «Народ избранный». </w:t>
      </w:r>
      <w:r w:rsidRPr="005123B8">
        <w:rPr>
          <w:rFonts w:ascii="Times New Roman" w:hAnsi="Times New Roman"/>
          <w:sz w:val="24"/>
          <w:szCs w:val="24"/>
        </w:rPr>
        <w:t>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w:t>
      </w:r>
      <w:proofErr w:type="gramStart"/>
      <w:r w:rsidRPr="005123B8">
        <w:rPr>
          <w:rFonts w:ascii="Times New Roman" w:hAnsi="Times New Roman"/>
          <w:sz w:val="24"/>
          <w:szCs w:val="24"/>
        </w:rPr>
        <w:t xml:space="preserve"> ,</w:t>
      </w:r>
      <w:proofErr w:type="gramEnd"/>
      <w:r w:rsidRPr="005123B8">
        <w:rPr>
          <w:rFonts w:ascii="Times New Roman" w:hAnsi="Times New Roman"/>
          <w:sz w:val="24"/>
          <w:szCs w:val="24"/>
        </w:rPr>
        <w:t>болезни, страдания и смерть.</w:t>
      </w:r>
    </w:p>
    <w:p w:rsidR="00770BAA" w:rsidRPr="005123B8" w:rsidRDefault="00770BAA" w:rsidP="0079228E">
      <w:pPr>
        <w:spacing w:after="0" w:line="240" w:lineRule="auto"/>
        <w:ind w:left="-567" w:firstLine="284"/>
        <w:jc w:val="both"/>
        <w:rPr>
          <w:rStyle w:val="apple-converted-space"/>
          <w:rFonts w:ascii="Times New Roman" w:hAnsi="Times New Roman"/>
          <w:color w:val="222222"/>
          <w:sz w:val="24"/>
          <w:szCs w:val="24"/>
          <w:shd w:val="clear" w:color="auto" w:fill="D8F8DA"/>
        </w:rPr>
      </w:pPr>
      <w:r w:rsidRPr="005123B8">
        <w:rPr>
          <w:rFonts w:ascii="Times New Roman" w:hAnsi="Times New Roman"/>
          <w:b/>
          <w:sz w:val="24"/>
          <w:szCs w:val="24"/>
          <w:shd w:val="clear" w:color="auto" w:fill="FFFFFF"/>
        </w:rPr>
        <w:t>Екимов Б</w:t>
      </w:r>
      <w:r w:rsidR="004355ED" w:rsidRPr="005123B8">
        <w:rPr>
          <w:rFonts w:ascii="Times New Roman" w:hAnsi="Times New Roman"/>
          <w:b/>
          <w:sz w:val="24"/>
          <w:szCs w:val="24"/>
          <w:shd w:val="clear" w:color="auto" w:fill="FFFFFF"/>
        </w:rPr>
        <w:t>.</w:t>
      </w:r>
      <w:r w:rsidRPr="005123B8">
        <w:rPr>
          <w:rFonts w:ascii="Times New Roman" w:hAnsi="Times New Roman"/>
          <w:b/>
          <w:sz w:val="24"/>
          <w:szCs w:val="24"/>
          <w:shd w:val="clear" w:color="auto" w:fill="FFFFFF"/>
        </w:rPr>
        <w:t xml:space="preserve"> «Говори, мама, говори». </w:t>
      </w:r>
      <w:r w:rsidRPr="005123B8">
        <w:rPr>
          <w:rFonts w:ascii="Times New Roman" w:hAnsi="Times New Roman"/>
          <w:sz w:val="24"/>
          <w:szCs w:val="24"/>
        </w:rPr>
        <w:t>Б.Ек</w:t>
      </w:r>
      <w:r w:rsidR="004355ED" w:rsidRPr="005123B8">
        <w:rPr>
          <w:rFonts w:ascii="Times New Roman" w:hAnsi="Times New Roman"/>
          <w:sz w:val="24"/>
          <w:szCs w:val="24"/>
        </w:rPr>
        <w:t>имов поднимает в произведении «</w:t>
      </w:r>
      <w:r w:rsidRPr="005123B8">
        <w:rPr>
          <w:rFonts w:ascii="Times New Roman" w:hAnsi="Times New Roman"/>
          <w:sz w:val="24"/>
          <w:szCs w:val="24"/>
        </w:rPr>
        <w:t>Говори, мама, говори…» одну из важных пробле</w:t>
      </w:r>
      <w:proofErr w:type="gramStart"/>
      <w:r w:rsidRPr="005123B8">
        <w:rPr>
          <w:rFonts w:ascii="Times New Roman" w:hAnsi="Times New Roman"/>
          <w:sz w:val="24"/>
          <w:szCs w:val="24"/>
        </w:rPr>
        <w:t>м-</w:t>
      </w:r>
      <w:proofErr w:type="gramEnd"/>
      <w:r w:rsidRPr="005123B8">
        <w:rPr>
          <w:rFonts w:ascii="Times New Roman" w:hAnsi="Times New Roman"/>
          <w:sz w:val="24"/>
          <w:szCs w:val="24"/>
        </w:rPr>
        <w:t xml:space="preserve"> проблему взаимоотношения родителей и их детей, отношения к матери, самому дорогому человеку.</w:t>
      </w:r>
    </w:p>
    <w:p w:rsidR="00770BAA" w:rsidRPr="005123B8" w:rsidRDefault="00770BAA" w:rsidP="0079228E">
      <w:pPr>
        <w:spacing w:after="0" w:line="240" w:lineRule="auto"/>
        <w:ind w:left="-567" w:firstLine="284"/>
        <w:jc w:val="both"/>
        <w:rPr>
          <w:rFonts w:ascii="Times New Roman" w:hAnsi="Times New Roman"/>
          <w:color w:val="000000"/>
          <w:spacing w:val="-1"/>
          <w:sz w:val="24"/>
          <w:szCs w:val="24"/>
          <w:shd w:val="clear" w:color="auto" w:fill="FFFFFF"/>
        </w:rPr>
      </w:pPr>
      <w:proofErr w:type="spellStart"/>
      <w:r w:rsidRPr="005123B8">
        <w:rPr>
          <w:rFonts w:ascii="Times New Roman" w:hAnsi="Times New Roman"/>
          <w:b/>
          <w:sz w:val="24"/>
          <w:szCs w:val="24"/>
          <w:shd w:val="clear" w:color="auto" w:fill="FFFFFF"/>
        </w:rPr>
        <w:t>Железников</w:t>
      </w:r>
      <w:proofErr w:type="spellEnd"/>
      <w:r w:rsidRPr="005123B8">
        <w:rPr>
          <w:rFonts w:ascii="Times New Roman" w:hAnsi="Times New Roman"/>
          <w:b/>
          <w:sz w:val="24"/>
          <w:szCs w:val="24"/>
          <w:shd w:val="clear" w:color="auto" w:fill="FFFFFF"/>
        </w:rPr>
        <w:t xml:space="preserve"> В. «Чучело»</w:t>
      </w:r>
      <w:r w:rsidRPr="005123B8">
        <w:rPr>
          <w:rFonts w:ascii="Times New Roman" w:hAnsi="Times New Roman"/>
          <w:color w:val="000000"/>
          <w:spacing w:val="-1"/>
          <w:sz w:val="24"/>
          <w:szCs w:val="24"/>
          <w:shd w:val="clear" w:color="auto" w:fill="FFFFFF"/>
        </w:rPr>
        <w:t xml:space="preserve">. В.К. </w:t>
      </w:r>
      <w:proofErr w:type="spellStart"/>
      <w:r w:rsidRPr="005123B8">
        <w:rPr>
          <w:rFonts w:ascii="Times New Roman" w:hAnsi="Times New Roman"/>
          <w:color w:val="000000"/>
          <w:spacing w:val="-1"/>
          <w:sz w:val="24"/>
          <w:szCs w:val="24"/>
          <w:shd w:val="clear" w:color="auto" w:fill="FFFFFF"/>
        </w:rPr>
        <w:t>Железников</w:t>
      </w:r>
      <w:proofErr w:type="spellEnd"/>
      <w:r w:rsidRPr="005123B8">
        <w:rPr>
          <w:rFonts w:ascii="Times New Roman" w:hAnsi="Times New Roman"/>
          <w:color w:val="000000"/>
          <w:spacing w:val="-1"/>
          <w:sz w:val="24"/>
          <w:szCs w:val="24"/>
          <w:shd w:val="clear" w:color="auto" w:fill="FFFFFF"/>
        </w:rPr>
        <w:t xml:space="preserve"> поднимает такие проблемы, как детская жестокость, трусость и смелость, честность и предательство, умение бороться за своё место под солнцем. </w:t>
      </w:r>
    </w:p>
    <w:p w:rsidR="00770BAA" w:rsidRPr="005123B8" w:rsidRDefault="00770BAA" w:rsidP="0079228E">
      <w:pPr>
        <w:spacing w:after="0" w:line="240" w:lineRule="auto"/>
        <w:ind w:left="-567" w:firstLine="284"/>
        <w:jc w:val="both"/>
        <w:rPr>
          <w:rFonts w:ascii="Times New Roman" w:hAnsi="Times New Roman"/>
          <w:color w:val="000000"/>
          <w:sz w:val="24"/>
          <w:szCs w:val="24"/>
        </w:rPr>
      </w:pPr>
      <w:r w:rsidRPr="005123B8">
        <w:rPr>
          <w:rFonts w:ascii="Times New Roman" w:hAnsi="Times New Roman"/>
          <w:b/>
          <w:sz w:val="24"/>
          <w:szCs w:val="24"/>
          <w:shd w:val="clear" w:color="auto" w:fill="FFFFFF"/>
        </w:rPr>
        <w:t>Грин А. «По закону».</w:t>
      </w:r>
      <w:r w:rsidRPr="005123B8">
        <w:rPr>
          <w:rFonts w:ascii="Times New Roman" w:hAnsi="Times New Roman"/>
          <w:color w:val="000000"/>
          <w:sz w:val="24"/>
          <w:szCs w:val="24"/>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w:t>
      </w:r>
      <w:proofErr w:type="gramStart"/>
      <w:r w:rsidRPr="005123B8">
        <w:rPr>
          <w:rFonts w:ascii="Times New Roman" w:hAnsi="Times New Roman"/>
          <w:color w:val="000000"/>
          <w:sz w:val="24"/>
          <w:szCs w:val="24"/>
        </w:rPr>
        <w:t>Позиция автора в данном тексте выражается через восприятие рассказчика: преступник, раскаявшийся в содеянном, заслуживает прощения.</w:t>
      </w:r>
      <w:proofErr w:type="gramEnd"/>
    </w:p>
    <w:p w:rsidR="00770BAA" w:rsidRPr="005123B8" w:rsidRDefault="00770BAA" w:rsidP="0079228E">
      <w:pPr>
        <w:spacing w:after="0" w:line="240" w:lineRule="auto"/>
        <w:ind w:left="-567" w:firstLine="284"/>
        <w:jc w:val="both"/>
        <w:rPr>
          <w:rFonts w:ascii="Times New Roman" w:hAnsi="Times New Roman"/>
          <w:bCs/>
          <w:kern w:val="36"/>
          <w:sz w:val="24"/>
          <w:szCs w:val="24"/>
        </w:rPr>
      </w:pPr>
      <w:r w:rsidRPr="005123B8">
        <w:rPr>
          <w:rFonts w:ascii="Times New Roman" w:hAnsi="Times New Roman"/>
          <w:b/>
          <w:bCs/>
          <w:kern w:val="36"/>
          <w:sz w:val="24"/>
          <w:szCs w:val="24"/>
        </w:rPr>
        <w:t>Толстая Т.</w:t>
      </w:r>
      <w:r w:rsidRPr="005123B8">
        <w:rPr>
          <w:rFonts w:ascii="Times New Roman" w:hAnsi="Times New Roman"/>
          <w:bCs/>
          <w:kern w:val="36"/>
          <w:sz w:val="24"/>
          <w:szCs w:val="24"/>
        </w:rPr>
        <w:t xml:space="preserve"> «Легкие миры». Каковы истинные жизненные ценности? Какой след оставляют милосердные люди? Об этом эта книга.</w:t>
      </w:r>
    </w:p>
    <w:p w:rsidR="00770BAA" w:rsidRPr="005123B8" w:rsidRDefault="00770BAA" w:rsidP="0079228E">
      <w:pPr>
        <w:spacing w:after="0" w:line="240" w:lineRule="auto"/>
        <w:ind w:left="-567" w:firstLine="284"/>
        <w:jc w:val="both"/>
        <w:rPr>
          <w:rFonts w:ascii="Times New Roman" w:hAnsi="Times New Roman"/>
          <w:sz w:val="24"/>
          <w:szCs w:val="24"/>
        </w:rPr>
      </w:pPr>
      <w:r w:rsidRPr="005123B8">
        <w:rPr>
          <w:rFonts w:ascii="Times New Roman" w:hAnsi="Times New Roman"/>
          <w:b/>
          <w:sz w:val="24"/>
          <w:szCs w:val="24"/>
        </w:rPr>
        <w:t>Бондарев Юрий  «Взгляд».</w:t>
      </w:r>
      <w:r w:rsidRPr="005123B8">
        <w:rPr>
          <w:rFonts w:ascii="Times New Roman" w:hAnsi="Times New Roman"/>
          <w:sz w:val="24"/>
          <w:szCs w:val="24"/>
        </w:rPr>
        <w:t xml:space="preserve"> Проблема нравственного выбора (Можно ли ради удовольствия посмеяться издеваться над человеком, унижая его в глазах других?)</w:t>
      </w:r>
    </w:p>
    <w:p w:rsidR="00770BAA" w:rsidRPr="005123B8" w:rsidRDefault="00770BAA" w:rsidP="0079228E">
      <w:pPr>
        <w:spacing w:after="0" w:line="240" w:lineRule="auto"/>
        <w:ind w:left="-567" w:firstLine="284"/>
        <w:jc w:val="both"/>
        <w:rPr>
          <w:rFonts w:ascii="Times New Roman" w:hAnsi="Times New Roman"/>
          <w:b/>
          <w:color w:val="000000"/>
          <w:spacing w:val="-1"/>
          <w:sz w:val="24"/>
          <w:szCs w:val="24"/>
          <w:shd w:val="clear" w:color="auto" w:fill="FFFFFF"/>
        </w:rPr>
      </w:pPr>
      <w:r w:rsidRPr="005123B8">
        <w:rPr>
          <w:rFonts w:ascii="Times New Roman" w:hAnsi="Times New Roman"/>
          <w:b/>
          <w:sz w:val="24"/>
          <w:szCs w:val="24"/>
        </w:rPr>
        <w:lastRenderedPageBreak/>
        <w:t>Бунин</w:t>
      </w:r>
      <w:r w:rsidRPr="005123B8">
        <w:rPr>
          <w:rStyle w:val="apple-converted-space"/>
          <w:rFonts w:ascii="Times New Roman" w:hAnsi="Times New Roman"/>
          <w:b/>
          <w:sz w:val="24"/>
          <w:szCs w:val="24"/>
        </w:rPr>
        <w:t xml:space="preserve">  </w:t>
      </w:r>
      <w:r w:rsidRPr="005123B8">
        <w:rPr>
          <w:rFonts w:ascii="Times New Roman" w:hAnsi="Times New Roman"/>
          <w:b/>
          <w:sz w:val="24"/>
          <w:szCs w:val="24"/>
        </w:rPr>
        <w:t xml:space="preserve">Иван «Слепой». </w:t>
      </w:r>
      <w:r w:rsidRPr="005123B8">
        <w:rPr>
          <w:rFonts w:ascii="Times New Roman" w:hAnsi="Times New Roman"/>
          <w:sz w:val="24"/>
          <w:szCs w:val="24"/>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770BAA" w:rsidRPr="005123B8" w:rsidRDefault="00770BAA" w:rsidP="0079228E">
      <w:pPr>
        <w:spacing w:after="0" w:line="240" w:lineRule="auto"/>
        <w:ind w:left="-567" w:firstLine="284"/>
        <w:jc w:val="center"/>
        <w:rPr>
          <w:rFonts w:ascii="Times New Roman" w:hAnsi="Times New Roman"/>
          <w:b/>
          <w:color w:val="333333"/>
          <w:sz w:val="24"/>
          <w:szCs w:val="24"/>
          <w:shd w:val="clear" w:color="auto" w:fill="FFFFFF"/>
        </w:rPr>
      </w:pPr>
    </w:p>
    <w:p w:rsidR="00770BAA" w:rsidRPr="005123B8" w:rsidRDefault="00770BAA" w:rsidP="0079228E">
      <w:pPr>
        <w:spacing w:after="0" w:line="240" w:lineRule="auto"/>
        <w:ind w:left="-567" w:firstLine="284"/>
        <w:jc w:val="center"/>
        <w:rPr>
          <w:rFonts w:ascii="Times New Roman" w:hAnsi="Times New Roman"/>
          <w:b/>
          <w:sz w:val="24"/>
          <w:szCs w:val="24"/>
        </w:rPr>
      </w:pPr>
      <w:r w:rsidRPr="005123B8">
        <w:rPr>
          <w:rFonts w:ascii="Times New Roman" w:hAnsi="Times New Roman"/>
          <w:b/>
          <w:sz w:val="24"/>
          <w:szCs w:val="24"/>
        </w:rPr>
        <w:t>Человек, семья и общество</w:t>
      </w:r>
    </w:p>
    <w:p w:rsidR="00770BAA" w:rsidRPr="005123B8" w:rsidRDefault="00770BAA" w:rsidP="0079228E">
      <w:pPr>
        <w:spacing w:after="0" w:line="240" w:lineRule="auto"/>
        <w:ind w:left="-567" w:firstLine="284"/>
        <w:jc w:val="center"/>
        <w:rPr>
          <w:rFonts w:ascii="Times New Roman" w:hAnsi="Times New Roman"/>
          <w:b/>
          <w:sz w:val="24"/>
          <w:szCs w:val="24"/>
        </w:rPr>
      </w:pPr>
    </w:p>
    <w:p w:rsidR="00770BAA" w:rsidRPr="005123B8" w:rsidRDefault="00770BAA" w:rsidP="0079228E">
      <w:pPr>
        <w:spacing w:after="0" w:line="240" w:lineRule="auto"/>
        <w:ind w:left="-567" w:firstLine="284"/>
        <w:jc w:val="both"/>
        <w:rPr>
          <w:rFonts w:ascii="Times New Roman" w:hAnsi="Times New Roman"/>
          <w:sz w:val="24"/>
          <w:szCs w:val="24"/>
          <w:shd w:val="clear" w:color="auto" w:fill="FFFFFF"/>
        </w:rPr>
      </w:pPr>
      <w:r w:rsidRPr="005123B8">
        <w:rPr>
          <w:rFonts w:ascii="Times New Roman" w:hAnsi="Times New Roman"/>
          <w:b/>
          <w:sz w:val="24"/>
          <w:szCs w:val="24"/>
        </w:rPr>
        <w:t xml:space="preserve">Алексин «Домашний совет». </w:t>
      </w:r>
      <w:r w:rsidRPr="005123B8">
        <w:rPr>
          <w:rFonts w:ascii="Times New Roman" w:hAnsi="Times New Roman"/>
          <w:sz w:val="24"/>
          <w:szCs w:val="24"/>
          <w:shd w:val="clear" w:color="auto" w:fill="FFFFFF"/>
        </w:rPr>
        <w:t xml:space="preserve">Повесть о </w:t>
      </w:r>
      <w:proofErr w:type="gramStart"/>
      <w:r w:rsidRPr="005123B8">
        <w:rPr>
          <w:rFonts w:ascii="Times New Roman" w:hAnsi="Times New Roman"/>
          <w:sz w:val="24"/>
          <w:szCs w:val="24"/>
          <w:shd w:val="clear" w:color="auto" w:fill="FFFFFF"/>
        </w:rPr>
        <w:t>подлости-незаметной</w:t>
      </w:r>
      <w:proofErr w:type="gramEnd"/>
      <w:r w:rsidRPr="005123B8">
        <w:rPr>
          <w:rFonts w:ascii="Times New Roman" w:hAnsi="Times New Roman"/>
          <w:sz w:val="24"/>
          <w:szCs w:val="24"/>
          <w:shd w:val="clear" w:color="auto" w:fill="FFFFFF"/>
        </w:rPr>
        <w:t xml:space="preserve">,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w:t>
      </w:r>
      <w:proofErr w:type="gramStart"/>
      <w:r w:rsidRPr="005123B8">
        <w:rPr>
          <w:rFonts w:ascii="Times New Roman" w:hAnsi="Times New Roman"/>
          <w:sz w:val="24"/>
          <w:szCs w:val="24"/>
          <w:shd w:val="clear" w:color="auto" w:fill="FFFFFF"/>
        </w:rPr>
        <w:t>вид</w:t>
      </w:r>
      <w:proofErr w:type="gramEnd"/>
      <w:r w:rsidRPr="005123B8">
        <w:rPr>
          <w:rFonts w:ascii="Times New Roman" w:hAnsi="Times New Roman"/>
          <w:sz w:val="24"/>
          <w:szCs w:val="24"/>
          <w:shd w:val="clear" w:color="auto" w:fill="FFFFFF"/>
        </w:rPr>
        <w:t xml:space="preserve"> что все люди равны, даже если они братья.</w:t>
      </w:r>
    </w:p>
    <w:p w:rsidR="00770BAA" w:rsidRPr="005123B8" w:rsidRDefault="00770BAA" w:rsidP="0079228E">
      <w:pPr>
        <w:spacing w:after="0" w:line="240" w:lineRule="auto"/>
        <w:ind w:left="-567" w:firstLine="284"/>
        <w:jc w:val="both"/>
        <w:rPr>
          <w:rFonts w:ascii="Times New Roman" w:hAnsi="Times New Roman"/>
          <w:sz w:val="24"/>
          <w:szCs w:val="24"/>
          <w:shd w:val="clear" w:color="auto" w:fill="FFFFFF"/>
        </w:rPr>
      </w:pPr>
      <w:r w:rsidRPr="005123B8">
        <w:rPr>
          <w:rFonts w:ascii="Times New Roman" w:hAnsi="Times New Roman"/>
          <w:b/>
          <w:sz w:val="24"/>
          <w:szCs w:val="24"/>
        </w:rPr>
        <w:t>Бакланов Г. «Непорочное зачатие»</w:t>
      </w:r>
      <w:r w:rsidRPr="005123B8">
        <w:rPr>
          <w:rFonts w:ascii="Times New Roman" w:hAnsi="Times New Roman"/>
          <w:sz w:val="24"/>
          <w:szCs w:val="24"/>
        </w:rPr>
        <w:t xml:space="preserve">. </w:t>
      </w:r>
      <w:r w:rsidRPr="005123B8">
        <w:rPr>
          <w:rFonts w:ascii="Times New Roman" w:hAnsi="Times New Roman"/>
          <w:sz w:val="24"/>
          <w:szCs w:val="24"/>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770BAA" w:rsidRPr="005123B8" w:rsidRDefault="00770BAA" w:rsidP="0079228E">
      <w:pPr>
        <w:spacing w:after="0" w:line="240" w:lineRule="auto"/>
        <w:ind w:left="-567" w:firstLine="284"/>
        <w:jc w:val="both"/>
        <w:rPr>
          <w:rFonts w:ascii="Times New Roman" w:hAnsi="Times New Roman"/>
          <w:sz w:val="24"/>
          <w:szCs w:val="24"/>
          <w:shd w:val="clear" w:color="auto" w:fill="FFFFFF"/>
        </w:rPr>
      </w:pPr>
      <w:r w:rsidRPr="005123B8">
        <w:rPr>
          <w:rFonts w:ascii="Times New Roman" w:hAnsi="Times New Roman"/>
          <w:b/>
          <w:sz w:val="24"/>
          <w:szCs w:val="24"/>
        </w:rPr>
        <w:t xml:space="preserve">Солоухин «Под одной крышей». </w:t>
      </w:r>
      <w:r w:rsidRPr="005123B8">
        <w:rPr>
          <w:rFonts w:ascii="Times New Roman" w:hAnsi="Times New Roman"/>
          <w:sz w:val="24"/>
          <w:szCs w:val="24"/>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770BAA" w:rsidRPr="005123B8" w:rsidRDefault="00770BAA" w:rsidP="0079228E">
      <w:pPr>
        <w:spacing w:after="0" w:line="240" w:lineRule="auto"/>
        <w:ind w:left="-567" w:firstLine="284"/>
        <w:jc w:val="both"/>
        <w:rPr>
          <w:rFonts w:ascii="Times New Roman" w:hAnsi="Times New Roman"/>
          <w:bCs/>
          <w:sz w:val="24"/>
          <w:szCs w:val="24"/>
        </w:rPr>
      </w:pPr>
      <w:r w:rsidRPr="005123B8">
        <w:rPr>
          <w:rFonts w:ascii="Times New Roman" w:hAnsi="Times New Roman"/>
          <w:b/>
          <w:bCs/>
          <w:sz w:val="24"/>
          <w:szCs w:val="24"/>
        </w:rPr>
        <w:t>Екимов Б. «Глядя на солнце»</w:t>
      </w:r>
      <w:proofErr w:type="gramStart"/>
      <w:r w:rsidRPr="005123B8">
        <w:rPr>
          <w:rFonts w:ascii="Times New Roman" w:hAnsi="Times New Roman"/>
          <w:b/>
          <w:bCs/>
          <w:sz w:val="24"/>
          <w:szCs w:val="24"/>
        </w:rPr>
        <w:t>.</w:t>
      </w:r>
      <w:r w:rsidRPr="005123B8">
        <w:rPr>
          <w:rFonts w:ascii="Times New Roman" w:hAnsi="Times New Roman"/>
          <w:sz w:val="24"/>
          <w:szCs w:val="24"/>
          <w:shd w:val="clear" w:color="auto" w:fill="FFFFFF"/>
        </w:rPr>
        <w:t>С</w:t>
      </w:r>
      <w:proofErr w:type="gramEnd"/>
      <w:r w:rsidRPr="005123B8">
        <w:rPr>
          <w:rFonts w:ascii="Times New Roman" w:hAnsi="Times New Roman"/>
          <w:sz w:val="24"/>
          <w:szCs w:val="24"/>
          <w:shd w:val="clear" w:color="auto" w:fill="FFFFFF"/>
        </w:rPr>
        <w:t>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770BAA" w:rsidRPr="005123B8" w:rsidRDefault="00770BAA" w:rsidP="0079228E">
      <w:pPr>
        <w:spacing w:after="0" w:line="240" w:lineRule="auto"/>
        <w:ind w:left="-567" w:firstLine="284"/>
        <w:jc w:val="both"/>
        <w:rPr>
          <w:rFonts w:ascii="Times New Roman" w:hAnsi="Times New Roman"/>
          <w:sz w:val="24"/>
          <w:szCs w:val="24"/>
        </w:rPr>
      </w:pPr>
      <w:r w:rsidRPr="005123B8">
        <w:rPr>
          <w:rFonts w:ascii="Times New Roman" w:hAnsi="Times New Roman"/>
          <w:b/>
          <w:bCs/>
          <w:kern w:val="36"/>
          <w:sz w:val="24"/>
          <w:szCs w:val="24"/>
        </w:rPr>
        <w:t xml:space="preserve">Екимов Б. «Еще не лето». </w:t>
      </w:r>
      <w:r w:rsidRPr="005123B8">
        <w:rPr>
          <w:rFonts w:ascii="Times New Roman" w:hAnsi="Times New Roman"/>
          <w:sz w:val="24"/>
          <w:szCs w:val="24"/>
        </w:rPr>
        <w:t xml:space="preserve">Только великодушный и отзывчивый человек в состоянии понять </w:t>
      </w:r>
      <w:proofErr w:type="gramStart"/>
      <w:r w:rsidRPr="005123B8">
        <w:rPr>
          <w:rFonts w:ascii="Times New Roman" w:hAnsi="Times New Roman"/>
          <w:sz w:val="24"/>
          <w:szCs w:val="24"/>
        </w:rPr>
        <w:t>другого</w:t>
      </w:r>
      <w:proofErr w:type="gramEnd"/>
      <w:r w:rsidRPr="005123B8">
        <w:rPr>
          <w:rFonts w:ascii="Times New Roman" w:hAnsi="Times New Roman"/>
          <w:sz w:val="24"/>
          <w:szCs w:val="24"/>
        </w:rPr>
        <w:t>, однако равнодушное отношение к тем, кто нуждается во внимании к себе, недопустимо.</w:t>
      </w:r>
    </w:p>
    <w:p w:rsidR="00770BAA" w:rsidRPr="005123B8" w:rsidRDefault="00770BAA" w:rsidP="0079228E">
      <w:pPr>
        <w:spacing w:after="0" w:line="240" w:lineRule="auto"/>
        <w:ind w:left="-567" w:firstLine="284"/>
        <w:jc w:val="both"/>
        <w:rPr>
          <w:rFonts w:ascii="Times New Roman" w:hAnsi="Times New Roman"/>
          <w:color w:val="000000"/>
          <w:sz w:val="24"/>
          <w:szCs w:val="24"/>
        </w:rPr>
      </w:pPr>
      <w:r w:rsidRPr="005123B8">
        <w:rPr>
          <w:rFonts w:ascii="Times New Roman" w:hAnsi="Times New Roman"/>
          <w:b/>
          <w:sz w:val="24"/>
          <w:szCs w:val="24"/>
        </w:rPr>
        <w:t xml:space="preserve">Куприн Александр «Святая ложь». </w:t>
      </w:r>
      <w:r w:rsidRPr="005123B8">
        <w:rPr>
          <w:rFonts w:ascii="Times New Roman" w:hAnsi="Times New Roman"/>
          <w:color w:val="000000"/>
          <w:sz w:val="24"/>
          <w:szCs w:val="24"/>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770BAA" w:rsidRPr="005123B8" w:rsidRDefault="00770BAA" w:rsidP="0079228E">
      <w:pPr>
        <w:spacing w:after="0" w:line="240" w:lineRule="auto"/>
        <w:ind w:left="-567" w:firstLine="284"/>
        <w:jc w:val="both"/>
        <w:rPr>
          <w:rStyle w:val="apple-converted-space"/>
          <w:rFonts w:ascii="Times New Roman" w:hAnsi="Times New Roman"/>
          <w:color w:val="000000"/>
          <w:sz w:val="24"/>
          <w:szCs w:val="24"/>
        </w:rPr>
      </w:pPr>
      <w:r w:rsidRPr="005123B8">
        <w:rPr>
          <w:rStyle w:val="aa"/>
          <w:rFonts w:ascii="Times New Roman" w:hAnsi="Times New Roman"/>
          <w:sz w:val="24"/>
          <w:szCs w:val="24"/>
        </w:rPr>
        <w:t xml:space="preserve">Екимов Борис «Ночь исцеления». </w:t>
      </w:r>
      <w:r w:rsidRPr="005123B8">
        <w:rPr>
          <w:rFonts w:ascii="Times New Roman" w:hAnsi="Times New Roman"/>
          <w:color w:val="000000"/>
          <w:sz w:val="24"/>
          <w:szCs w:val="24"/>
        </w:rPr>
        <w:t>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w:t>
      </w:r>
      <w:r w:rsidRPr="005123B8">
        <w:rPr>
          <w:rStyle w:val="apple-converted-space"/>
          <w:rFonts w:ascii="Times New Roman" w:hAnsi="Times New Roman"/>
          <w:color w:val="000000"/>
          <w:sz w:val="24"/>
          <w:szCs w:val="24"/>
        </w:rPr>
        <w:t> </w:t>
      </w:r>
    </w:p>
    <w:p w:rsidR="00770BAA" w:rsidRPr="005123B8" w:rsidRDefault="00770BAA" w:rsidP="0079228E">
      <w:pPr>
        <w:spacing w:after="0" w:line="240" w:lineRule="auto"/>
        <w:ind w:left="-567" w:firstLine="284"/>
        <w:jc w:val="both"/>
        <w:rPr>
          <w:rFonts w:ascii="Times New Roman" w:hAnsi="Times New Roman"/>
          <w:sz w:val="24"/>
          <w:szCs w:val="24"/>
        </w:rPr>
      </w:pPr>
      <w:r w:rsidRPr="005123B8">
        <w:rPr>
          <w:rFonts w:ascii="Times New Roman" w:hAnsi="Times New Roman"/>
          <w:b/>
          <w:sz w:val="24"/>
          <w:szCs w:val="24"/>
        </w:rPr>
        <w:t xml:space="preserve">Тендряков Владимир "Люди или </w:t>
      </w:r>
      <w:proofErr w:type="gramStart"/>
      <w:r w:rsidRPr="005123B8">
        <w:rPr>
          <w:rFonts w:ascii="Times New Roman" w:hAnsi="Times New Roman"/>
          <w:b/>
          <w:sz w:val="24"/>
          <w:szCs w:val="24"/>
        </w:rPr>
        <w:t>нелюди</w:t>
      </w:r>
      <w:proofErr w:type="gramEnd"/>
      <w:r w:rsidRPr="005123B8">
        <w:rPr>
          <w:rFonts w:ascii="Times New Roman" w:hAnsi="Times New Roman"/>
          <w:b/>
          <w:sz w:val="24"/>
          <w:szCs w:val="24"/>
        </w:rPr>
        <w:t>".</w:t>
      </w:r>
      <w:r w:rsidRPr="005123B8">
        <w:rPr>
          <w:rFonts w:ascii="Times New Roman" w:hAnsi="Times New Roman"/>
          <w:sz w:val="24"/>
          <w:szCs w:val="24"/>
        </w:rPr>
        <w:t xml:space="preserve"> Проблема нравственного выбора. </w:t>
      </w:r>
      <w:proofErr w:type="gramStart"/>
      <w:r w:rsidRPr="005123B8">
        <w:rPr>
          <w:rFonts w:ascii="Times New Roman" w:hAnsi="Times New Roman"/>
          <w:sz w:val="24"/>
          <w:szCs w:val="24"/>
        </w:rPr>
        <w:t>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roofErr w:type="gramEnd"/>
    </w:p>
    <w:p w:rsidR="00770BAA" w:rsidRPr="005123B8" w:rsidRDefault="00770BAA" w:rsidP="0079228E">
      <w:pPr>
        <w:pStyle w:val="c0"/>
        <w:shd w:val="clear" w:color="auto" w:fill="FFFFFF"/>
        <w:spacing w:before="0" w:beforeAutospacing="0" w:after="0" w:afterAutospacing="0"/>
        <w:ind w:left="-567" w:firstLine="284"/>
        <w:jc w:val="both"/>
        <w:rPr>
          <w:color w:val="000000"/>
        </w:rPr>
      </w:pPr>
      <w:r w:rsidRPr="005123B8">
        <w:rPr>
          <w:b/>
        </w:rPr>
        <w:t xml:space="preserve">Алексин А. Безумная Евдокия». </w:t>
      </w:r>
      <w:r w:rsidRPr="005123B8">
        <w:rPr>
          <w:rStyle w:val="c1"/>
          <w:color w:val="000000"/>
        </w:rPr>
        <w:t>На примере трагической истории семьи автор утверждает христианский принцип: «Возлюби ближнего своего»</w:t>
      </w:r>
      <w:r w:rsidR="005023E0" w:rsidRPr="005123B8">
        <w:rPr>
          <w:rStyle w:val="c1"/>
          <w:color w:val="000000"/>
        </w:rPr>
        <w:t xml:space="preserve">. </w:t>
      </w:r>
      <w:r w:rsidRPr="005123B8">
        <w:rPr>
          <w:rStyle w:val="c1"/>
          <w:color w:val="000000"/>
        </w:rPr>
        <w:t>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w:t>
      </w:r>
      <w:r w:rsidRPr="005123B8">
        <w:rPr>
          <w:rStyle w:val="apple-converted-space"/>
          <w:color w:val="000000"/>
        </w:rPr>
        <w:t> </w:t>
      </w:r>
    </w:p>
    <w:p w:rsidR="00770BAA" w:rsidRPr="005123B8" w:rsidRDefault="00770BAA" w:rsidP="0079228E">
      <w:pPr>
        <w:spacing w:after="0" w:line="240" w:lineRule="auto"/>
        <w:ind w:left="-567" w:firstLine="284"/>
        <w:jc w:val="center"/>
        <w:rPr>
          <w:rFonts w:ascii="Times New Roman" w:hAnsi="Times New Roman"/>
          <w:b/>
          <w:sz w:val="24"/>
          <w:szCs w:val="24"/>
        </w:rPr>
      </w:pPr>
    </w:p>
    <w:p w:rsidR="00770BAA" w:rsidRPr="005123B8" w:rsidRDefault="00770BAA" w:rsidP="0079228E">
      <w:pPr>
        <w:spacing w:after="0" w:line="240" w:lineRule="auto"/>
        <w:ind w:left="-567" w:firstLine="284"/>
        <w:jc w:val="center"/>
        <w:rPr>
          <w:rFonts w:ascii="Times New Roman" w:hAnsi="Times New Roman"/>
          <w:b/>
          <w:sz w:val="24"/>
          <w:szCs w:val="24"/>
        </w:rPr>
      </w:pPr>
      <w:r w:rsidRPr="005123B8">
        <w:rPr>
          <w:rFonts w:ascii="Times New Roman" w:hAnsi="Times New Roman"/>
          <w:b/>
          <w:sz w:val="24"/>
          <w:szCs w:val="24"/>
        </w:rPr>
        <w:t>Человек, природа, Родина и культура</w:t>
      </w:r>
    </w:p>
    <w:p w:rsidR="00770BAA" w:rsidRPr="005123B8" w:rsidRDefault="00770BAA" w:rsidP="0079228E">
      <w:pPr>
        <w:spacing w:after="0" w:line="240" w:lineRule="auto"/>
        <w:ind w:left="-567" w:firstLine="284"/>
        <w:jc w:val="center"/>
        <w:rPr>
          <w:rFonts w:ascii="Times New Roman" w:hAnsi="Times New Roman"/>
          <w:b/>
          <w:sz w:val="24"/>
          <w:szCs w:val="24"/>
        </w:rPr>
      </w:pPr>
    </w:p>
    <w:p w:rsidR="00770BAA" w:rsidRPr="005123B8" w:rsidRDefault="00770BAA" w:rsidP="0079228E">
      <w:pPr>
        <w:pStyle w:val="a5"/>
        <w:shd w:val="clear" w:color="auto" w:fill="FFFFFF"/>
        <w:spacing w:before="0" w:beforeAutospacing="0" w:after="0" w:afterAutospacing="0"/>
        <w:ind w:left="-567" w:firstLine="284"/>
        <w:jc w:val="both"/>
        <w:rPr>
          <w:color w:val="000000"/>
        </w:rPr>
      </w:pPr>
      <w:r w:rsidRPr="005123B8">
        <w:rPr>
          <w:b/>
        </w:rPr>
        <w:t>Платонов Андрей «Иван Великий»</w:t>
      </w:r>
      <w:proofErr w:type="gramStart"/>
      <w:r w:rsidRPr="005123B8">
        <w:rPr>
          <w:b/>
        </w:rPr>
        <w:t>.</w:t>
      </w:r>
      <w:r w:rsidRPr="005123B8">
        <w:rPr>
          <w:color w:val="000000"/>
        </w:rPr>
        <w:t>Э</w:t>
      </w:r>
      <w:proofErr w:type="gramEnd"/>
      <w:r w:rsidRPr="005123B8">
        <w:rPr>
          <w:color w:val="000000"/>
        </w:rPr>
        <w:t xml:space="preserve">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5123B8">
        <w:rPr>
          <w:iCs/>
          <w:color w:val="000000"/>
        </w:rPr>
        <w:t>Платонов утверждаетважную мысль: н</w:t>
      </w:r>
      <w:r w:rsidRPr="005123B8">
        <w:rPr>
          <w:color w:val="000000"/>
        </w:rPr>
        <w:t>адо жить, верить в жизнь, защищать Родину, спасать погибающую лошадь, работать – и «мы все тогда отдышимся…»</w:t>
      </w:r>
    </w:p>
    <w:p w:rsidR="00770BAA" w:rsidRPr="005123B8" w:rsidRDefault="00770BAA" w:rsidP="0079228E">
      <w:pPr>
        <w:pStyle w:val="a5"/>
        <w:shd w:val="clear" w:color="auto" w:fill="FFFFFF"/>
        <w:spacing w:before="0" w:beforeAutospacing="0" w:after="0" w:afterAutospacing="0"/>
        <w:ind w:left="-567" w:firstLine="284"/>
        <w:jc w:val="both"/>
        <w:rPr>
          <w:color w:val="000000"/>
        </w:rPr>
      </w:pPr>
    </w:p>
    <w:p w:rsidR="00770BAA" w:rsidRPr="005123B8" w:rsidRDefault="00770BAA" w:rsidP="0079228E">
      <w:pPr>
        <w:spacing w:after="0" w:line="240" w:lineRule="auto"/>
        <w:ind w:left="-567" w:firstLine="284"/>
        <w:jc w:val="both"/>
        <w:rPr>
          <w:rFonts w:ascii="Times New Roman" w:hAnsi="Times New Roman"/>
          <w:sz w:val="24"/>
          <w:szCs w:val="24"/>
        </w:rPr>
      </w:pPr>
      <w:r w:rsidRPr="005123B8">
        <w:rPr>
          <w:rFonts w:ascii="Times New Roman" w:hAnsi="Times New Roman"/>
          <w:b/>
          <w:sz w:val="24"/>
          <w:szCs w:val="24"/>
        </w:rPr>
        <w:t>Васильев Б.«Летят мои кони».</w:t>
      </w:r>
      <w:r w:rsidRPr="005123B8">
        <w:rPr>
          <w:rFonts w:ascii="Times New Roman" w:hAnsi="Times New Roman"/>
          <w:sz w:val="24"/>
          <w:szCs w:val="24"/>
        </w:rPr>
        <w:t xml:space="preserve"> В повести поднимаются важные проблемы, одна из них -  роль истории в жизни человека и общества. </w:t>
      </w:r>
    </w:p>
    <w:p w:rsidR="00770BAA" w:rsidRPr="005123B8" w:rsidRDefault="00770BAA" w:rsidP="0079228E">
      <w:pPr>
        <w:spacing w:after="0" w:line="240" w:lineRule="auto"/>
        <w:ind w:left="-567" w:firstLine="284"/>
        <w:jc w:val="both"/>
        <w:rPr>
          <w:rFonts w:ascii="Times New Roman" w:hAnsi="Times New Roman"/>
          <w:sz w:val="24"/>
          <w:szCs w:val="24"/>
        </w:rPr>
      </w:pPr>
    </w:p>
    <w:p w:rsidR="00770BAA" w:rsidRPr="005123B8" w:rsidRDefault="00770BAA" w:rsidP="0079228E">
      <w:pPr>
        <w:shd w:val="clear" w:color="auto" w:fill="FFFFFF"/>
        <w:spacing w:after="0" w:line="240" w:lineRule="auto"/>
        <w:ind w:left="-567" w:firstLine="284"/>
        <w:jc w:val="both"/>
        <w:rPr>
          <w:rFonts w:ascii="Times New Roman" w:hAnsi="Times New Roman"/>
          <w:color w:val="000000"/>
          <w:sz w:val="24"/>
          <w:szCs w:val="24"/>
        </w:rPr>
      </w:pPr>
      <w:r w:rsidRPr="005123B8">
        <w:rPr>
          <w:rFonts w:ascii="Times New Roman" w:hAnsi="Times New Roman"/>
          <w:b/>
          <w:sz w:val="24"/>
          <w:szCs w:val="24"/>
        </w:rPr>
        <w:lastRenderedPageBreak/>
        <w:t xml:space="preserve">Яковлев Ю. «Девочка с Васильевского острова». Рассказ </w:t>
      </w:r>
      <w:r w:rsidRPr="005123B8">
        <w:rPr>
          <w:rFonts w:ascii="Times New Roman" w:hAnsi="Times New Roman"/>
          <w:color w:val="000000"/>
          <w:sz w:val="24"/>
          <w:szCs w:val="24"/>
        </w:rPr>
        <w:t>заставляет нас пережить ужас блокады, понять, что война и дети – понятия несовместимые. Человеческую жизнь можно продлить лишь памятью, которая одна только побеждает время.</w:t>
      </w:r>
    </w:p>
    <w:p w:rsidR="00770BAA" w:rsidRPr="005123B8" w:rsidRDefault="00770BAA" w:rsidP="0079228E">
      <w:pPr>
        <w:shd w:val="clear" w:color="auto" w:fill="FFFFFF"/>
        <w:spacing w:after="0" w:line="240" w:lineRule="auto"/>
        <w:ind w:left="-567" w:firstLine="284"/>
        <w:jc w:val="both"/>
        <w:rPr>
          <w:rFonts w:ascii="Times New Roman" w:hAnsi="Times New Roman"/>
          <w:color w:val="000000"/>
          <w:sz w:val="24"/>
          <w:szCs w:val="24"/>
        </w:rPr>
      </w:pPr>
    </w:p>
    <w:p w:rsidR="00770BAA" w:rsidRPr="005123B8" w:rsidRDefault="00770BAA" w:rsidP="0079228E">
      <w:pPr>
        <w:spacing w:after="0" w:line="240" w:lineRule="auto"/>
        <w:ind w:left="-567" w:firstLine="284"/>
        <w:jc w:val="both"/>
        <w:rPr>
          <w:rFonts w:ascii="Times New Roman" w:hAnsi="Times New Roman"/>
          <w:sz w:val="24"/>
          <w:szCs w:val="24"/>
        </w:rPr>
      </w:pPr>
      <w:r w:rsidRPr="005123B8">
        <w:rPr>
          <w:rFonts w:ascii="Times New Roman" w:hAnsi="Times New Roman"/>
          <w:b/>
          <w:sz w:val="24"/>
          <w:szCs w:val="24"/>
          <w:bdr w:val="none" w:sz="0" w:space="0" w:color="auto" w:frame="1"/>
        </w:rPr>
        <w:t>Астафьев</w:t>
      </w:r>
      <w:r w:rsidRPr="005123B8">
        <w:rPr>
          <w:rFonts w:ascii="Times New Roman" w:hAnsi="Times New Roman"/>
          <w:b/>
          <w:sz w:val="24"/>
          <w:szCs w:val="24"/>
        </w:rPr>
        <w:t xml:space="preserve">   В.   "</w:t>
      </w:r>
      <w:proofErr w:type="spellStart"/>
      <w:r w:rsidRPr="005123B8">
        <w:rPr>
          <w:rFonts w:ascii="Times New Roman" w:hAnsi="Times New Roman"/>
          <w:b/>
          <w:sz w:val="24"/>
          <w:szCs w:val="24"/>
          <w:bdr w:val="none" w:sz="0" w:space="0" w:color="auto" w:frame="1"/>
        </w:rPr>
        <w:t>Затеси</w:t>
      </w:r>
      <w:proofErr w:type="spellEnd"/>
      <w:r w:rsidRPr="005123B8">
        <w:rPr>
          <w:rFonts w:ascii="Times New Roman" w:hAnsi="Times New Roman"/>
          <w:b/>
          <w:sz w:val="24"/>
          <w:szCs w:val="24"/>
        </w:rPr>
        <w:t>"</w:t>
      </w:r>
      <w:proofErr w:type="gramStart"/>
      <w:r w:rsidRPr="005123B8">
        <w:rPr>
          <w:rFonts w:ascii="Times New Roman" w:hAnsi="Times New Roman"/>
          <w:b/>
          <w:sz w:val="24"/>
          <w:szCs w:val="24"/>
        </w:rPr>
        <w:t>.</w:t>
      </w:r>
      <w:r w:rsidRPr="005123B8">
        <w:rPr>
          <w:rFonts w:ascii="Times New Roman" w:hAnsi="Times New Roman"/>
          <w:sz w:val="24"/>
          <w:szCs w:val="24"/>
          <w:shd w:val="clear" w:color="auto" w:fill="FFFFFF"/>
        </w:rPr>
        <w:t>А</w:t>
      </w:r>
      <w:proofErr w:type="gramEnd"/>
      <w:r w:rsidRPr="005123B8">
        <w:rPr>
          <w:rFonts w:ascii="Times New Roman" w:hAnsi="Times New Roman"/>
          <w:sz w:val="24"/>
          <w:szCs w:val="24"/>
          <w:shd w:val="clear" w:color="auto" w:fill="FFFFFF"/>
        </w:rPr>
        <w:t xml:space="preserve">втор поднимает проблему ответственности. </w:t>
      </w:r>
      <w:proofErr w:type="gramStart"/>
      <w:r w:rsidRPr="005123B8">
        <w:rPr>
          <w:rFonts w:ascii="Times New Roman" w:hAnsi="Times New Roman"/>
          <w:sz w:val="24"/>
          <w:szCs w:val="24"/>
          <w:shd w:val="clear" w:color="auto" w:fill="FFFFFF"/>
        </w:rPr>
        <w:t>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w:t>
      </w:r>
      <w:proofErr w:type="gramEnd"/>
      <w:r w:rsidRPr="005123B8">
        <w:rPr>
          <w:rFonts w:ascii="Times New Roman" w:hAnsi="Times New Roman"/>
          <w:sz w:val="24"/>
          <w:szCs w:val="24"/>
          <w:shd w:val="clear" w:color="auto" w:fill="FFFFFF"/>
        </w:rPr>
        <w:t xml:space="preserve"> Автор считает, что нужно всегда быть готовым взять на себя ответственность, словно старый мерин, следующий "неведомому закону, зову природы".</w:t>
      </w:r>
    </w:p>
    <w:p w:rsidR="00770BAA" w:rsidRPr="005123B8" w:rsidRDefault="00770BAA" w:rsidP="0079228E">
      <w:pPr>
        <w:spacing w:after="0" w:line="240" w:lineRule="auto"/>
        <w:ind w:left="-567" w:firstLine="284"/>
        <w:jc w:val="both"/>
        <w:rPr>
          <w:rFonts w:ascii="Times New Roman" w:hAnsi="Times New Roman"/>
          <w:b/>
          <w:sz w:val="24"/>
          <w:szCs w:val="24"/>
        </w:rPr>
      </w:pPr>
    </w:p>
    <w:p w:rsidR="00770BAA" w:rsidRPr="005123B8" w:rsidRDefault="00770BAA" w:rsidP="0079228E">
      <w:pPr>
        <w:spacing w:after="0" w:line="240" w:lineRule="auto"/>
        <w:ind w:left="-567" w:firstLine="284"/>
        <w:jc w:val="both"/>
        <w:rPr>
          <w:rFonts w:ascii="Times New Roman" w:hAnsi="Times New Roman"/>
          <w:sz w:val="24"/>
          <w:szCs w:val="24"/>
        </w:rPr>
      </w:pPr>
      <w:r w:rsidRPr="005123B8">
        <w:rPr>
          <w:rFonts w:ascii="Times New Roman" w:hAnsi="Times New Roman"/>
          <w:b/>
          <w:sz w:val="24"/>
          <w:szCs w:val="24"/>
          <w:bdr w:val="none" w:sz="0" w:space="0" w:color="auto" w:frame="1"/>
        </w:rPr>
        <w:t xml:space="preserve">Розов </w:t>
      </w:r>
      <w:r w:rsidRPr="005123B8">
        <w:rPr>
          <w:rFonts w:ascii="Times New Roman" w:hAnsi="Times New Roman"/>
          <w:b/>
          <w:bCs/>
          <w:sz w:val="24"/>
          <w:szCs w:val="24"/>
          <w:shd w:val="clear" w:color="auto" w:fill="FFFFFF"/>
        </w:rPr>
        <w:t>В. «</w:t>
      </w:r>
      <w:r w:rsidRPr="005123B8">
        <w:rPr>
          <w:rFonts w:ascii="Times New Roman" w:hAnsi="Times New Roman"/>
          <w:b/>
          <w:sz w:val="24"/>
          <w:szCs w:val="24"/>
        </w:rPr>
        <w:t xml:space="preserve">Дикая утка». Даже </w:t>
      </w:r>
      <w:r w:rsidRPr="005123B8">
        <w:rPr>
          <w:rFonts w:ascii="Times New Roman" w:hAnsi="Times New Roman"/>
          <w:sz w:val="24"/>
          <w:szCs w:val="24"/>
        </w:rPr>
        <w:t>в самых тяжёлых ситуациях человек может проявить гуманное отношение к тем, кто слабее; чувство сострадания,  великодушие  оказываются  сильнее голода; это позволяет сохранить веру в людей.</w:t>
      </w:r>
    </w:p>
    <w:p w:rsidR="005023E0" w:rsidRPr="005123B8" w:rsidRDefault="005023E0" w:rsidP="0079228E">
      <w:pPr>
        <w:spacing w:after="0" w:line="240" w:lineRule="auto"/>
        <w:ind w:left="-567" w:firstLine="284"/>
        <w:jc w:val="both"/>
        <w:rPr>
          <w:rFonts w:ascii="Times New Roman" w:hAnsi="Times New Roman"/>
          <w:b/>
          <w:sz w:val="24"/>
          <w:szCs w:val="24"/>
        </w:rPr>
      </w:pPr>
    </w:p>
    <w:p w:rsidR="005023E0" w:rsidRPr="005123B8" w:rsidRDefault="005023E0" w:rsidP="0079228E">
      <w:pPr>
        <w:spacing w:after="0" w:line="240" w:lineRule="auto"/>
        <w:ind w:left="-567" w:firstLine="284"/>
        <w:jc w:val="both"/>
        <w:rPr>
          <w:rFonts w:ascii="Times New Roman" w:hAnsi="Times New Roman"/>
          <w:b/>
          <w:sz w:val="24"/>
          <w:szCs w:val="24"/>
        </w:rPr>
      </w:pPr>
    </w:p>
    <w:p w:rsidR="00770BAA" w:rsidRPr="005123B8" w:rsidRDefault="00770BAA" w:rsidP="0079228E">
      <w:pPr>
        <w:spacing w:after="0" w:line="240" w:lineRule="auto"/>
        <w:ind w:left="-567" w:firstLine="284"/>
        <w:jc w:val="both"/>
        <w:rPr>
          <w:rFonts w:ascii="Times New Roman" w:hAnsi="Times New Roman"/>
          <w:color w:val="000000"/>
          <w:sz w:val="24"/>
          <w:szCs w:val="24"/>
        </w:rPr>
      </w:pPr>
      <w:r w:rsidRPr="005123B8">
        <w:rPr>
          <w:rFonts w:ascii="Times New Roman" w:hAnsi="Times New Roman"/>
          <w:b/>
          <w:sz w:val="24"/>
          <w:szCs w:val="24"/>
        </w:rPr>
        <w:t>Симонов К. «Солдатская слава»</w:t>
      </w:r>
      <w:proofErr w:type="gramStart"/>
      <w:r w:rsidRPr="005123B8">
        <w:rPr>
          <w:rFonts w:ascii="Times New Roman" w:hAnsi="Times New Roman"/>
          <w:b/>
          <w:sz w:val="24"/>
          <w:szCs w:val="24"/>
        </w:rPr>
        <w:t>.</w:t>
      </w:r>
      <w:r w:rsidRPr="005123B8">
        <w:rPr>
          <w:rFonts w:ascii="Times New Roman" w:hAnsi="Times New Roman"/>
          <w:color w:val="000000"/>
          <w:sz w:val="24"/>
          <w:szCs w:val="24"/>
        </w:rPr>
        <w:t>В</w:t>
      </w:r>
      <w:proofErr w:type="gramEnd"/>
      <w:r w:rsidRPr="005123B8">
        <w:rPr>
          <w:rFonts w:ascii="Times New Roman" w:hAnsi="Times New Roman"/>
          <w:color w:val="000000"/>
          <w:sz w:val="24"/>
          <w:szCs w:val="24"/>
        </w:rPr>
        <w:t>оинский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Благодаря внутренней убежденности таких воинов и их ответственности за порученное дело, наступила победа.</w:t>
      </w:r>
    </w:p>
    <w:p w:rsidR="00770BAA" w:rsidRPr="005123B8" w:rsidRDefault="00770BAA" w:rsidP="0079228E">
      <w:pPr>
        <w:spacing w:after="0" w:line="240" w:lineRule="auto"/>
        <w:ind w:left="-567" w:firstLine="284"/>
        <w:rPr>
          <w:rFonts w:ascii="Times New Roman" w:hAnsi="Times New Roman"/>
          <w:color w:val="000000"/>
          <w:sz w:val="24"/>
          <w:szCs w:val="24"/>
        </w:rPr>
      </w:pPr>
    </w:p>
    <w:p w:rsidR="00770BAA" w:rsidRPr="005123B8" w:rsidRDefault="00770BAA" w:rsidP="0079228E">
      <w:pPr>
        <w:spacing w:after="0" w:line="240" w:lineRule="auto"/>
        <w:ind w:left="-567" w:firstLine="284"/>
        <w:jc w:val="both"/>
        <w:rPr>
          <w:rFonts w:ascii="Times New Roman" w:hAnsi="Times New Roman"/>
          <w:b/>
          <w:sz w:val="24"/>
          <w:szCs w:val="24"/>
        </w:rPr>
      </w:pPr>
      <w:r w:rsidRPr="005123B8">
        <w:rPr>
          <w:rFonts w:ascii="Times New Roman" w:hAnsi="Times New Roman"/>
          <w:b/>
          <w:bCs/>
          <w:sz w:val="24"/>
          <w:szCs w:val="24"/>
        </w:rPr>
        <w:t>Солоухин Владимир «Летний паводок»</w:t>
      </w:r>
      <w:proofErr w:type="gramStart"/>
      <w:r w:rsidRPr="005123B8">
        <w:rPr>
          <w:rFonts w:ascii="Times New Roman" w:hAnsi="Times New Roman"/>
          <w:b/>
          <w:bCs/>
          <w:sz w:val="24"/>
          <w:szCs w:val="24"/>
        </w:rPr>
        <w:t>.</w:t>
      </w:r>
      <w:r w:rsidRPr="005123B8">
        <w:rPr>
          <w:rFonts w:ascii="Times New Roman" w:hAnsi="Times New Roman"/>
          <w:color w:val="000000"/>
          <w:sz w:val="24"/>
          <w:szCs w:val="24"/>
        </w:rPr>
        <w:t>К</w:t>
      </w:r>
      <w:proofErr w:type="gramEnd"/>
      <w:r w:rsidRPr="005123B8">
        <w:rPr>
          <w:rFonts w:ascii="Times New Roman" w:hAnsi="Times New Roman"/>
          <w:color w:val="000000"/>
          <w:sz w:val="24"/>
          <w:szCs w:val="24"/>
        </w:rPr>
        <w:t xml:space="preserve"> миру при</w:t>
      </w:r>
      <w:r w:rsidRPr="005123B8">
        <w:rPr>
          <w:rFonts w:ascii="Times New Roman" w:hAnsi="Times New Roman"/>
          <w:color w:val="000000"/>
          <w:sz w:val="24"/>
          <w:szCs w:val="24"/>
        </w:rPr>
        <w:softHyphen/>
        <w:t>ро</w:t>
      </w:r>
      <w:r w:rsidRPr="005123B8">
        <w:rPr>
          <w:rFonts w:ascii="Times New Roman" w:hAnsi="Times New Roman"/>
          <w:color w:val="000000"/>
          <w:sz w:val="24"/>
          <w:szCs w:val="24"/>
        </w:rPr>
        <w:softHyphen/>
        <w:t>ды нужно относить</w:t>
      </w:r>
      <w:r w:rsidRPr="005123B8">
        <w:rPr>
          <w:rFonts w:ascii="Times New Roman" w:hAnsi="Times New Roman"/>
          <w:color w:val="000000"/>
          <w:sz w:val="24"/>
          <w:szCs w:val="24"/>
        </w:rPr>
        <w:softHyphen/>
        <w:t>ся бе</w:t>
      </w:r>
      <w:r w:rsidRPr="005123B8">
        <w:rPr>
          <w:rFonts w:ascii="Times New Roman" w:hAnsi="Times New Roman"/>
          <w:color w:val="000000"/>
          <w:sz w:val="24"/>
          <w:szCs w:val="24"/>
        </w:rPr>
        <w:softHyphen/>
        <w:t>реж</w:t>
      </w:r>
      <w:r w:rsidRPr="005123B8">
        <w:rPr>
          <w:rFonts w:ascii="Times New Roman" w:hAnsi="Times New Roman"/>
          <w:color w:val="000000"/>
          <w:sz w:val="24"/>
          <w:szCs w:val="24"/>
        </w:rPr>
        <w:softHyphen/>
        <w:t>но, не вме</w:t>
      </w:r>
      <w:r w:rsidRPr="005123B8">
        <w:rPr>
          <w:rFonts w:ascii="Times New Roman" w:hAnsi="Times New Roman"/>
          <w:color w:val="000000"/>
          <w:sz w:val="24"/>
          <w:szCs w:val="24"/>
        </w:rPr>
        <w:softHyphen/>
        <w:t>ши</w:t>
      </w:r>
      <w:r w:rsidRPr="005123B8">
        <w:rPr>
          <w:rFonts w:ascii="Times New Roman" w:hAnsi="Times New Roman"/>
          <w:color w:val="000000"/>
          <w:sz w:val="24"/>
          <w:szCs w:val="24"/>
        </w:rPr>
        <w:softHyphen/>
        <w:t>вать</w:t>
      </w:r>
      <w:r w:rsidRPr="005123B8">
        <w:rPr>
          <w:rFonts w:ascii="Times New Roman" w:hAnsi="Times New Roman"/>
          <w:color w:val="000000"/>
          <w:sz w:val="24"/>
          <w:szCs w:val="24"/>
        </w:rPr>
        <w:softHyphen/>
        <w:t>ся в её есте</w:t>
      </w:r>
      <w:r w:rsidRPr="005123B8">
        <w:rPr>
          <w:rFonts w:ascii="Times New Roman" w:hAnsi="Times New Roman"/>
          <w:color w:val="000000"/>
          <w:sz w:val="24"/>
          <w:szCs w:val="24"/>
        </w:rPr>
        <w:softHyphen/>
        <w:t>ствен</w:t>
      </w:r>
      <w:r w:rsidRPr="005123B8">
        <w:rPr>
          <w:rFonts w:ascii="Times New Roman" w:hAnsi="Times New Roman"/>
          <w:color w:val="000000"/>
          <w:sz w:val="24"/>
          <w:szCs w:val="24"/>
        </w:rPr>
        <w:softHyphen/>
        <w:t>ный ход раз</w:t>
      </w:r>
      <w:r w:rsidRPr="005123B8">
        <w:rPr>
          <w:rFonts w:ascii="Times New Roman" w:hAnsi="Times New Roman"/>
          <w:color w:val="000000"/>
          <w:sz w:val="24"/>
          <w:szCs w:val="24"/>
        </w:rPr>
        <w:softHyphen/>
        <w:t>ви</w:t>
      </w:r>
      <w:r w:rsidRPr="005123B8">
        <w:rPr>
          <w:rFonts w:ascii="Times New Roman" w:hAnsi="Times New Roman"/>
          <w:color w:val="000000"/>
          <w:sz w:val="24"/>
          <w:szCs w:val="24"/>
        </w:rPr>
        <w:softHyphen/>
        <w:t>тия.</w:t>
      </w:r>
    </w:p>
    <w:p w:rsidR="00770BAA" w:rsidRPr="005123B8" w:rsidRDefault="00770BAA" w:rsidP="0079228E">
      <w:pPr>
        <w:spacing w:after="0" w:line="240" w:lineRule="auto"/>
        <w:ind w:left="-567" w:firstLine="284"/>
        <w:rPr>
          <w:rFonts w:ascii="Times New Roman" w:hAnsi="Times New Roman"/>
          <w:sz w:val="24"/>
          <w:szCs w:val="24"/>
        </w:rPr>
      </w:pPr>
    </w:p>
    <w:p w:rsidR="00770BAA" w:rsidRPr="005123B8" w:rsidRDefault="00770BAA" w:rsidP="0079228E">
      <w:pPr>
        <w:spacing w:after="0" w:line="240" w:lineRule="auto"/>
        <w:ind w:left="-567" w:firstLine="284"/>
        <w:jc w:val="both"/>
        <w:rPr>
          <w:rFonts w:ascii="Times New Roman" w:hAnsi="Times New Roman"/>
          <w:sz w:val="24"/>
          <w:szCs w:val="24"/>
        </w:rPr>
      </w:pPr>
      <w:r w:rsidRPr="005123B8">
        <w:rPr>
          <w:rFonts w:ascii="Times New Roman" w:hAnsi="Times New Roman"/>
          <w:b/>
          <w:sz w:val="24"/>
          <w:szCs w:val="24"/>
        </w:rPr>
        <w:t>Астафьев Виктор «</w:t>
      </w:r>
      <w:r w:rsidRPr="005123B8">
        <w:rPr>
          <w:rFonts w:ascii="Times New Roman" w:hAnsi="Times New Roman"/>
          <w:b/>
          <w:bCs/>
          <w:sz w:val="24"/>
          <w:szCs w:val="24"/>
        </w:rPr>
        <w:t>Худого слова и растение боится»</w:t>
      </w:r>
      <w:proofErr w:type="gramStart"/>
      <w:r w:rsidRPr="005123B8">
        <w:rPr>
          <w:rFonts w:ascii="Times New Roman" w:hAnsi="Times New Roman"/>
          <w:b/>
          <w:bCs/>
          <w:sz w:val="24"/>
          <w:szCs w:val="24"/>
        </w:rPr>
        <w:t>.</w:t>
      </w:r>
      <w:r w:rsidRPr="005123B8">
        <w:rPr>
          <w:rFonts w:ascii="Times New Roman" w:hAnsi="Times New Roman"/>
          <w:sz w:val="24"/>
          <w:szCs w:val="24"/>
        </w:rPr>
        <w:t>П</w:t>
      </w:r>
      <w:proofErr w:type="gramEnd"/>
      <w:r w:rsidRPr="005123B8">
        <w:rPr>
          <w:rFonts w:ascii="Times New Roman" w:hAnsi="Times New Roman"/>
          <w:sz w:val="24"/>
          <w:szCs w:val="24"/>
        </w:rPr>
        <w:t>рирода «не слепок, не бездушный лик»: «есть,есть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770BAA" w:rsidRPr="005123B8" w:rsidRDefault="00770BAA" w:rsidP="0079228E">
      <w:pPr>
        <w:spacing w:after="0" w:line="240" w:lineRule="auto"/>
        <w:ind w:left="-567" w:firstLine="284"/>
        <w:rPr>
          <w:rFonts w:ascii="Times New Roman" w:hAnsi="Times New Roman"/>
          <w:sz w:val="24"/>
          <w:szCs w:val="24"/>
        </w:rPr>
      </w:pPr>
    </w:p>
    <w:p w:rsidR="00770BAA" w:rsidRPr="005123B8" w:rsidRDefault="00770BAA" w:rsidP="0079228E">
      <w:pPr>
        <w:spacing w:after="0" w:line="240" w:lineRule="auto"/>
        <w:ind w:left="-567" w:firstLine="284"/>
        <w:jc w:val="both"/>
        <w:rPr>
          <w:rFonts w:ascii="Times New Roman" w:hAnsi="Times New Roman"/>
          <w:sz w:val="24"/>
          <w:szCs w:val="24"/>
        </w:rPr>
      </w:pPr>
      <w:proofErr w:type="spellStart"/>
      <w:r w:rsidRPr="005123B8">
        <w:rPr>
          <w:rFonts w:ascii="Times New Roman" w:hAnsi="Times New Roman"/>
          <w:b/>
          <w:sz w:val="24"/>
          <w:szCs w:val="24"/>
        </w:rPr>
        <w:t>Крупин</w:t>
      </w:r>
      <w:proofErr w:type="spellEnd"/>
      <w:r w:rsidRPr="005123B8">
        <w:rPr>
          <w:rFonts w:ascii="Times New Roman" w:hAnsi="Times New Roman"/>
          <w:b/>
          <w:sz w:val="24"/>
          <w:szCs w:val="24"/>
        </w:rPr>
        <w:t xml:space="preserve"> В.Н. « Сбрось мешок»</w:t>
      </w:r>
      <w:proofErr w:type="gramStart"/>
      <w:r w:rsidRPr="005123B8">
        <w:rPr>
          <w:rFonts w:ascii="Times New Roman" w:hAnsi="Times New Roman"/>
          <w:b/>
          <w:sz w:val="24"/>
          <w:szCs w:val="24"/>
        </w:rPr>
        <w:t>.</w:t>
      </w:r>
      <w:r w:rsidRPr="005123B8">
        <w:rPr>
          <w:rFonts w:ascii="Times New Roman" w:hAnsi="Times New Roman"/>
          <w:sz w:val="24"/>
          <w:szCs w:val="24"/>
        </w:rPr>
        <w:t>П</w:t>
      </w:r>
      <w:proofErr w:type="gramEnd"/>
      <w:r w:rsidRPr="005123B8">
        <w:rPr>
          <w:rFonts w:ascii="Times New Roman" w:hAnsi="Times New Roman"/>
          <w:sz w:val="24"/>
          <w:szCs w:val="24"/>
        </w:rPr>
        <w:t>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770BAA" w:rsidRPr="005123B8" w:rsidRDefault="00770BAA" w:rsidP="0079228E">
      <w:pPr>
        <w:pStyle w:val="a5"/>
        <w:shd w:val="clear" w:color="auto" w:fill="FFFFFF"/>
        <w:spacing w:before="0" w:beforeAutospacing="0" w:after="0" w:afterAutospacing="0"/>
        <w:ind w:left="-567" w:firstLine="284"/>
      </w:pPr>
    </w:p>
    <w:p w:rsidR="00770BAA" w:rsidRPr="005123B8" w:rsidRDefault="00770BAA" w:rsidP="0079228E">
      <w:pPr>
        <w:pStyle w:val="a5"/>
        <w:shd w:val="clear" w:color="auto" w:fill="FFFFFF"/>
        <w:spacing w:before="0" w:beforeAutospacing="0" w:after="0" w:afterAutospacing="0"/>
        <w:ind w:left="-567" w:firstLine="284"/>
        <w:jc w:val="both"/>
        <w:rPr>
          <w:color w:val="000000"/>
        </w:rPr>
      </w:pPr>
      <w:r w:rsidRPr="005123B8">
        <w:rPr>
          <w:b/>
        </w:rPr>
        <w:t>Паустовский К. «Нет ли у вас молока?»</w:t>
      </w:r>
      <w:r w:rsidRPr="005123B8">
        <w:t xml:space="preserve"> Забота о детях, особая забота о детях войны. Поднимая </w:t>
      </w:r>
      <w:r w:rsidRPr="005123B8">
        <w:rPr>
          <w:color w:val="000000"/>
        </w:rPr>
        <w:t>проблему милосердия,  автор описывает случай, произошедший на фронте.</w:t>
      </w:r>
    </w:p>
    <w:p w:rsidR="005023E0" w:rsidRPr="005123B8" w:rsidRDefault="005023E0" w:rsidP="0079228E">
      <w:pPr>
        <w:pStyle w:val="a5"/>
        <w:shd w:val="clear" w:color="auto" w:fill="FFFFFF"/>
        <w:spacing w:before="0" w:beforeAutospacing="0" w:after="0" w:afterAutospacing="0"/>
        <w:ind w:left="-567" w:firstLine="284"/>
        <w:jc w:val="both"/>
        <w:rPr>
          <w:b/>
        </w:rPr>
      </w:pPr>
    </w:p>
    <w:p w:rsidR="00770BAA" w:rsidRPr="005123B8" w:rsidRDefault="00770BAA" w:rsidP="0079228E">
      <w:pPr>
        <w:pStyle w:val="a5"/>
        <w:shd w:val="clear" w:color="auto" w:fill="FFFFFF"/>
        <w:spacing w:before="0" w:beforeAutospacing="0" w:after="0" w:afterAutospacing="0"/>
        <w:ind w:left="-567" w:firstLine="284"/>
        <w:jc w:val="both"/>
      </w:pPr>
      <w:r w:rsidRPr="005123B8">
        <w:rPr>
          <w:b/>
        </w:rPr>
        <w:t xml:space="preserve">Паустовский К. </w:t>
      </w:r>
      <w:r w:rsidRPr="005123B8">
        <w:t>«</w:t>
      </w:r>
      <w:r w:rsidRPr="005123B8">
        <w:rPr>
          <w:rStyle w:val="aa"/>
        </w:rPr>
        <w:t>Бакенщик»</w:t>
      </w:r>
      <w:proofErr w:type="gramStart"/>
      <w:r w:rsidRPr="005123B8">
        <w:rPr>
          <w:rStyle w:val="aa"/>
        </w:rPr>
        <w:t>.</w:t>
      </w:r>
      <w:r w:rsidRPr="005123B8">
        <w:t>Ч</w:t>
      </w:r>
      <w:proofErr w:type="gramEnd"/>
      <w:r w:rsidRPr="005123B8">
        <w:t>то значит</w:t>
      </w:r>
      <w:r w:rsidRPr="005123B8">
        <w:rPr>
          <w:rStyle w:val="apple-converted-space"/>
        </w:rPr>
        <w:t> </w:t>
      </w:r>
      <w:r w:rsidRPr="005123B8">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5023E0" w:rsidRPr="005123B8" w:rsidRDefault="005023E0" w:rsidP="0079228E">
      <w:pPr>
        <w:spacing w:after="0" w:line="240" w:lineRule="auto"/>
        <w:ind w:left="-567" w:firstLine="284"/>
        <w:jc w:val="both"/>
        <w:rPr>
          <w:rFonts w:ascii="Times New Roman" w:hAnsi="Times New Roman"/>
          <w:b/>
          <w:bCs/>
          <w:kern w:val="36"/>
          <w:sz w:val="24"/>
          <w:szCs w:val="24"/>
        </w:rPr>
      </w:pPr>
    </w:p>
    <w:p w:rsidR="00770BAA" w:rsidRPr="005123B8" w:rsidRDefault="00770BAA" w:rsidP="0079228E">
      <w:pPr>
        <w:spacing w:after="0" w:line="240" w:lineRule="auto"/>
        <w:ind w:left="-567" w:firstLine="284"/>
        <w:jc w:val="both"/>
        <w:rPr>
          <w:rFonts w:ascii="Times New Roman" w:hAnsi="Times New Roman"/>
          <w:b/>
          <w:sz w:val="24"/>
          <w:szCs w:val="24"/>
        </w:rPr>
      </w:pPr>
      <w:r w:rsidRPr="005123B8">
        <w:rPr>
          <w:rFonts w:ascii="Times New Roman" w:hAnsi="Times New Roman"/>
          <w:b/>
          <w:bCs/>
          <w:kern w:val="36"/>
          <w:sz w:val="24"/>
          <w:szCs w:val="24"/>
        </w:rPr>
        <w:t>Яковлев Ю. «Балерина политотдела»</w:t>
      </w:r>
      <w:proofErr w:type="gramStart"/>
      <w:r w:rsidRPr="005123B8">
        <w:rPr>
          <w:rFonts w:ascii="Times New Roman" w:hAnsi="Times New Roman"/>
          <w:b/>
          <w:bCs/>
          <w:kern w:val="36"/>
          <w:sz w:val="24"/>
          <w:szCs w:val="24"/>
        </w:rPr>
        <w:t>.</w:t>
      </w:r>
      <w:r w:rsidRPr="005123B8">
        <w:rPr>
          <w:rFonts w:ascii="Times New Roman" w:hAnsi="Times New Roman"/>
          <w:sz w:val="24"/>
          <w:szCs w:val="24"/>
          <w:shd w:val="clear" w:color="auto" w:fill="FFFFFF"/>
        </w:rPr>
        <w:t>В</w:t>
      </w:r>
      <w:proofErr w:type="gramEnd"/>
      <w:r w:rsidRPr="005123B8">
        <w:rPr>
          <w:rFonts w:ascii="Times New Roman" w:hAnsi="Times New Roman"/>
          <w:sz w:val="24"/>
          <w:szCs w:val="24"/>
          <w:shd w:val="clear" w:color="auto" w:fill="FFFFFF"/>
        </w:rPr>
        <w:t>о время войны человеку для выживания необходимо искусство. Оно помогает людям выжить; оно нужно как хлеб, как воздух.</w:t>
      </w:r>
    </w:p>
    <w:p w:rsidR="00770BAA" w:rsidRPr="005123B8" w:rsidRDefault="00770BAA" w:rsidP="0079228E">
      <w:pPr>
        <w:spacing w:after="0" w:line="240" w:lineRule="auto"/>
        <w:ind w:left="-567" w:firstLine="284"/>
        <w:rPr>
          <w:rFonts w:ascii="Times New Roman" w:hAnsi="Times New Roman"/>
          <w:b/>
          <w:sz w:val="24"/>
          <w:szCs w:val="24"/>
        </w:rPr>
      </w:pPr>
    </w:p>
    <w:p w:rsidR="00770BAA" w:rsidRPr="005123B8" w:rsidRDefault="00770BAA" w:rsidP="0079228E">
      <w:pPr>
        <w:spacing w:after="0" w:line="240" w:lineRule="auto"/>
        <w:ind w:left="-567" w:firstLine="284"/>
        <w:jc w:val="center"/>
        <w:rPr>
          <w:rFonts w:ascii="Times New Roman" w:hAnsi="Times New Roman"/>
          <w:b/>
          <w:sz w:val="24"/>
          <w:szCs w:val="24"/>
        </w:rPr>
      </w:pPr>
      <w:r w:rsidRPr="005123B8">
        <w:rPr>
          <w:rFonts w:ascii="Times New Roman" w:hAnsi="Times New Roman"/>
          <w:b/>
          <w:sz w:val="24"/>
          <w:szCs w:val="24"/>
        </w:rPr>
        <w:t>Проект «Моя золотая полка….»</w:t>
      </w:r>
    </w:p>
    <w:p w:rsidR="00770BAA" w:rsidRPr="005123B8" w:rsidRDefault="00770BAA" w:rsidP="0079228E">
      <w:pPr>
        <w:spacing w:after="0" w:line="240" w:lineRule="auto"/>
        <w:ind w:left="-567" w:firstLine="284"/>
        <w:jc w:val="center"/>
        <w:rPr>
          <w:rFonts w:ascii="Times New Roman" w:hAnsi="Times New Roman"/>
          <w:b/>
          <w:sz w:val="24"/>
          <w:szCs w:val="24"/>
        </w:rPr>
      </w:pPr>
    </w:p>
    <w:p w:rsidR="00770BAA" w:rsidRPr="005123B8" w:rsidRDefault="00770BAA" w:rsidP="0079228E">
      <w:pPr>
        <w:spacing w:after="0" w:line="240" w:lineRule="auto"/>
        <w:ind w:left="-567" w:firstLine="284"/>
        <w:jc w:val="center"/>
        <w:rPr>
          <w:rFonts w:ascii="Times New Roman" w:hAnsi="Times New Roman"/>
          <w:b/>
          <w:sz w:val="24"/>
          <w:szCs w:val="24"/>
        </w:rPr>
      </w:pPr>
    </w:p>
    <w:p w:rsidR="00770BAA" w:rsidRPr="005123B8" w:rsidRDefault="00770BAA" w:rsidP="0079228E">
      <w:pPr>
        <w:pStyle w:val="a6"/>
        <w:ind w:left="-567" w:firstLine="284"/>
        <w:jc w:val="center"/>
        <w:rPr>
          <w:rFonts w:ascii="Times New Roman" w:hAnsi="Times New Roman"/>
          <w:b/>
          <w:sz w:val="24"/>
          <w:szCs w:val="24"/>
          <w:lang w:val="ru-RU"/>
        </w:rPr>
      </w:pPr>
    </w:p>
    <w:p w:rsidR="00770BAA" w:rsidRPr="005123B8" w:rsidRDefault="00770BAA" w:rsidP="0079228E">
      <w:pPr>
        <w:pStyle w:val="a6"/>
        <w:ind w:left="-567" w:firstLine="284"/>
        <w:jc w:val="center"/>
        <w:rPr>
          <w:rFonts w:ascii="Times New Roman" w:hAnsi="Times New Roman"/>
          <w:b/>
          <w:sz w:val="24"/>
          <w:szCs w:val="24"/>
          <w:lang w:val="ru-RU"/>
        </w:rPr>
      </w:pPr>
    </w:p>
    <w:p w:rsidR="00770BAA" w:rsidRPr="005123B8" w:rsidRDefault="00770BAA" w:rsidP="0079228E">
      <w:pPr>
        <w:pStyle w:val="a6"/>
        <w:ind w:left="-567" w:firstLine="284"/>
        <w:jc w:val="center"/>
        <w:rPr>
          <w:rFonts w:ascii="Times New Roman" w:hAnsi="Times New Roman"/>
          <w:b/>
          <w:sz w:val="24"/>
          <w:szCs w:val="24"/>
          <w:lang w:val="ru-RU"/>
        </w:rPr>
      </w:pPr>
    </w:p>
    <w:p w:rsidR="00770BAA" w:rsidRPr="005123B8" w:rsidRDefault="00770BAA" w:rsidP="0079228E">
      <w:pPr>
        <w:pStyle w:val="a6"/>
        <w:ind w:left="-567" w:firstLine="284"/>
        <w:jc w:val="center"/>
        <w:rPr>
          <w:rFonts w:ascii="Times New Roman" w:hAnsi="Times New Roman"/>
          <w:b/>
          <w:sz w:val="24"/>
          <w:szCs w:val="24"/>
          <w:lang w:val="ru-RU"/>
        </w:rPr>
      </w:pPr>
    </w:p>
    <w:p w:rsidR="00770BAA" w:rsidRPr="005123B8" w:rsidRDefault="00770BAA" w:rsidP="0079228E">
      <w:pPr>
        <w:pStyle w:val="a6"/>
        <w:ind w:left="-567" w:firstLine="284"/>
        <w:jc w:val="center"/>
        <w:rPr>
          <w:rFonts w:ascii="Times New Roman" w:hAnsi="Times New Roman"/>
          <w:b/>
          <w:sz w:val="24"/>
          <w:szCs w:val="24"/>
          <w:lang w:val="ru-RU"/>
        </w:rPr>
      </w:pPr>
    </w:p>
    <w:p w:rsidR="00770BAA" w:rsidRPr="005123B8" w:rsidRDefault="00770BAA" w:rsidP="0079228E">
      <w:pPr>
        <w:pStyle w:val="a6"/>
        <w:ind w:left="-567" w:firstLine="284"/>
        <w:jc w:val="center"/>
        <w:rPr>
          <w:rFonts w:ascii="Times New Roman" w:hAnsi="Times New Roman"/>
          <w:b/>
          <w:sz w:val="24"/>
          <w:szCs w:val="24"/>
          <w:lang w:val="ru-RU"/>
        </w:rPr>
      </w:pPr>
    </w:p>
    <w:p w:rsidR="00770BAA" w:rsidRPr="005123B8" w:rsidRDefault="00770BAA" w:rsidP="0079228E">
      <w:pPr>
        <w:pStyle w:val="a6"/>
        <w:ind w:left="-567" w:firstLine="284"/>
        <w:jc w:val="center"/>
        <w:rPr>
          <w:rFonts w:ascii="Times New Roman" w:hAnsi="Times New Roman"/>
          <w:b/>
          <w:sz w:val="24"/>
          <w:szCs w:val="24"/>
          <w:lang w:val="ru-RU"/>
        </w:rPr>
      </w:pPr>
      <w:r w:rsidRPr="005123B8">
        <w:rPr>
          <w:rFonts w:ascii="Times New Roman" w:hAnsi="Times New Roman"/>
          <w:b/>
          <w:sz w:val="24"/>
          <w:szCs w:val="24"/>
          <w:lang w:val="ru-RU"/>
        </w:rPr>
        <w:lastRenderedPageBreak/>
        <w:t xml:space="preserve">ТЕМАТИЧЕСКОЕ ПЛАНИРОВАНИЕ </w:t>
      </w:r>
    </w:p>
    <w:p w:rsidR="005123B8" w:rsidRDefault="005123B8" w:rsidP="005123B8">
      <w:pPr>
        <w:shd w:val="clear" w:color="auto" w:fill="FFFFFF"/>
        <w:spacing w:line="276" w:lineRule="auto"/>
        <w:ind w:left="-567"/>
        <w:jc w:val="center"/>
        <w:rPr>
          <w:rFonts w:ascii="Times New Roman" w:eastAsia="Times New Roman" w:hAnsi="Times New Roman"/>
          <w:b/>
          <w:color w:val="000000"/>
          <w:sz w:val="24"/>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993"/>
        <w:gridCol w:w="4252"/>
        <w:gridCol w:w="1134"/>
        <w:gridCol w:w="1134"/>
      </w:tblGrid>
      <w:tr w:rsidR="005123B8" w:rsidRPr="005123B8" w:rsidTr="006F0D85">
        <w:tc>
          <w:tcPr>
            <w:tcW w:w="2127" w:type="dxa"/>
          </w:tcPr>
          <w:p w:rsidR="005123B8" w:rsidRDefault="005123B8" w:rsidP="006F0D85">
            <w:pPr>
              <w:pStyle w:val="a6"/>
              <w:jc w:val="center"/>
              <w:rPr>
                <w:rFonts w:ascii="Times New Roman" w:hAnsi="Times New Roman"/>
                <w:sz w:val="24"/>
                <w:szCs w:val="24"/>
                <w:lang w:val="ru-RU"/>
              </w:rPr>
            </w:pPr>
            <w:proofErr w:type="spellStart"/>
            <w:r w:rsidRPr="00D92B9A">
              <w:rPr>
                <w:rFonts w:ascii="Times New Roman" w:hAnsi="Times New Roman"/>
                <w:sz w:val="24"/>
                <w:szCs w:val="24"/>
              </w:rPr>
              <w:t>Тематический</w:t>
            </w:r>
            <w:proofErr w:type="spellEnd"/>
          </w:p>
          <w:p w:rsidR="005123B8" w:rsidRPr="00D92B9A" w:rsidRDefault="005123B8" w:rsidP="006F0D85">
            <w:pPr>
              <w:pStyle w:val="a6"/>
              <w:jc w:val="center"/>
              <w:rPr>
                <w:rFonts w:ascii="Times New Roman" w:hAnsi="Times New Roman"/>
                <w:sz w:val="24"/>
                <w:szCs w:val="24"/>
              </w:rPr>
            </w:pPr>
            <w:proofErr w:type="spellStart"/>
            <w:r w:rsidRPr="00D92B9A">
              <w:rPr>
                <w:rFonts w:ascii="Times New Roman" w:hAnsi="Times New Roman"/>
                <w:sz w:val="24"/>
                <w:szCs w:val="24"/>
              </w:rPr>
              <w:t>блок</w:t>
            </w:r>
            <w:proofErr w:type="spellEnd"/>
          </w:p>
        </w:tc>
        <w:tc>
          <w:tcPr>
            <w:tcW w:w="993" w:type="dxa"/>
          </w:tcPr>
          <w:p w:rsidR="005123B8" w:rsidRPr="00D92B9A" w:rsidRDefault="005123B8" w:rsidP="006F0D85">
            <w:pPr>
              <w:pStyle w:val="a6"/>
              <w:ind w:firstLine="284"/>
              <w:jc w:val="center"/>
              <w:rPr>
                <w:rFonts w:ascii="Times New Roman" w:hAnsi="Times New Roman"/>
                <w:sz w:val="24"/>
                <w:szCs w:val="24"/>
              </w:rPr>
            </w:pPr>
            <w:r w:rsidRPr="00D92B9A">
              <w:rPr>
                <w:rFonts w:ascii="Times New Roman" w:hAnsi="Times New Roman"/>
                <w:sz w:val="24"/>
                <w:szCs w:val="24"/>
              </w:rPr>
              <w:t>№</w:t>
            </w:r>
          </w:p>
        </w:tc>
        <w:tc>
          <w:tcPr>
            <w:tcW w:w="4252" w:type="dxa"/>
          </w:tcPr>
          <w:p w:rsidR="005123B8" w:rsidRPr="00D92B9A" w:rsidRDefault="005123B8" w:rsidP="006F0D85">
            <w:pPr>
              <w:pStyle w:val="a6"/>
              <w:ind w:firstLine="284"/>
              <w:jc w:val="center"/>
              <w:rPr>
                <w:rFonts w:ascii="Times New Roman" w:hAnsi="Times New Roman"/>
                <w:sz w:val="24"/>
                <w:szCs w:val="24"/>
              </w:rPr>
            </w:pPr>
            <w:proofErr w:type="spellStart"/>
            <w:r w:rsidRPr="00D92B9A">
              <w:rPr>
                <w:rFonts w:ascii="Times New Roman" w:hAnsi="Times New Roman"/>
                <w:sz w:val="24"/>
                <w:szCs w:val="24"/>
              </w:rPr>
              <w:t>Тема</w:t>
            </w:r>
            <w:proofErr w:type="spellEnd"/>
            <w:r w:rsidRPr="00D92B9A">
              <w:rPr>
                <w:rFonts w:ascii="Times New Roman" w:hAnsi="Times New Roman"/>
                <w:sz w:val="24"/>
                <w:szCs w:val="24"/>
                <w:lang w:val="ru-RU"/>
              </w:rPr>
              <w:t xml:space="preserve"> </w:t>
            </w:r>
            <w:proofErr w:type="spellStart"/>
            <w:r w:rsidRPr="00D92B9A">
              <w:rPr>
                <w:rFonts w:ascii="Times New Roman" w:hAnsi="Times New Roman"/>
                <w:sz w:val="24"/>
                <w:szCs w:val="24"/>
              </w:rPr>
              <w:t>занятия</w:t>
            </w:r>
            <w:proofErr w:type="spellEnd"/>
          </w:p>
        </w:tc>
        <w:tc>
          <w:tcPr>
            <w:tcW w:w="2268" w:type="dxa"/>
            <w:gridSpan w:val="2"/>
          </w:tcPr>
          <w:p w:rsidR="005123B8" w:rsidRPr="00D92B9A" w:rsidRDefault="005123B8" w:rsidP="006F0D85">
            <w:pPr>
              <w:pStyle w:val="a6"/>
              <w:ind w:firstLine="284"/>
              <w:jc w:val="center"/>
              <w:rPr>
                <w:rFonts w:ascii="Times New Roman" w:hAnsi="Times New Roman"/>
                <w:sz w:val="24"/>
                <w:szCs w:val="24"/>
              </w:rPr>
            </w:pPr>
            <w:proofErr w:type="spellStart"/>
            <w:r w:rsidRPr="00D92B9A">
              <w:rPr>
                <w:rFonts w:ascii="Times New Roman" w:hAnsi="Times New Roman"/>
                <w:sz w:val="24"/>
                <w:szCs w:val="24"/>
              </w:rPr>
              <w:t>Дата</w:t>
            </w:r>
            <w:proofErr w:type="spellEnd"/>
          </w:p>
        </w:tc>
      </w:tr>
      <w:tr w:rsidR="005123B8" w:rsidRPr="005123B8" w:rsidTr="006F0D85">
        <w:tc>
          <w:tcPr>
            <w:tcW w:w="2127"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Введение</w:t>
            </w: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w:t>
            </w:r>
          </w:p>
        </w:tc>
        <w:tc>
          <w:tcPr>
            <w:tcW w:w="4252" w:type="dxa"/>
          </w:tcPr>
          <w:p w:rsidR="005123B8" w:rsidRPr="00D92B9A" w:rsidRDefault="005123B8" w:rsidP="006F0D85">
            <w:pPr>
              <w:pStyle w:val="a6"/>
              <w:ind w:firstLine="34"/>
              <w:rPr>
                <w:rFonts w:ascii="Times New Roman" w:hAnsi="Times New Roman"/>
                <w:sz w:val="24"/>
                <w:szCs w:val="24"/>
                <w:lang w:val="ru-RU"/>
              </w:rPr>
            </w:pPr>
            <w:proofErr w:type="spellStart"/>
            <w:r w:rsidRPr="00D92B9A">
              <w:rPr>
                <w:rFonts w:ascii="Times New Roman" w:hAnsi="Times New Roman"/>
                <w:sz w:val="24"/>
                <w:szCs w:val="24"/>
              </w:rPr>
              <w:t>Притча</w:t>
            </w:r>
            <w:proofErr w:type="spellEnd"/>
            <w:r w:rsidRPr="00D92B9A">
              <w:rPr>
                <w:rFonts w:ascii="Times New Roman" w:hAnsi="Times New Roman"/>
                <w:sz w:val="24"/>
                <w:szCs w:val="24"/>
              </w:rPr>
              <w:t xml:space="preserve"> «</w:t>
            </w:r>
            <w:proofErr w:type="spellStart"/>
            <w:r w:rsidRPr="00D92B9A">
              <w:rPr>
                <w:rFonts w:ascii="Times New Roman" w:hAnsi="Times New Roman"/>
                <w:sz w:val="24"/>
                <w:szCs w:val="24"/>
              </w:rPr>
              <w:t>Чему</w:t>
            </w:r>
            <w:proofErr w:type="spellEnd"/>
            <w:r>
              <w:rPr>
                <w:rFonts w:ascii="Times New Roman" w:hAnsi="Times New Roman"/>
                <w:sz w:val="24"/>
                <w:szCs w:val="24"/>
                <w:lang w:val="ru-RU"/>
              </w:rPr>
              <w:t xml:space="preserve"> </w:t>
            </w:r>
            <w:proofErr w:type="spellStart"/>
            <w:r w:rsidRPr="00D92B9A">
              <w:rPr>
                <w:rFonts w:ascii="Times New Roman" w:hAnsi="Times New Roman"/>
                <w:sz w:val="24"/>
                <w:szCs w:val="24"/>
              </w:rPr>
              <w:t>учат</w:t>
            </w:r>
            <w:proofErr w:type="spellEnd"/>
            <w:r>
              <w:rPr>
                <w:rFonts w:ascii="Times New Roman" w:hAnsi="Times New Roman"/>
                <w:sz w:val="24"/>
                <w:szCs w:val="24"/>
                <w:lang w:val="ru-RU"/>
              </w:rPr>
              <w:t xml:space="preserve"> </w:t>
            </w:r>
            <w:proofErr w:type="spellStart"/>
            <w:r w:rsidRPr="00D92B9A">
              <w:rPr>
                <w:rFonts w:ascii="Times New Roman" w:hAnsi="Times New Roman"/>
                <w:sz w:val="24"/>
                <w:szCs w:val="24"/>
              </w:rPr>
              <w:t>книги</w:t>
            </w:r>
            <w:proofErr w:type="spellEnd"/>
            <w:proofErr w:type="gramStart"/>
            <w:r w:rsidRPr="00D92B9A">
              <w:rPr>
                <w:rFonts w:ascii="Times New Roman" w:hAnsi="Times New Roman"/>
                <w:sz w:val="24"/>
                <w:szCs w:val="24"/>
              </w:rPr>
              <w:t>?»</w:t>
            </w:r>
            <w:proofErr w:type="gramEnd"/>
            <w:r w:rsidRPr="00D92B9A">
              <w:rPr>
                <w:rFonts w:ascii="Times New Roman" w:hAnsi="Times New Roman"/>
                <w:sz w:val="24"/>
                <w:szCs w:val="24"/>
              </w:rPr>
              <w:t>.</w:t>
            </w:r>
          </w:p>
        </w:tc>
        <w:tc>
          <w:tcPr>
            <w:tcW w:w="1134" w:type="dxa"/>
          </w:tcPr>
          <w:p w:rsidR="005123B8" w:rsidRPr="00D92B9A" w:rsidRDefault="005123B8" w:rsidP="006F0D85">
            <w:pPr>
              <w:pStyle w:val="a6"/>
              <w:ind w:firstLine="284"/>
              <w:rPr>
                <w:rFonts w:ascii="Times New Roman" w:hAnsi="Times New Roman"/>
                <w:sz w:val="24"/>
                <w:szCs w:val="24"/>
              </w:rPr>
            </w:pPr>
          </w:p>
        </w:tc>
        <w:tc>
          <w:tcPr>
            <w:tcW w:w="1134" w:type="dxa"/>
          </w:tcPr>
          <w:p w:rsidR="005123B8" w:rsidRPr="00D92B9A" w:rsidRDefault="005123B8" w:rsidP="006F0D85">
            <w:pPr>
              <w:pStyle w:val="a6"/>
              <w:ind w:firstLine="284"/>
              <w:rPr>
                <w:rFonts w:ascii="Times New Roman" w:hAnsi="Times New Roman"/>
                <w:sz w:val="24"/>
                <w:szCs w:val="24"/>
              </w:rPr>
            </w:pPr>
          </w:p>
        </w:tc>
      </w:tr>
      <w:tr w:rsidR="005123B8" w:rsidRPr="005123B8" w:rsidTr="006F0D85">
        <w:tc>
          <w:tcPr>
            <w:tcW w:w="2127" w:type="dxa"/>
            <w:vMerge w:val="restart"/>
          </w:tcPr>
          <w:p w:rsidR="005123B8" w:rsidRPr="00D92B9A" w:rsidRDefault="005123B8" w:rsidP="006F0D85">
            <w:pPr>
              <w:pStyle w:val="a6"/>
              <w:rPr>
                <w:rFonts w:ascii="Times New Roman" w:hAnsi="Times New Roman"/>
                <w:sz w:val="24"/>
                <w:szCs w:val="24"/>
                <w:lang w:val="ru-RU"/>
              </w:rPr>
            </w:pPr>
            <w:r w:rsidRPr="00D92B9A">
              <w:rPr>
                <w:rFonts w:ascii="Times New Roman" w:hAnsi="Times New Roman"/>
                <w:b/>
                <w:i/>
                <w:sz w:val="24"/>
                <w:szCs w:val="24"/>
                <w:lang w:val="ru-RU"/>
              </w:rPr>
              <w:t>Человек и его внутренний мир</w:t>
            </w: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w:t>
            </w:r>
          </w:p>
        </w:tc>
        <w:tc>
          <w:tcPr>
            <w:tcW w:w="4252" w:type="dxa"/>
          </w:tcPr>
          <w:p w:rsidR="005123B8" w:rsidRPr="00D92B9A" w:rsidRDefault="005123B8" w:rsidP="006F0D85">
            <w:pPr>
              <w:pStyle w:val="a6"/>
              <w:ind w:firstLine="34"/>
              <w:rPr>
                <w:rFonts w:ascii="Times New Roman" w:hAnsi="Times New Roman"/>
                <w:sz w:val="24"/>
                <w:szCs w:val="24"/>
                <w:lang w:val="ru-RU"/>
              </w:rPr>
            </w:pPr>
            <w:proofErr w:type="spellStart"/>
            <w:r w:rsidRPr="00D92B9A">
              <w:rPr>
                <w:rFonts w:ascii="Times New Roman" w:hAnsi="Times New Roman"/>
                <w:sz w:val="24"/>
                <w:szCs w:val="24"/>
                <w:lang w:val="ru-RU"/>
              </w:rPr>
              <w:t>Лиханов</w:t>
            </w:r>
            <w:proofErr w:type="spellEnd"/>
            <w:r w:rsidRPr="00D92B9A">
              <w:rPr>
                <w:rFonts w:ascii="Times New Roman" w:hAnsi="Times New Roman"/>
                <w:sz w:val="24"/>
                <w:szCs w:val="24"/>
                <w:lang w:val="ru-RU"/>
              </w:rPr>
              <w:t xml:space="preserve"> А. «Мой генерал»</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3</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Улицкая Л. «Народ избранный»</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4</w:t>
            </w:r>
          </w:p>
        </w:tc>
        <w:tc>
          <w:tcPr>
            <w:tcW w:w="4252" w:type="dxa"/>
          </w:tcPr>
          <w:p w:rsidR="005123B8" w:rsidRPr="00D92B9A" w:rsidRDefault="005123B8" w:rsidP="006F0D85">
            <w:pPr>
              <w:pStyle w:val="a6"/>
              <w:ind w:firstLine="34"/>
              <w:rPr>
                <w:rFonts w:ascii="Times New Roman" w:hAnsi="Times New Roman"/>
                <w:sz w:val="24"/>
                <w:szCs w:val="24"/>
                <w:shd w:val="clear" w:color="auto" w:fill="FFFFFF"/>
                <w:lang w:val="ru-RU"/>
              </w:rPr>
            </w:pPr>
            <w:r w:rsidRPr="00D92B9A">
              <w:rPr>
                <w:rFonts w:ascii="Times New Roman" w:hAnsi="Times New Roman"/>
                <w:sz w:val="24"/>
                <w:szCs w:val="24"/>
                <w:shd w:val="clear" w:color="auto" w:fill="FFFFFF"/>
                <w:lang w:val="ru-RU"/>
              </w:rPr>
              <w:t>Екимов Б</w:t>
            </w:r>
            <w:r>
              <w:rPr>
                <w:rFonts w:ascii="Times New Roman" w:hAnsi="Times New Roman"/>
                <w:sz w:val="24"/>
                <w:szCs w:val="24"/>
                <w:shd w:val="clear" w:color="auto" w:fill="FFFFFF"/>
                <w:lang w:val="ru-RU"/>
              </w:rPr>
              <w:t xml:space="preserve">. </w:t>
            </w:r>
            <w:r w:rsidRPr="00D92B9A">
              <w:rPr>
                <w:rFonts w:ascii="Times New Roman" w:hAnsi="Times New Roman"/>
                <w:sz w:val="24"/>
                <w:szCs w:val="24"/>
                <w:shd w:val="clear" w:color="auto" w:fill="FFFFFF"/>
                <w:lang w:val="ru-RU"/>
              </w:rPr>
              <w:t xml:space="preserve"> «Говори, мама, говори»</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5</w:t>
            </w:r>
          </w:p>
        </w:tc>
        <w:tc>
          <w:tcPr>
            <w:tcW w:w="4252" w:type="dxa"/>
          </w:tcPr>
          <w:p w:rsidR="005123B8" w:rsidRPr="00D92B9A" w:rsidRDefault="005123B8" w:rsidP="006F0D85">
            <w:pPr>
              <w:pStyle w:val="a6"/>
              <w:ind w:firstLine="34"/>
              <w:rPr>
                <w:rFonts w:ascii="Times New Roman" w:hAnsi="Times New Roman"/>
                <w:sz w:val="24"/>
                <w:szCs w:val="24"/>
                <w:shd w:val="clear" w:color="auto" w:fill="FFFFFF"/>
                <w:lang w:val="ru-RU"/>
              </w:rPr>
            </w:pPr>
            <w:proofErr w:type="spellStart"/>
            <w:r w:rsidRPr="00D92B9A">
              <w:rPr>
                <w:rFonts w:ascii="Times New Roman" w:hAnsi="Times New Roman"/>
                <w:sz w:val="24"/>
                <w:szCs w:val="24"/>
                <w:shd w:val="clear" w:color="auto" w:fill="FFFFFF"/>
                <w:lang w:val="ru-RU"/>
              </w:rPr>
              <w:t>Железников</w:t>
            </w:r>
            <w:proofErr w:type="spellEnd"/>
            <w:r w:rsidRPr="00D92B9A">
              <w:rPr>
                <w:rFonts w:ascii="Times New Roman" w:hAnsi="Times New Roman"/>
                <w:sz w:val="24"/>
                <w:szCs w:val="24"/>
                <w:shd w:val="clear" w:color="auto" w:fill="FFFFFF"/>
                <w:lang w:val="ru-RU"/>
              </w:rPr>
              <w:t xml:space="preserve"> В. «Чучело»</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6</w:t>
            </w:r>
          </w:p>
        </w:tc>
        <w:tc>
          <w:tcPr>
            <w:tcW w:w="4252" w:type="dxa"/>
          </w:tcPr>
          <w:p w:rsidR="005123B8" w:rsidRPr="00D92B9A" w:rsidRDefault="005123B8" w:rsidP="006F0D85">
            <w:pPr>
              <w:pStyle w:val="a6"/>
              <w:ind w:firstLine="34"/>
              <w:rPr>
                <w:rFonts w:ascii="Times New Roman" w:hAnsi="Times New Roman"/>
                <w:sz w:val="24"/>
                <w:szCs w:val="24"/>
                <w:shd w:val="clear" w:color="auto" w:fill="FFFFFF"/>
                <w:lang w:val="ru-RU"/>
              </w:rPr>
            </w:pPr>
            <w:r w:rsidRPr="00D92B9A">
              <w:rPr>
                <w:rFonts w:ascii="Times New Roman" w:hAnsi="Times New Roman"/>
                <w:sz w:val="24"/>
                <w:szCs w:val="24"/>
                <w:shd w:val="clear" w:color="auto" w:fill="FFFFFF"/>
                <w:lang w:val="ru-RU"/>
              </w:rPr>
              <w:t>Грин А. «По закону»</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124"/>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7</w:t>
            </w:r>
          </w:p>
        </w:tc>
        <w:tc>
          <w:tcPr>
            <w:tcW w:w="4252" w:type="dxa"/>
          </w:tcPr>
          <w:p w:rsidR="005123B8" w:rsidRPr="00D92B9A" w:rsidRDefault="005123B8" w:rsidP="006F0D85">
            <w:pPr>
              <w:pStyle w:val="a5"/>
              <w:pBdr>
                <w:bottom w:val="single" w:sz="4" w:space="4" w:color="EFF0F1"/>
              </w:pBdr>
              <w:spacing w:before="0" w:beforeAutospacing="0" w:after="0" w:afterAutospacing="0"/>
              <w:ind w:firstLine="34"/>
              <w:jc w:val="both"/>
              <w:outlineLvl w:val="1"/>
              <w:rPr>
                <w:shd w:val="clear" w:color="auto" w:fill="FFFFFF"/>
              </w:rPr>
            </w:pPr>
            <w:r w:rsidRPr="00D92B9A">
              <w:rPr>
                <w:bCs/>
                <w:kern w:val="36"/>
              </w:rPr>
              <w:t>Толстая Т. «Легкие миры»</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8</w:t>
            </w:r>
          </w:p>
        </w:tc>
        <w:tc>
          <w:tcPr>
            <w:tcW w:w="4252" w:type="dxa"/>
          </w:tcPr>
          <w:p w:rsidR="005123B8" w:rsidRPr="005123B8" w:rsidRDefault="005123B8" w:rsidP="006F0D85">
            <w:pPr>
              <w:ind w:firstLine="34"/>
              <w:rPr>
                <w:rFonts w:ascii="Times New Roman" w:hAnsi="Times New Roman"/>
                <w:sz w:val="24"/>
                <w:shd w:val="clear" w:color="auto" w:fill="FFFFFF"/>
              </w:rPr>
            </w:pPr>
            <w:r w:rsidRPr="005123B8">
              <w:rPr>
                <w:rFonts w:ascii="Times New Roman" w:hAnsi="Times New Roman"/>
                <w:sz w:val="24"/>
              </w:rPr>
              <w:t>Бондарев Юрий  «Взгляд»</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9</w:t>
            </w:r>
          </w:p>
        </w:tc>
        <w:tc>
          <w:tcPr>
            <w:tcW w:w="4252" w:type="dxa"/>
          </w:tcPr>
          <w:p w:rsidR="005123B8" w:rsidRPr="00D92B9A" w:rsidRDefault="005123B8" w:rsidP="006F0D85">
            <w:pPr>
              <w:pStyle w:val="1"/>
              <w:shd w:val="clear" w:color="auto" w:fill="FFFFFF"/>
              <w:spacing w:before="0" w:beforeAutospacing="0" w:after="0" w:afterAutospacing="0"/>
              <w:ind w:firstLine="34"/>
              <w:rPr>
                <w:b w:val="0"/>
                <w:sz w:val="24"/>
                <w:szCs w:val="24"/>
                <w:shd w:val="clear" w:color="auto" w:fill="FFFFFF"/>
              </w:rPr>
            </w:pPr>
            <w:r w:rsidRPr="00D92B9A">
              <w:rPr>
                <w:b w:val="0"/>
                <w:sz w:val="24"/>
                <w:szCs w:val="24"/>
              </w:rPr>
              <w:t>Бунин</w:t>
            </w:r>
            <w:r w:rsidRPr="00D92B9A">
              <w:rPr>
                <w:rStyle w:val="apple-converted-space"/>
                <w:b w:val="0"/>
                <w:sz w:val="24"/>
                <w:szCs w:val="24"/>
              </w:rPr>
              <w:t xml:space="preserve">  </w:t>
            </w:r>
            <w:r w:rsidRPr="00D92B9A">
              <w:rPr>
                <w:b w:val="0"/>
                <w:sz w:val="24"/>
                <w:szCs w:val="24"/>
              </w:rPr>
              <w:t>Иван «Слепой»</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val="restart"/>
          </w:tcPr>
          <w:p w:rsidR="005123B8" w:rsidRPr="00D92B9A" w:rsidRDefault="005123B8" w:rsidP="006F0D85">
            <w:pPr>
              <w:pStyle w:val="a6"/>
              <w:rPr>
                <w:rFonts w:ascii="Times New Roman" w:hAnsi="Times New Roman"/>
                <w:sz w:val="24"/>
                <w:szCs w:val="24"/>
                <w:lang w:val="ru-RU"/>
              </w:rPr>
            </w:pPr>
            <w:r w:rsidRPr="00D92B9A">
              <w:rPr>
                <w:rFonts w:ascii="Times New Roman" w:hAnsi="Times New Roman"/>
                <w:b/>
                <w:i/>
                <w:sz w:val="24"/>
                <w:szCs w:val="24"/>
                <w:lang w:val="ru-RU"/>
              </w:rPr>
              <w:t>Человек, семья и общество</w:t>
            </w:r>
          </w:p>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10</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Алексин «Домашний совет»</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11</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Бакланов Г. «Непорочное зачатие»</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12</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Солоухин «Под одной крышей»</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13</w:t>
            </w:r>
          </w:p>
        </w:tc>
        <w:tc>
          <w:tcPr>
            <w:tcW w:w="4252" w:type="dxa"/>
          </w:tcPr>
          <w:p w:rsidR="005123B8" w:rsidRPr="005123B8" w:rsidRDefault="005123B8" w:rsidP="006F0D85">
            <w:pPr>
              <w:shd w:val="clear" w:color="auto" w:fill="FEFCFA"/>
              <w:ind w:firstLine="34"/>
              <w:rPr>
                <w:rFonts w:ascii="Times New Roman" w:hAnsi="Times New Roman"/>
                <w:sz w:val="24"/>
              </w:rPr>
            </w:pPr>
            <w:r w:rsidRPr="005123B8">
              <w:rPr>
                <w:rFonts w:ascii="Times New Roman" w:hAnsi="Times New Roman"/>
                <w:bCs/>
                <w:sz w:val="24"/>
              </w:rPr>
              <w:t>Екимов Б. «Глядя на солнце»</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14</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bCs/>
                <w:kern w:val="36"/>
                <w:sz w:val="24"/>
                <w:szCs w:val="24"/>
                <w:lang w:val="ru-RU"/>
              </w:rPr>
              <w:t>Екимов Б. «Еще не лето»</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15</w:t>
            </w:r>
          </w:p>
        </w:tc>
        <w:tc>
          <w:tcPr>
            <w:tcW w:w="4252" w:type="dxa"/>
          </w:tcPr>
          <w:p w:rsidR="005123B8" w:rsidRPr="00D92B9A" w:rsidRDefault="005123B8" w:rsidP="006F0D85">
            <w:pPr>
              <w:pStyle w:val="a6"/>
              <w:ind w:firstLine="34"/>
              <w:rPr>
                <w:rFonts w:ascii="Times New Roman" w:hAnsi="Times New Roman"/>
                <w:bCs/>
                <w:kern w:val="36"/>
                <w:sz w:val="24"/>
                <w:szCs w:val="24"/>
                <w:lang w:val="ru-RU"/>
              </w:rPr>
            </w:pPr>
            <w:r w:rsidRPr="00D92B9A">
              <w:rPr>
                <w:rFonts w:ascii="Times New Roman" w:hAnsi="Times New Roman"/>
                <w:bCs/>
                <w:kern w:val="36"/>
                <w:sz w:val="24"/>
                <w:szCs w:val="24"/>
                <w:lang w:val="ru-RU"/>
              </w:rPr>
              <w:t>Куприн Александр «Святая ложь»</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16</w:t>
            </w:r>
          </w:p>
        </w:tc>
        <w:tc>
          <w:tcPr>
            <w:tcW w:w="4252" w:type="dxa"/>
          </w:tcPr>
          <w:p w:rsidR="005123B8" w:rsidRPr="00D92B9A" w:rsidRDefault="005123B8" w:rsidP="006F0D85">
            <w:pPr>
              <w:pStyle w:val="a5"/>
              <w:shd w:val="clear" w:color="auto" w:fill="FEFEFE"/>
              <w:spacing w:before="0" w:beforeAutospacing="0" w:after="0" w:afterAutospacing="0"/>
              <w:ind w:right="645" w:firstLine="34"/>
              <w:rPr>
                <w:b/>
              </w:rPr>
            </w:pPr>
            <w:r w:rsidRPr="00D92B9A">
              <w:rPr>
                <w:rStyle w:val="aa"/>
              </w:rPr>
              <w:t>Екимов Борис «Ночь исцеления»</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17</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bCs/>
                <w:kern w:val="36"/>
                <w:sz w:val="24"/>
                <w:szCs w:val="24"/>
                <w:lang w:val="ru-RU"/>
              </w:rPr>
              <w:t>Тендряков Владимир</w:t>
            </w:r>
            <w:r w:rsidRPr="00D92B9A">
              <w:rPr>
                <w:rFonts w:ascii="Times New Roman" w:hAnsi="Times New Roman"/>
                <w:sz w:val="24"/>
                <w:szCs w:val="24"/>
                <w:lang w:val="ru-RU"/>
              </w:rPr>
              <w:t xml:space="preserve"> "Люди или </w:t>
            </w:r>
            <w:proofErr w:type="gramStart"/>
            <w:r w:rsidRPr="00D92B9A">
              <w:rPr>
                <w:rFonts w:ascii="Times New Roman" w:hAnsi="Times New Roman"/>
                <w:sz w:val="24"/>
                <w:szCs w:val="24"/>
                <w:lang w:val="ru-RU"/>
              </w:rPr>
              <w:t>нелюди</w:t>
            </w:r>
            <w:proofErr w:type="gramEnd"/>
            <w:r w:rsidRPr="00D92B9A">
              <w:rPr>
                <w:rFonts w:ascii="Times New Roman" w:hAnsi="Times New Roman"/>
                <w:sz w:val="24"/>
                <w:szCs w:val="24"/>
                <w:lang w:val="ru-RU"/>
              </w:rPr>
              <w:t>"</w:t>
            </w:r>
            <w:r w:rsidRPr="00D92B9A">
              <w:rPr>
                <w:rFonts w:ascii="Times New Roman" w:hAnsi="Times New Roman"/>
                <w:sz w:val="24"/>
                <w:szCs w:val="24"/>
              </w:rPr>
              <w:t> </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18</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Алексин А. Безумная Евдокия»</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val="restart"/>
          </w:tcPr>
          <w:p w:rsidR="005123B8" w:rsidRPr="005123B8" w:rsidRDefault="005123B8" w:rsidP="006F0D85">
            <w:pPr>
              <w:rPr>
                <w:rFonts w:ascii="Times New Roman" w:hAnsi="Times New Roman"/>
                <w:sz w:val="24"/>
              </w:rPr>
            </w:pPr>
            <w:r w:rsidRPr="005123B8">
              <w:rPr>
                <w:rFonts w:ascii="Times New Roman" w:hAnsi="Times New Roman"/>
                <w:b/>
                <w:i/>
                <w:sz w:val="24"/>
              </w:rPr>
              <w:t>Человек, природа, Родина и культура</w:t>
            </w: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19</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Платонов Андрей «Иван Великий»</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20</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Васильев Б.«Летят мои кони»</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21</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Яковлев Ю. «Девочка с Васильевского острова»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22</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bdr w:val="none" w:sz="0" w:space="0" w:color="auto" w:frame="1"/>
                <w:lang w:val="ru-RU"/>
              </w:rPr>
              <w:t>Астафьев</w:t>
            </w:r>
            <w:r w:rsidRPr="00D92B9A">
              <w:rPr>
                <w:rFonts w:ascii="Times New Roman" w:hAnsi="Times New Roman"/>
                <w:sz w:val="24"/>
                <w:szCs w:val="24"/>
                <w:lang w:val="ru-RU"/>
              </w:rPr>
              <w:t xml:space="preserve">   В.</w:t>
            </w:r>
            <w:r w:rsidRPr="00D92B9A">
              <w:rPr>
                <w:rFonts w:ascii="Times New Roman" w:hAnsi="Times New Roman"/>
                <w:sz w:val="24"/>
                <w:szCs w:val="24"/>
              </w:rPr>
              <w:t xml:space="preserve">   "</w:t>
            </w:r>
            <w:proofErr w:type="spellStart"/>
            <w:r w:rsidRPr="00D92B9A">
              <w:rPr>
                <w:rFonts w:ascii="Times New Roman" w:hAnsi="Times New Roman"/>
                <w:sz w:val="24"/>
                <w:szCs w:val="24"/>
                <w:bdr w:val="none" w:sz="0" w:space="0" w:color="auto" w:frame="1"/>
              </w:rPr>
              <w:t>Затеси</w:t>
            </w:r>
            <w:proofErr w:type="spellEnd"/>
            <w:r w:rsidRPr="00D92B9A">
              <w:rPr>
                <w:rFonts w:ascii="Times New Roman" w:hAnsi="Times New Roman"/>
                <w:sz w:val="24"/>
                <w:szCs w:val="24"/>
              </w:rPr>
              <w:t xml:space="preserve">"   </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23</w:t>
            </w:r>
          </w:p>
        </w:tc>
        <w:tc>
          <w:tcPr>
            <w:tcW w:w="4252" w:type="dxa"/>
          </w:tcPr>
          <w:p w:rsidR="005123B8" w:rsidRPr="00D92B9A" w:rsidRDefault="005123B8" w:rsidP="006F0D85">
            <w:pPr>
              <w:pStyle w:val="a6"/>
              <w:ind w:firstLine="34"/>
              <w:rPr>
                <w:rFonts w:ascii="Times New Roman" w:hAnsi="Times New Roman"/>
                <w:b/>
                <w:sz w:val="24"/>
                <w:szCs w:val="24"/>
                <w:bdr w:val="none" w:sz="0" w:space="0" w:color="auto" w:frame="1"/>
              </w:rPr>
            </w:pPr>
            <w:r w:rsidRPr="00D92B9A">
              <w:rPr>
                <w:rFonts w:ascii="Times New Roman" w:hAnsi="Times New Roman"/>
                <w:sz w:val="24"/>
                <w:szCs w:val="24"/>
                <w:bdr w:val="none" w:sz="0" w:space="0" w:color="auto" w:frame="1"/>
                <w:lang w:val="ru-RU"/>
              </w:rPr>
              <w:t>Розов В. «Дикая утка»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24</w:t>
            </w:r>
          </w:p>
        </w:tc>
        <w:tc>
          <w:tcPr>
            <w:tcW w:w="4252" w:type="dxa"/>
          </w:tcPr>
          <w:p w:rsidR="005123B8" w:rsidRPr="005123B8" w:rsidRDefault="005123B8" w:rsidP="006F0D85">
            <w:pPr>
              <w:ind w:firstLine="34"/>
              <w:rPr>
                <w:rFonts w:ascii="Times New Roman" w:hAnsi="Times New Roman"/>
                <w:sz w:val="24"/>
                <w:bdr w:val="none" w:sz="0" w:space="0" w:color="auto" w:frame="1"/>
              </w:rPr>
            </w:pPr>
            <w:r w:rsidRPr="005123B8">
              <w:rPr>
                <w:rFonts w:ascii="Times New Roman" w:hAnsi="Times New Roman"/>
                <w:sz w:val="24"/>
              </w:rPr>
              <w:t>Симонов К. «Солдатская слава»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25</w:t>
            </w:r>
          </w:p>
        </w:tc>
        <w:tc>
          <w:tcPr>
            <w:tcW w:w="4252" w:type="dxa"/>
          </w:tcPr>
          <w:p w:rsidR="005123B8" w:rsidRPr="00D92B9A" w:rsidRDefault="005123B8" w:rsidP="006F0D85">
            <w:pPr>
              <w:pStyle w:val="a5"/>
              <w:shd w:val="clear" w:color="auto" w:fill="FFFFFF"/>
              <w:spacing w:before="0" w:beforeAutospacing="0" w:after="0" w:afterAutospacing="0"/>
              <w:ind w:firstLine="34"/>
              <w:jc w:val="both"/>
              <w:rPr>
                <w:bdr w:val="none" w:sz="0" w:space="0" w:color="auto" w:frame="1"/>
              </w:rPr>
            </w:pPr>
            <w:r w:rsidRPr="00D92B9A">
              <w:rPr>
                <w:bCs/>
              </w:rPr>
              <w:t>Солоухин Владимир «Летний паводок»</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26</w:t>
            </w:r>
          </w:p>
        </w:tc>
        <w:tc>
          <w:tcPr>
            <w:tcW w:w="4252" w:type="dxa"/>
          </w:tcPr>
          <w:p w:rsidR="005123B8" w:rsidRPr="00D92B9A" w:rsidRDefault="005123B8" w:rsidP="006F0D85">
            <w:pPr>
              <w:pStyle w:val="a6"/>
              <w:ind w:firstLine="34"/>
              <w:rPr>
                <w:rFonts w:ascii="Times New Roman" w:hAnsi="Times New Roman"/>
                <w:sz w:val="24"/>
                <w:szCs w:val="24"/>
                <w:bdr w:val="none" w:sz="0" w:space="0" w:color="auto" w:frame="1"/>
                <w:lang w:val="ru-RU"/>
              </w:rPr>
            </w:pPr>
            <w:r w:rsidRPr="00D92B9A">
              <w:rPr>
                <w:rFonts w:ascii="Times New Roman" w:hAnsi="Times New Roman"/>
                <w:sz w:val="24"/>
                <w:szCs w:val="24"/>
                <w:lang w:val="ru-RU"/>
              </w:rPr>
              <w:t>Астафьев Виктор «</w:t>
            </w:r>
            <w:r w:rsidRPr="00D92B9A">
              <w:rPr>
                <w:rFonts w:ascii="Times New Roman" w:hAnsi="Times New Roman"/>
                <w:bCs/>
                <w:sz w:val="24"/>
                <w:szCs w:val="24"/>
                <w:lang w:val="ru-RU"/>
              </w:rPr>
              <w:t>Худого слова и растение боится»</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27</w:t>
            </w:r>
          </w:p>
        </w:tc>
        <w:tc>
          <w:tcPr>
            <w:tcW w:w="4252" w:type="dxa"/>
          </w:tcPr>
          <w:p w:rsidR="005123B8" w:rsidRPr="005123B8" w:rsidRDefault="005123B8" w:rsidP="006F0D85">
            <w:pPr>
              <w:ind w:firstLine="34"/>
              <w:rPr>
                <w:rFonts w:ascii="Times New Roman" w:hAnsi="Times New Roman"/>
                <w:sz w:val="24"/>
                <w:bdr w:val="none" w:sz="0" w:space="0" w:color="auto" w:frame="1"/>
              </w:rPr>
            </w:pPr>
            <w:proofErr w:type="spellStart"/>
            <w:r w:rsidRPr="005123B8">
              <w:rPr>
                <w:rFonts w:ascii="Times New Roman" w:hAnsi="Times New Roman"/>
                <w:sz w:val="24"/>
              </w:rPr>
              <w:t>Крупин</w:t>
            </w:r>
            <w:proofErr w:type="spellEnd"/>
            <w:r w:rsidRPr="005123B8">
              <w:rPr>
                <w:rFonts w:ascii="Times New Roman" w:hAnsi="Times New Roman"/>
                <w:sz w:val="24"/>
              </w:rPr>
              <w:t xml:space="preserve"> В.Н. « Сбрось мешок»</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28</w:t>
            </w:r>
          </w:p>
        </w:tc>
        <w:tc>
          <w:tcPr>
            <w:tcW w:w="4252" w:type="dxa"/>
          </w:tcPr>
          <w:p w:rsidR="005123B8" w:rsidRPr="005123B8" w:rsidRDefault="005123B8" w:rsidP="006F0D85">
            <w:pPr>
              <w:ind w:firstLine="34"/>
              <w:rPr>
                <w:rFonts w:ascii="Times New Roman" w:hAnsi="Times New Roman"/>
                <w:sz w:val="24"/>
                <w:bdr w:val="none" w:sz="0" w:space="0" w:color="auto" w:frame="1"/>
              </w:rPr>
            </w:pPr>
            <w:r w:rsidRPr="005123B8">
              <w:rPr>
                <w:rFonts w:ascii="Times New Roman" w:hAnsi="Times New Roman"/>
                <w:sz w:val="24"/>
              </w:rPr>
              <w:t>Паустовский К. «Нет ли у вас молока?»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rPr>
          <w:trHeight w:val="200"/>
        </w:trPr>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29</w:t>
            </w:r>
          </w:p>
        </w:tc>
        <w:tc>
          <w:tcPr>
            <w:tcW w:w="4252" w:type="dxa"/>
          </w:tcPr>
          <w:p w:rsidR="005123B8" w:rsidRPr="00D92B9A" w:rsidRDefault="005123B8" w:rsidP="006F0D85">
            <w:pPr>
              <w:pStyle w:val="a6"/>
              <w:ind w:firstLine="34"/>
              <w:rPr>
                <w:rFonts w:ascii="Times New Roman" w:hAnsi="Times New Roman"/>
                <w:sz w:val="24"/>
                <w:szCs w:val="24"/>
                <w:lang w:val="ru-RU"/>
              </w:rPr>
            </w:pPr>
            <w:proofErr w:type="spellStart"/>
            <w:r w:rsidRPr="00D92B9A">
              <w:rPr>
                <w:rFonts w:ascii="Times New Roman" w:hAnsi="Times New Roman"/>
                <w:sz w:val="24"/>
                <w:szCs w:val="24"/>
              </w:rPr>
              <w:t>Паустовский</w:t>
            </w:r>
            <w:proofErr w:type="spellEnd"/>
            <w:r w:rsidRPr="00D92B9A">
              <w:rPr>
                <w:rFonts w:ascii="Times New Roman" w:hAnsi="Times New Roman"/>
                <w:sz w:val="24"/>
                <w:szCs w:val="24"/>
              </w:rPr>
              <w:t xml:space="preserve"> К. </w:t>
            </w:r>
            <w:r w:rsidRPr="00D92B9A">
              <w:rPr>
                <w:rFonts w:ascii="Times New Roman" w:hAnsi="Times New Roman"/>
                <w:sz w:val="24"/>
                <w:szCs w:val="24"/>
                <w:lang w:val="ru-RU"/>
              </w:rPr>
              <w:t>«</w:t>
            </w:r>
            <w:proofErr w:type="spellStart"/>
            <w:r w:rsidRPr="00D92B9A">
              <w:rPr>
                <w:rStyle w:val="aa"/>
                <w:rFonts w:ascii="Times New Roman" w:hAnsi="Times New Roman"/>
                <w:sz w:val="24"/>
                <w:szCs w:val="24"/>
              </w:rPr>
              <w:t>Бакенщик</w:t>
            </w:r>
            <w:proofErr w:type="spellEnd"/>
            <w:r w:rsidRPr="00D92B9A">
              <w:rPr>
                <w:rStyle w:val="aa"/>
                <w:rFonts w:ascii="Times New Roman" w:hAnsi="Times New Roman"/>
                <w:sz w:val="24"/>
                <w:szCs w:val="24"/>
                <w:lang w:val="ru-RU"/>
              </w:rPr>
              <w:t>»</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30</w:t>
            </w:r>
          </w:p>
        </w:tc>
        <w:tc>
          <w:tcPr>
            <w:tcW w:w="4252" w:type="dxa"/>
          </w:tcPr>
          <w:p w:rsidR="005123B8" w:rsidRPr="005123B8" w:rsidRDefault="005123B8" w:rsidP="006F0D85">
            <w:pPr>
              <w:shd w:val="clear" w:color="auto" w:fill="FFFFFF"/>
              <w:ind w:firstLine="34"/>
              <w:outlineLvl w:val="0"/>
              <w:rPr>
                <w:rFonts w:ascii="Times New Roman" w:hAnsi="Times New Roman"/>
                <w:sz w:val="24"/>
              </w:rPr>
            </w:pPr>
            <w:r w:rsidRPr="005123B8">
              <w:rPr>
                <w:rFonts w:ascii="Times New Roman" w:hAnsi="Times New Roman"/>
                <w:bCs/>
                <w:kern w:val="36"/>
                <w:sz w:val="24"/>
              </w:rPr>
              <w:t>Яковлев Ю. «Балерина политотдела»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val="restart"/>
          </w:tcPr>
          <w:p w:rsidR="005123B8" w:rsidRPr="005123B8" w:rsidRDefault="005123B8" w:rsidP="006F0D85">
            <w:pPr>
              <w:rPr>
                <w:rFonts w:ascii="Times New Roman" w:hAnsi="Times New Roman"/>
                <w:sz w:val="24"/>
              </w:rPr>
            </w:pPr>
            <w:r w:rsidRPr="005123B8">
              <w:rPr>
                <w:rFonts w:ascii="Times New Roman" w:hAnsi="Times New Roman"/>
                <w:sz w:val="24"/>
              </w:rPr>
              <w:t>Проект «Я читаю….»</w:t>
            </w: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31</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Моя золотая полка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vMerge/>
          </w:tcPr>
          <w:p w:rsidR="005123B8" w:rsidRPr="00D92B9A" w:rsidRDefault="005123B8" w:rsidP="006F0D85">
            <w:pPr>
              <w:pStyle w:val="a6"/>
              <w:ind w:firstLine="284"/>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33</w:t>
            </w:r>
          </w:p>
        </w:tc>
        <w:tc>
          <w:tcPr>
            <w:tcW w:w="4252" w:type="dxa"/>
          </w:tcPr>
          <w:p w:rsidR="005123B8" w:rsidRPr="005123B8" w:rsidRDefault="005123B8" w:rsidP="006F0D85">
            <w:pPr>
              <w:ind w:firstLine="34"/>
              <w:jc w:val="both"/>
              <w:rPr>
                <w:rFonts w:ascii="Times New Roman" w:hAnsi="Times New Roman"/>
                <w:sz w:val="24"/>
              </w:rPr>
            </w:pPr>
            <w:r w:rsidRPr="005123B8">
              <w:rPr>
                <w:rFonts w:ascii="Times New Roman" w:hAnsi="Times New Roman"/>
                <w:sz w:val="24"/>
              </w:rPr>
              <w:t>Моя золотая полка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r w:rsidR="005123B8" w:rsidRPr="005123B8" w:rsidTr="006F0D85">
        <w:tc>
          <w:tcPr>
            <w:tcW w:w="2127" w:type="dxa"/>
          </w:tcPr>
          <w:p w:rsidR="005123B8" w:rsidRPr="00D92B9A" w:rsidRDefault="005123B8" w:rsidP="006F0D85">
            <w:pPr>
              <w:pStyle w:val="a6"/>
              <w:ind w:firstLine="284"/>
              <w:rPr>
                <w:rFonts w:ascii="Times New Roman" w:hAnsi="Times New Roman"/>
                <w:sz w:val="24"/>
                <w:szCs w:val="24"/>
                <w:lang w:val="ru-RU"/>
              </w:rPr>
            </w:pPr>
          </w:p>
        </w:tc>
        <w:tc>
          <w:tcPr>
            <w:tcW w:w="993" w:type="dxa"/>
          </w:tcPr>
          <w:p w:rsidR="005123B8" w:rsidRPr="00D92B9A" w:rsidRDefault="005123B8" w:rsidP="006F0D85">
            <w:pPr>
              <w:pStyle w:val="a6"/>
              <w:ind w:firstLine="284"/>
              <w:rPr>
                <w:rFonts w:ascii="Times New Roman" w:hAnsi="Times New Roman"/>
                <w:sz w:val="24"/>
                <w:szCs w:val="24"/>
                <w:lang w:val="ru-RU"/>
              </w:rPr>
            </w:pPr>
            <w:r w:rsidRPr="00D92B9A">
              <w:rPr>
                <w:rFonts w:ascii="Times New Roman" w:hAnsi="Times New Roman"/>
                <w:sz w:val="24"/>
                <w:szCs w:val="24"/>
                <w:lang w:val="ru-RU"/>
              </w:rPr>
              <w:t>34</w:t>
            </w:r>
          </w:p>
        </w:tc>
        <w:tc>
          <w:tcPr>
            <w:tcW w:w="4252" w:type="dxa"/>
          </w:tcPr>
          <w:p w:rsidR="005123B8" w:rsidRPr="00D92B9A" w:rsidRDefault="005123B8" w:rsidP="006F0D85">
            <w:pPr>
              <w:pStyle w:val="a6"/>
              <w:ind w:firstLine="34"/>
              <w:rPr>
                <w:rFonts w:ascii="Times New Roman" w:hAnsi="Times New Roman"/>
                <w:sz w:val="24"/>
                <w:szCs w:val="24"/>
                <w:lang w:val="ru-RU"/>
              </w:rPr>
            </w:pPr>
            <w:r w:rsidRPr="00D92B9A">
              <w:rPr>
                <w:rFonts w:ascii="Times New Roman" w:hAnsi="Times New Roman"/>
                <w:sz w:val="24"/>
                <w:szCs w:val="24"/>
                <w:lang w:val="ru-RU"/>
              </w:rPr>
              <w:t>Моя золотая полка</w:t>
            </w:r>
          </w:p>
        </w:tc>
        <w:tc>
          <w:tcPr>
            <w:tcW w:w="1134" w:type="dxa"/>
          </w:tcPr>
          <w:p w:rsidR="005123B8" w:rsidRPr="00D92B9A" w:rsidRDefault="005123B8" w:rsidP="006F0D85">
            <w:pPr>
              <w:pStyle w:val="a6"/>
              <w:ind w:firstLine="284"/>
              <w:rPr>
                <w:rFonts w:ascii="Times New Roman" w:hAnsi="Times New Roman"/>
                <w:sz w:val="24"/>
                <w:szCs w:val="24"/>
                <w:lang w:val="ru-RU"/>
              </w:rPr>
            </w:pPr>
          </w:p>
        </w:tc>
        <w:tc>
          <w:tcPr>
            <w:tcW w:w="1134" w:type="dxa"/>
          </w:tcPr>
          <w:p w:rsidR="005123B8" w:rsidRPr="00D92B9A" w:rsidRDefault="005123B8" w:rsidP="006F0D85">
            <w:pPr>
              <w:pStyle w:val="a6"/>
              <w:ind w:firstLine="284"/>
              <w:rPr>
                <w:rFonts w:ascii="Times New Roman" w:hAnsi="Times New Roman"/>
                <w:sz w:val="24"/>
                <w:szCs w:val="24"/>
                <w:lang w:val="ru-RU"/>
              </w:rPr>
            </w:pPr>
          </w:p>
        </w:tc>
      </w:tr>
    </w:tbl>
    <w:p w:rsidR="005123B8" w:rsidRPr="00D92B9A" w:rsidRDefault="005123B8" w:rsidP="005123B8">
      <w:pPr>
        <w:ind w:firstLine="284"/>
        <w:rPr>
          <w:rFonts w:ascii="Times New Roman" w:hAnsi="Times New Roman"/>
          <w:sz w:val="24"/>
        </w:rPr>
      </w:pPr>
    </w:p>
    <w:p w:rsidR="00770BAA" w:rsidRPr="005123B8" w:rsidRDefault="00770BAA" w:rsidP="0079228E">
      <w:pPr>
        <w:spacing w:after="0" w:line="240" w:lineRule="auto"/>
        <w:ind w:left="-567"/>
        <w:rPr>
          <w:rFonts w:ascii="Times New Roman" w:hAnsi="Times New Roman"/>
          <w:b/>
          <w:color w:val="000000"/>
          <w:sz w:val="24"/>
          <w:szCs w:val="24"/>
        </w:rPr>
      </w:pPr>
    </w:p>
    <w:sectPr w:rsidR="00770BAA" w:rsidRPr="005123B8" w:rsidSect="008B2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
    <w:nsid w:val="073F2BCC"/>
    <w:multiLevelType w:val="multilevel"/>
    <w:tmpl w:val="FE70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C7AE2"/>
    <w:multiLevelType w:val="multilevel"/>
    <w:tmpl w:val="06F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C4708"/>
    <w:multiLevelType w:val="multilevel"/>
    <w:tmpl w:val="71EE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2703A"/>
    <w:multiLevelType w:val="hybridMultilevel"/>
    <w:tmpl w:val="726E6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33DBA"/>
    <w:multiLevelType w:val="hybridMultilevel"/>
    <w:tmpl w:val="214605BA"/>
    <w:lvl w:ilvl="0" w:tplc="5656A474">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0576F5F"/>
    <w:multiLevelType w:val="multilevel"/>
    <w:tmpl w:val="9A3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8">
    <w:nsid w:val="5E5B2226"/>
    <w:multiLevelType w:val="multilevel"/>
    <w:tmpl w:val="926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01213"/>
    <w:multiLevelType w:val="hybridMultilevel"/>
    <w:tmpl w:val="74348B10"/>
    <w:lvl w:ilvl="0" w:tplc="7E98229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E83E9B"/>
    <w:multiLevelType w:val="multilevel"/>
    <w:tmpl w:val="E74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2">
    <w:nsid w:val="6F6B1C33"/>
    <w:multiLevelType w:val="multilevel"/>
    <w:tmpl w:val="2BF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4">
    <w:nsid w:val="77AD0CFC"/>
    <w:multiLevelType w:val="multilevel"/>
    <w:tmpl w:val="99D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0"/>
  </w:num>
  <w:num w:numId="4">
    <w:abstractNumId w:val="1"/>
  </w:num>
  <w:num w:numId="5">
    <w:abstractNumId w:val="2"/>
  </w:num>
  <w:num w:numId="6">
    <w:abstractNumId w:val="8"/>
  </w:num>
  <w:num w:numId="7">
    <w:abstractNumId w:val="13"/>
  </w:num>
  <w:num w:numId="8">
    <w:abstractNumId w:val="0"/>
  </w:num>
  <w:num w:numId="9">
    <w:abstractNumId w:val="11"/>
  </w:num>
  <w:num w:numId="10">
    <w:abstractNumId w:val="7"/>
  </w:num>
  <w:num w:numId="11">
    <w:abstractNumId w:val="5"/>
  </w:num>
  <w:num w:numId="12">
    <w:abstractNumId w:val="3"/>
  </w:num>
  <w:num w:numId="13">
    <w:abstractNumId w:val="14"/>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318"/>
    <w:rsid w:val="00014703"/>
    <w:rsid w:val="00073A9D"/>
    <w:rsid w:val="00087BCF"/>
    <w:rsid w:val="000E0D55"/>
    <w:rsid w:val="001432A7"/>
    <w:rsid w:val="0017450D"/>
    <w:rsid w:val="001A0318"/>
    <w:rsid w:val="001D4D89"/>
    <w:rsid w:val="002522B4"/>
    <w:rsid w:val="002C4DB7"/>
    <w:rsid w:val="002E170C"/>
    <w:rsid w:val="002F6EF0"/>
    <w:rsid w:val="003110A3"/>
    <w:rsid w:val="00336BED"/>
    <w:rsid w:val="00377E56"/>
    <w:rsid w:val="003B7934"/>
    <w:rsid w:val="003B7E39"/>
    <w:rsid w:val="003F7294"/>
    <w:rsid w:val="004355ED"/>
    <w:rsid w:val="004562FE"/>
    <w:rsid w:val="00476F8C"/>
    <w:rsid w:val="004B40A0"/>
    <w:rsid w:val="004C6C23"/>
    <w:rsid w:val="004F240D"/>
    <w:rsid w:val="005023E0"/>
    <w:rsid w:val="005123B8"/>
    <w:rsid w:val="00626F13"/>
    <w:rsid w:val="00681EA0"/>
    <w:rsid w:val="006E6CFA"/>
    <w:rsid w:val="006F0D85"/>
    <w:rsid w:val="006F26AB"/>
    <w:rsid w:val="00770BAA"/>
    <w:rsid w:val="00772328"/>
    <w:rsid w:val="00787658"/>
    <w:rsid w:val="00787A9E"/>
    <w:rsid w:val="0079228E"/>
    <w:rsid w:val="0081149F"/>
    <w:rsid w:val="00825A78"/>
    <w:rsid w:val="008650D1"/>
    <w:rsid w:val="00871BC4"/>
    <w:rsid w:val="008752CC"/>
    <w:rsid w:val="008A50D7"/>
    <w:rsid w:val="008B21BE"/>
    <w:rsid w:val="008D6320"/>
    <w:rsid w:val="00992E7B"/>
    <w:rsid w:val="00A501C2"/>
    <w:rsid w:val="00A6260D"/>
    <w:rsid w:val="00A97B63"/>
    <w:rsid w:val="00B654AA"/>
    <w:rsid w:val="00BB1A85"/>
    <w:rsid w:val="00C7300F"/>
    <w:rsid w:val="00D025C5"/>
    <w:rsid w:val="00D11B28"/>
    <w:rsid w:val="00D23367"/>
    <w:rsid w:val="00D66950"/>
    <w:rsid w:val="00DE23FE"/>
    <w:rsid w:val="00E4364E"/>
    <w:rsid w:val="00E5251C"/>
    <w:rsid w:val="00E71D5E"/>
    <w:rsid w:val="00EC0F11"/>
    <w:rsid w:val="00ED3D1A"/>
    <w:rsid w:val="00F3651D"/>
    <w:rsid w:val="00F812FC"/>
    <w:rsid w:val="00FF0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5E"/>
    <w:pPr>
      <w:spacing w:after="160" w:line="259" w:lineRule="auto"/>
    </w:pPr>
    <w:rPr>
      <w:sz w:val="22"/>
      <w:szCs w:val="22"/>
      <w:lang w:eastAsia="en-US"/>
    </w:rPr>
  </w:style>
  <w:style w:type="paragraph" w:styleId="1">
    <w:name w:val="heading 1"/>
    <w:basedOn w:val="a"/>
    <w:link w:val="10"/>
    <w:uiPriority w:val="9"/>
    <w:qFormat/>
    <w:rsid w:val="003B7E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87B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B40A0"/>
    <w:pPr>
      <w:spacing w:after="0" w:line="240" w:lineRule="auto"/>
      <w:ind w:left="720" w:firstLine="1814"/>
      <w:jc w:val="both"/>
    </w:pPr>
    <w:rPr>
      <w:sz w:val="20"/>
      <w:szCs w:val="20"/>
      <w:lang/>
    </w:rPr>
  </w:style>
  <w:style w:type="paragraph" w:styleId="a5">
    <w:name w:val="Normal (Web)"/>
    <w:basedOn w:val="a"/>
    <w:uiPriority w:val="99"/>
    <w:rsid w:val="004B40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99"/>
    <w:locked/>
    <w:rsid w:val="004B40A0"/>
    <w:rPr>
      <w:rFonts w:ascii="Calibri" w:eastAsia="Calibri" w:hAnsi="Calibri" w:cs="Calibri"/>
    </w:rPr>
  </w:style>
  <w:style w:type="paragraph" w:styleId="a6">
    <w:name w:val="No Spacing"/>
    <w:basedOn w:val="a"/>
    <w:link w:val="a7"/>
    <w:uiPriority w:val="99"/>
    <w:qFormat/>
    <w:rsid w:val="00992E7B"/>
    <w:pPr>
      <w:spacing w:after="0" w:line="240" w:lineRule="auto"/>
    </w:pPr>
    <w:rPr>
      <w:rFonts w:eastAsia="Times New Roman"/>
      <w:sz w:val="20"/>
      <w:szCs w:val="20"/>
      <w:lang w:val="en-US" w:eastAsia="ru-RU"/>
    </w:rPr>
  </w:style>
  <w:style w:type="character" w:customStyle="1" w:styleId="a7">
    <w:name w:val="Без интервала Знак"/>
    <w:link w:val="a6"/>
    <w:uiPriority w:val="99"/>
    <w:locked/>
    <w:rsid w:val="00992E7B"/>
    <w:rPr>
      <w:rFonts w:ascii="Calibri" w:eastAsia="Times New Roman" w:hAnsi="Calibri" w:cs="Times New Roman"/>
      <w:sz w:val="20"/>
      <w:szCs w:val="20"/>
      <w:lang w:val="en-US" w:eastAsia="ru-RU"/>
    </w:rPr>
  </w:style>
  <w:style w:type="table" w:styleId="a8">
    <w:name w:val="Table Grid"/>
    <w:basedOn w:val="a1"/>
    <w:uiPriority w:val="39"/>
    <w:rsid w:val="00014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025C5"/>
    <w:rPr>
      <w:color w:val="0563C1"/>
      <w:u w:val="single"/>
    </w:rPr>
  </w:style>
  <w:style w:type="paragraph" w:customStyle="1" w:styleId="Standard">
    <w:name w:val="Standard"/>
    <w:uiPriority w:val="99"/>
    <w:rsid w:val="0081149F"/>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apple-converted-space">
    <w:name w:val="apple-converted-space"/>
    <w:basedOn w:val="a0"/>
    <w:rsid w:val="0081149F"/>
  </w:style>
  <w:style w:type="character" w:styleId="aa">
    <w:name w:val="Strong"/>
    <w:basedOn w:val="a0"/>
    <w:uiPriority w:val="22"/>
    <w:qFormat/>
    <w:rsid w:val="0081149F"/>
    <w:rPr>
      <w:b/>
      <w:bCs/>
    </w:rPr>
  </w:style>
  <w:style w:type="paragraph" w:customStyle="1" w:styleId="c0">
    <w:name w:val="c0"/>
    <w:basedOn w:val="a"/>
    <w:rsid w:val="008114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1149F"/>
  </w:style>
  <w:style w:type="character" w:customStyle="1" w:styleId="10">
    <w:name w:val="Заголовок 1 Знак"/>
    <w:basedOn w:val="a0"/>
    <w:link w:val="1"/>
    <w:uiPriority w:val="9"/>
    <w:rsid w:val="003B7E39"/>
    <w:rPr>
      <w:rFonts w:ascii="Times New Roman" w:eastAsia="Times New Roman" w:hAnsi="Times New Roman" w:cs="Times New Roman"/>
      <w:b/>
      <w:bCs/>
      <w:kern w:val="36"/>
      <w:sz w:val="48"/>
      <w:szCs w:val="48"/>
      <w:lang w:eastAsia="ru-RU"/>
    </w:rPr>
  </w:style>
  <w:style w:type="character" w:customStyle="1" w:styleId="dagallery">
    <w:name w:val="dagallery"/>
    <w:basedOn w:val="a0"/>
    <w:rsid w:val="003B7E39"/>
  </w:style>
  <w:style w:type="character" w:customStyle="1" w:styleId="ratevalue">
    <w:name w:val="rate_value"/>
    <w:basedOn w:val="a0"/>
    <w:rsid w:val="008D6320"/>
  </w:style>
  <w:style w:type="character" w:customStyle="1" w:styleId="votessum">
    <w:name w:val="votes_sum"/>
    <w:basedOn w:val="a0"/>
    <w:rsid w:val="008D6320"/>
  </w:style>
  <w:style w:type="character" w:customStyle="1" w:styleId="20">
    <w:name w:val="Заголовок 2 Знак"/>
    <w:basedOn w:val="a0"/>
    <w:link w:val="2"/>
    <w:uiPriority w:val="9"/>
    <w:rsid w:val="00087BCF"/>
    <w:rPr>
      <w:rFonts w:ascii="Calibri Light" w:eastAsia="Times New Roman" w:hAnsi="Calibri Light" w:cs="Times New Roman"/>
      <w:color w:val="2E74B5"/>
      <w:sz w:val="26"/>
      <w:szCs w:val="26"/>
    </w:rPr>
  </w:style>
  <w:style w:type="paragraph" w:customStyle="1" w:styleId="paragraph">
    <w:name w:val="paragraph"/>
    <w:basedOn w:val="a"/>
    <w:rsid w:val="00D6695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476F8C"/>
    <w:rPr>
      <w:i/>
      <w:iCs/>
    </w:rPr>
  </w:style>
  <w:style w:type="paragraph" w:styleId="ac">
    <w:name w:val="Body Text"/>
    <w:basedOn w:val="a"/>
    <w:link w:val="ad"/>
    <w:uiPriority w:val="99"/>
    <w:rsid w:val="00D11B28"/>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uiPriority w:val="99"/>
    <w:rsid w:val="00D11B28"/>
    <w:rPr>
      <w:rFonts w:ascii="Times New Roman" w:eastAsia="Times New Roman" w:hAnsi="Times New Roman" w:cs="Times New Roman"/>
      <w:sz w:val="28"/>
      <w:szCs w:val="20"/>
      <w:lang w:eastAsia="ru-RU"/>
    </w:rPr>
  </w:style>
  <w:style w:type="paragraph" w:customStyle="1" w:styleId="21">
    <w:name w:val="Без интервала2"/>
    <w:uiPriority w:val="99"/>
    <w:rsid w:val="003110A3"/>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2920607">
      <w:bodyDiv w:val="1"/>
      <w:marLeft w:val="0"/>
      <w:marRight w:val="0"/>
      <w:marTop w:val="0"/>
      <w:marBottom w:val="0"/>
      <w:divBdr>
        <w:top w:val="none" w:sz="0" w:space="0" w:color="auto"/>
        <w:left w:val="none" w:sz="0" w:space="0" w:color="auto"/>
        <w:bottom w:val="none" w:sz="0" w:space="0" w:color="auto"/>
        <w:right w:val="none" w:sz="0" w:space="0" w:color="auto"/>
      </w:divBdr>
      <w:divsChild>
        <w:div w:id="541215696">
          <w:marLeft w:val="0"/>
          <w:marRight w:val="0"/>
          <w:marTop w:val="0"/>
          <w:marBottom w:val="0"/>
          <w:divBdr>
            <w:top w:val="none" w:sz="0" w:space="0" w:color="auto"/>
            <w:left w:val="none" w:sz="0" w:space="0" w:color="auto"/>
            <w:bottom w:val="none" w:sz="0" w:space="0" w:color="auto"/>
            <w:right w:val="none" w:sz="0" w:space="0" w:color="auto"/>
          </w:divBdr>
          <w:divsChild>
            <w:div w:id="629552976">
              <w:marLeft w:val="0"/>
              <w:marRight w:val="0"/>
              <w:marTop w:val="0"/>
              <w:marBottom w:val="150"/>
              <w:divBdr>
                <w:top w:val="none" w:sz="0" w:space="0" w:color="auto"/>
                <w:left w:val="none" w:sz="0" w:space="0" w:color="auto"/>
                <w:bottom w:val="none" w:sz="0" w:space="0" w:color="auto"/>
                <w:right w:val="none" w:sz="0" w:space="0" w:color="auto"/>
              </w:divBdr>
            </w:div>
          </w:divsChild>
        </w:div>
        <w:div w:id="634990566">
          <w:marLeft w:val="0"/>
          <w:marRight w:val="0"/>
          <w:marTop w:val="0"/>
          <w:marBottom w:val="0"/>
          <w:divBdr>
            <w:top w:val="none" w:sz="0" w:space="0" w:color="auto"/>
            <w:left w:val="none" w:sz="0" w:space="0" w:color="auto"/>
            <w:bottom w:val="none" w:sz="0" w:space="0" w:color="auto"/>
            <w:right w:val="none" w:sz="0" w:space="0" w:color="auto"/>
          </w:divBdr>
          <w:divsChild>
            <w:div w:id="150222005">
              <w:marLeft w:val="0"/>
              <w:marRight w:val="0"/>
              <w:marTop w:val="0"/>
              <w:marBottom w:val="0"/>
              <w:divBdr>
                <w:top w:val="none" w:sz="0" w:space="0" w:color="auto"/>
                <w:left w:val="none" w:sz="0" w:space="0" w:color="auto"/>
                <w:bottom w:val="none" w:sz="0" w:space="0" w:color="auto"/>
                <w:right w:val="none" w:sz="0" w:space="0" w:color="auto"/>
              </w:divBdr>
              <w:divsChild>
                <w:div w:id="1380781771">
                  <w:marLeft w:val="0"/>
                  <w:marRight w:val="0"/>
                  <w:marTop w:val="0"/>
                  <w:marBottom w:val="0"/>
                  <w:divBdr>
                    <w:top w:val="none" w:sz="0" w:space="0" w:color="auto"/>
                    <w:left w:val="none" w:sz="0" w:space="0" w:color="auto"/>
                    <w:bottom w:val="none" w:sz="0" w:space="0" w:color="auto"/>
                    <w:right w:val="none" w:sz="0" w:space="0" w:color="auto"/>
                  </w:divBdr>
                  <w:divsChild>
                    <w:div w:id="446236481">
                      <w:marLeft w:val="0"/>
                      <w:marRight w:val="0"/>
                      <w:marTop w:val="0"/>
                      <w:marBottom w:val="120"/>
                      <w:divBdr>
                        <w:top w:val="none" w:sz="0" w:space="0" w:color="auto"/>
                        <w:left w:val="none" w:sz="0" w:space="0" w:color="auto"/>
                        <w:bottom w:val="none" w:sz="0" w:space="0" w:color="auto"/>
                        <w:right w:val="none" w:sz="0" w:space="0" w:color="auto"/>
                      </w:divBdr>
                      <w:divsChild>
                        <w:div w:id="5974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2172">
              <w:marLeft w:val="0"/>
              <w:marRight w:val="0"/>
              <w:marTop w:val="405"/>
              <w:marBottom w:val="480"/>
              <w:divBdr>
                <w:top w:val="none" w:sz="0" w:space="0" w:color="auto"/>
                <w:left w:val="none" w:sz="0" w:space="0" w:color="auto"/>
                <w:bottom w:val="none" w:sz="0" w:space="0" w:color="auto"/>
                <w:right w:val="none" w:sz="0" w:space="0" w:color="auto"/>
              </w:divBdr>
            </w:div>
          </w:divsChild>
        </w:div>
        <w:div w:id="2133671770">
          <w:marLeft w:val="0"/>
          <w:marRight w:val="0"/>
          <w:marTop w:val="0"/>
          <w:marBottom w:val="0"/>
          <w:divBdr>
            <w:top w:val="none" w:sz="0" w:space="0" w:color="auto"/>
            <w:left w:val="none" w:sz="0" w:space="0" w:color="auto"/>
            <w:bottom w:val="none" w:sz="0" w:space="0" w:color="auto"/>
            <w:right w:val="none" w:sz="0" w:space="0" w:color="auto"/>
          </w:divBdr>
          <w:divsChild>
            <w:div w:id="515581287">
              <w:marLeft w:val="0"/>
              <w:marRight w:val="0"/>
              <w:marTop w:val="0"/>
              <w:marBottom w:val="600"/>
              <w:divBdr>
                <w:top w:val="none" w:sz="0" w:space="0" w:color="auto"/>
                <w:left w:val="none" w:sz="0" w:space="0" w:color="auto"/>
                <w:bottom w:val="none" w:sz="0" w:space="0" w:color="auto"/>
                <w:right w:val="none" w:sz="0" w:space="0" w:color="auto"/>
              </w:divBdr>
              <w:divsChild>
                <w:div w:id="1166018181">
                  <w:marLeft w:val="0"/>
                  <w:marRight w:val="0"/>
                  <w:marTop w:val="0"/>
                  <w:marBottom w:val="0"/>
                  <w:divBdr>
                    <w:top w:val="none" w:sz="0" w:space="0" w:color="auto"/>
                    <w:left w:val="none" w:sz="0" w:space="0" w:color="auto"/>
                    <w:bottom w:val="none" w:sz="0" w:space="0" w:color="auto"/>
                    <w:right w:val="none" w:sz="0" w:space="0" w:color="auto"/>
                  </w:divBdr>
                  <w:divsChild>
                    <w:div w:id="1157963016">
                      <w:marLeft w:val="0"/>
                      <w:marRight w:val="0"/>
                      <w:marTop w:val="0"/>
                      <w:marBottom w:val="0"/>
                      <w:divBdr>
                        <w:top w:val="none" w:sz="0" w:space="0" w:color="auto"/>
                        <w:left w:val="none" w:sz="0" w:space="0" w:color="auto"/>
                        <w:bottom w:val="none" w:sz="0" w:space="0" w:color="auto"/>
                        <w:right w:val="none" w:sz="0" w:space="0" w:color="auto"/>
                      </w:divBdr>
                      <w:divsChild>
                        <w:div w:id="5450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1979">
      <w:bodyDiv w:val="1"/>
      <w:marLeft w:val="0"/>
      <w:marRight w:val="0"/>
      <w:marTop w:val="0"/>
      <w:marBottom w:val="0"/>
      <w:divBdr>
        <w:top w:val="none" w:sz="0" w:space="0" w:color="auto"/>
        <w:left w:val="none" w:sz="0" w:space="0" w:color="auto"/>
        <w:bottom w:val="none" w:sz="0" w:space="0" w:color="auto"/>
        <w:right w:val="none" w:sz="0" w:space="0" w:color="auto"/>
      </w:divBdr>
      <w:divsChild>
        <w:div w:id="962228969">
          <w:marLeft w:val="0"/>
          <w:marRight w:val="0"/>
          <w:marTop w:val="0"/>
          <w:marBottom w:val="0"/>
          <w:divBdr>
            <w:top w:val="none" w:sz="0" w:space="0" w:color="auto"/>
            <w:left w:val="none" w:sz="0" w:space="0" w:color="auto"/>
            <w:bottom w:val="none" w:sz="0" w:space="0" w:color="auto"/>
            <w:right w:val="none" w:sz="0" w:space="0" w:color="auto"/>
          </w:divBdr>
          <w:divsChild>
            <w:div w:id="110515651">
              <w:marLeft w:val="0"/>
              <w:marRight w:val="0"/>
              <w:marTop w:val="0"/>
              <w:marBottom w:val="0"/>
              <w:divBdr>
                <w:top w:val="none" w:sz="0" w:space="0" w:color="auto"/>
                <w:left w:val="none" w:sz="0" w:space="0" w:color="auto"/>
                <w:bottom w:val="none" w:sz="0" w:space="0" w:color="auto"/>
                <w:right w:val="none" w:sz="0" w:space="0" w:color="auto"/>
              </w:divBdr>
              <w:divsChild>
                <w:div w:id="1085421609">
                  <w:marLeft w:val="0"/>
                  <w:marRight w:val="0"/>
                  <w:marTop w:val="0"/>
                  <w:marBottom w:val="0"/>
                  <w:divBdr>
                    <w:top w:val="none" w:sz="0" w:space="0" w:color="auto"/>
                    <w:left w:val="none" w:sz="0" w:space="0" w:color="auto"/>
                    <w:bottom w:val="none" w:sz="0" w:space="0" w:color="auto"/>
                    <w:right w:val="none" w:sz="0" w:space="0" w:color="auto"/>
                  </w:divBdr>
                </w:div>
              </w:divsChild>
            </w:div>
            <w:div w:id="253514279">
              <w:marLeft w:val="0"/>
              <w:marRight w:val="0"/>
              <w:marTop w:val="270"/>
              <w:marBottom w:val="90"/>
              <w:divBdr>
                <w:top w:val="none" w:sz="0" w:space="0" w:color="auto"/>
                <w:left w:val="none" w:sz="0" w:space="0" w:color="auto"/>
                <w:bottom w:val="none" w:sz="0" w:space="0" w:color="auto"/>
                <w:right w:val="none" w:sz="0" w:space="0" w:color="auto"/>
              </w:divBdr>
            </w:div>
          </w:divsChild>
        </w:div>
        <w:div w:id="1052726915">
          <w:marLeft w:val="0"/>
          <w:marRight w:val="0"/>
          <w:marTop w:val="0"/>
          <w:marBottom w:val="0"/>
          <w:divBdr>
            <w:top w:val="none" w:sz="0" w:space="0" w:color="auto"/>
            <w:left w:val="none" w:sz="0" w:space="0" w:color="auto"/>
            <w:bottom w:val="none" w:sz="0" w:space="0" w:color="auto"/>
            <w:right w:val="none" w:sz="0" w:space="0" w:color="auto"/>
          </w:divBdr>
          <w:divsChild>
            <w:div w:id="945888693">
              <w:marLeft w:val="0"/>
              <w:marRight w:val="0"/>
              <w:marTop w:val="0"/>
              <w:marBottom w:val="0"/>
              <w:divBdr>
                <w:top w:val="none" w:sz="0" w:space="0" w:color="auto"/>
                <w:left w:val="none" w:sz="0" w:space="0" w:color="auto"/>
                <w:bottom w:val="none" w:sz="0" w:space="0" w:color="auto"/>
                <w:right w:val="none" w:sz="0" w:space="0" w:color="auto"/>
              </w:divBdr>
              <w:divsChild>
                <w:div w:id="661348564">
                  <w:marLeft w:val="150"/>
                  <w:marRight w:val="0"/>
                  <w:marTop w:val="45"/>
                  <w:marBottom w:val="0"/>
                  <w:divBdr>
                    <w:top w:val="dotted" w:sz="6" w:space="2" w:color="AFB0C0"/>
                    <w:left w:val="none" w:sz="0" w:space="0" w:color="auto"/>
                    <w:bottom w:val="none" w:sz="0" w:space="0" w:color="auto"/>
                    <w:right w:val="none" w:sz="0" w:space="0" w:color="auto"/>
                  </w:divBdr>
                  <w:divsChild>
                    <w:div w:id="1502505395">
                      <w:marLeft w:val="0"/>
                      <w:marRight w:val="0"/>
                      <w:marTop w:val="0"/>
                      <w:marBottom w:val="0"/>
                      <w:divBdr>
                        <w:top w:val="none" w:sz="0" w:space="0" w:color="auto"/>
                        <w:left w:val="none" w:sz="0" w:space="0" w:color="auto"/>
                        <w:bottom w:val="none" w:sz="0" w:space="0" w:color="auto"/>
                        <w:right w:val="none" w:sz="0" w:space="0" w:color="auto"/>
                      </w:divBdr>
                    </w:div>
                  </w:divsChild>
                </w:div>
                <w:div w:id="1895389563">
                  <w:marLeft w:val="0"/>
                  <w:marRight w:val="0"/>
                  <w:marTop w:val="0"/>
                  <w:marBottom w:val="0"/>
                  <w:divBdr>
                    <w:top w:val="none" w:sz="0" w:space="0" w:color="auto"/>
                    <w:left w:val="none" w:sz="0" w:space="0" w:color="auto"/>
                    <w:bottom w:val="none" w:sz="0" w:space="0" w:color="auto"/>
                    <w:right w:val="none" w:sz="0" w:space="0" w:color="auto"/>
                  </w:divBdr>
                </w:div>
              </w:divsChild>
            </w:div>
            <w:div w:id="1639649978">
              <w:marLeft w:val="0"/>
              <w:marRight w:val="0"/>
              <w:marTop w:val="270"/>
              <w:marBottom w:val="0"/>
              <w:divBdr>
                <w:top w:val="none" w:sz="0" w:space="0" w:color="auto"/>
                <w:left w:val="none" w:sz="0" w:space="0" w:color="auto"/>
                <w:bottom w:val="none" w:sz="0" w:space="0" w:color="auto"/>
                <w:right w:val="none" w:sz="0" w:space="0" w:color="auto"/>
              </w:divBdr>
            </w:div>
          </w:divsChild>
        </w:div>
        <w:div w:id="1602755799">
          <w:marLeft w:val="0"/>
          <w:marRight w:val="0"/>
          <w:marTop w:val="0"/>
          <w:marBottom w:val="0"/>
          <w:divBdr>
            <w:top w:val="none" w:sz="0" w:space="0" w:color="auto"/>
            <w:left w:val="none" w:sz="0" w:space="0" w:color="auto"/>
            <w:bottom w:val="none" w:sz="0" w:space="0" w:color="auto"/>
            <w:right w:val="none" w:sz="0" w:space="0" w:color="auto"/>
          </w:divBdr>
          <w:divsChild>
            <w:div w:id="1035352157">
              <w:marLeft w:val="0"/>
              <w:marRight w:val="0"/>
              <w:marTop w:val="0"/>
              <w:marBottom w:val="0"/>
              <w:divBdr>
                <w:top w:val="none" w:sz="0" w:space="0" w:color="auto"/>
                <w:left w:val="none" w:sz="0" w:space="0" w:color="auto"/>
                <w:bottom w:val="none" w:sz="0" w:space="0" w:color="auto"/>
                <w:right w:val="none" w:sz="0" w:space="0" w:color="auto"/>
              </w:divBdr>
              <w:divsChild>
                <w:div w:id="981614635">
                  <w:marLeft w:val="0"/>
                  <w:marRight w:val="0"/>
                  <w:marTop w:val="0"/>
                  <w:marBottom w:val="0"/>
                  <w:divBdr>
                    <w:top w:val="none" w:sz="0" w:space="0" w:color="auto"/>
                    <w:left w:val="none" w:sz="0" w:space="0" w:color="auto"/>
                    <w:bottom w:val="none" w:sz="0" w:space="0" w:color="auto"/>
                    <w:right w:val="none" w:sz="0" w:space="0" w:color="auto"/>
                  </w:divBdr>
                </w:div>
                <w:div w:id="10259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5224">
      <w:bodyDiv w:val="1"/>
      <w:marLeft w:val="0"/>
      <w:marRight w:val="0"/>
      <w:marTop w:val="0"/>
      <w:marBottom w:val="0"/>
      <w:divBdr>
        <w:top w:val="none" w:sz="0" w:space="0" w:color="auto"/>
        <w:left w:val="none" w:sz="0" w:space="0" w:color="auto"/>
        <w:bottom w:val="none" w:sz="0" w:space="0" w:color="auto"/>
        <w:right w:val="none" w:sz="0" w:space="0" w:color="auto"/>
      </w:divBdr>
      <w:divsChild>
        <w:div w:id="1059087547">
          <w:marLeft w:val="0"/>
          <w:marRight w:val="0"/>
          <w:marTop w:val="0"/>
          <w:marBottom w:val="0"/>
          <w:divBdr>
            <w:top w:val="none" w:sz="0" w:space="0" w:color="auto"/>
            <w:left w:val="none" w:sz="0" w:space="0" w:color="auto"/>
            <w:bottom w:val="none" w:sz="0" w:space="0" w:color="auto"/>
            <w:right w:val="none" w:sz="0" w:space="0" w:color="auto"/>
          </w:divBdr>
        </w:div>
        <w:div w:id="1387215434">
          <w:marLeft w:val="0"/>
          <w:marRight w:val="0"/>
          <w:marTop w:val="0"/>
          <w:marBottom w:val="150"/>
          <w:divBdr>
            <w:top w:val="none" w:sz="0" w:space="0" w:color="auto"/>
            <w:left w:val="none" w:sz="0" w:space="0" w:color="auto"/>
            <w:bottom w:val="none" w:sz="0" w:space="0" w:color="auto"/>
            <w:right w:val="none" w:sz="0" w:space="0" w:color="auto"/>
          </w:divBdr>
        </w:div>
      </w:divsChild>
    </w:div>
    <w:div w:id="553079900">
      <w:bodyDiv w:val="1"/>
      <w:marLeft w:val="0"/>
      <w:marRight w:val="0"/>
      <w:marTop w:val="0"/>
      <w:marBottom w:val="0"/>
      <w:divBdr>
        <w:top w:val="none" w:sz="0" w:space="0" w:color="auto"/>
        <w:left w:val="none" w:sz="0" w:space="0" w:color="auto"/>
        <w:bottom w:val="none" w:sz="0" w:space="0" w:color="auto"/>
        <w:right w:val="none" w:sz="0" w:space="0" w:color="auto"/>
      </w:divBdr>
    </w:div>
    <w:div w:id="578442341">
      <w:bodyDiv w:val="1"/>
      <w:marLeft w:val="0"/>
      <w:marRight w:val="0"/>
      <w:marTop w:val="0"/>
      <w:marBottom w:val="0"/>
      <w:divBdr>
        <w:top w:val="none" w:sz="0" w:space="0" w:color="auto"/>
        <w:left w:val="none" w:sz="0" w:space="0" w:color="auto"/>
        <w:bottom w:val="none" w:sz="0" w:space="0" w:color="auto"/>
        <w:right w:val="none" w:sz="0" w:space="0" w:color="auto"/>
      </w:divBdr>
      <w:divsChild>
        <w:div w:id="445081121">
          <w:marLeft w:val="0"/>
          <w:marRight w:val="0"/>
          <w:marTop w:val="120"/>
          <w:marBottom w:val="120"/>
          <w:divBdr>
            <w:top w:val="none" w:sz="0" w:space="0" w:color="auto"/>
            <w:left w:val="none" w:sz="0" w:space="0" w:color="auto"/>
            <w:bottom w:val="none" w:sz="0" w:space="0" w:color="auto"/>
            <w:right w:val="none" w:sz="0" w:space="0" w:color="auto"/>
          </w:divBdr>
        </w:div>
        <w:div w:id="1399475856">
          <w:marLeft w:val="0"/>
          <w:marRight w:val="0"/>
          <w:marTop w:val="75"/>
          <w:marBottom w:val="240"/>
          <w:divBdr>
            <w:top w:val="none" w:sz="0" w:space="0" w:color="auto"/>
            <w:left w:val="none" w:sz="0" w:space="0" w:color="auto"/>
            <w:bottom w:val="none" w:sz="0" w:space="0" w:color="auto"/>
            <w:right w:val="none" w:sz="0" w:space="0" w:color="auto"/>
          </w:divBdr>
        </w:div>
      </w:divsChild>
    </w:div>
    <w:div w:id="700784265">
      <w:bodyDiv w:val="1"/>
      <w:marLeft w:val="0"/>
      <w:marRight w:val="0"/>
      <w:marTop w:val="0"/>
      <w:marBottom w:val="0"/>
      <w:divBdr>
        <w:top w:val="none" w:sz="0" w:space="0" w:color="auto"/>
        <w:left w:val="none" w:sz="0" w:space="0" w:color="auto"/>
        <w:bottom w:val="none" w:sz="0" w:space="0" w:color="auto"/>
        <w:right w:val="none" w:sz="0" w:space="0" w:color="auto"/>
      </w:divBdr>
    </w:div>
    <w:div w:id="738404352">
      <w:bodyDiv w:val="1"/>
      <w:marLeft w:val="0"/>
      <w:marRight w:val="0"/>
      <w:marTop w:val="0"/>
      <w:marBottom w:val="0"/>
      <w:divBdr>
        <w:top w:val="none" w:sz="0" w:space="0" w:color="auto"/>
        <w:left w:val="none" w:sz="0" w:space="0" w:color="auto"/>
        <w:bottom w:val="none" w:sz="0" w:space="0" w:color="auto"/>
        <w:right w:val="none" w:sz="0" w:space="0" w:color="auto"/>
      </w:divBdr>
    </w:div>
    <w:div w:id="1218200631">
      <w:bodyDiv w:val="1"/>
      <w:marLeft w:val="0"/>
      <w:marRight w:val="0"/>
      <w:marTop w:val="0"/>
      <w:marBottom w:val="0"/>
      <w:divBdr>
        <w:top w:val="none" w:sz="0" w:space="0" w:color="auto"/>
        <w:left w:val="none" w:sz="0" w:space="0" w:color="auto"/>
        <w:bottom w:val="none" w:sz="0" w:space="0" w:color="auto"/>
        <w:right w:val="none" w:sz="0" w:space="0" w:color="auto"/>
      </w:divBdr>
    </w:div>
    <w:div w:id="1260917073">
      <w:bodyDiv w:val="1"/>
      <w:marLeft w:val="0"/>
      <w:marRight w:val="0"/>
      <w:marTop w:val="0"/>
      <w:marBottom w:val="0"/>
      <w:divBdr>
        <w:top w:val="none" w:sz="0" w:space="0" w:color="auto"/>
        <w:left w:val="none" w:sz="0" w:space="0" w:color="auto"/>
        <w:bottom w:val="none" w:sz="0" w:space="0" w:color="auto"/>
        <w:right w:val="none" w:sz="0" w:space="0" w:color="auto"/>
      </w:divBdr>
      <w:divsChild>
        <w:div w:id="206721921">
          <w:marLeft w:val="0"/>
          <w:marRight w:val="0"/>
          <w:marTop w:val="0"/>
          <w:marBottom w:val="0"/>
          <w:divBdr>
            <w:top w:val="none" w:sz="0" w:space="0" w:color="auto"/>
            <w:left w:val="none" w:sz="0" w:space="0" w:color="auto"/>
            <w:bottom w:val="none" w:sz="0" w:space="0" w:color="auto"/>
            <w:right w:val="none" w:sz="0" w:space="0" w:color="auto"/>
          </w:divBdr>
        </w:div>
        <w:div w:id="510679992">
          <w:marLeft w:val="0"/>
          <w:marRight w:val="0"/>
          <w:marTop w:val="0"/>
          <w:marBottom w:val="0"/>
          <w:divBdr>
            <w:top w:val="none" w:sz="0" w:space="0" w:color="auto"/>
            <w:left w:val="none" w:sz="0" w:space="0" w:color="auto"/>
            <w:bottom w:val="none" w:sz="0" w:space="0" w:color="auto"/>
            <w:right w:val="none" w:sz="0" w:space="0" w:color="auto"/>
          </w:divBdr>
        </w:div>
        <w:div w:id="1022362611">
          <w:marLeft w:val="0"/>
          <w:marRight w:val="0"/>
          <w:marTop w:val="0"/>
          <w:marBottom w:val="0"/>
          <w:divBdr>
            <w:top w:val="none" w:sz="0" w:space="0" w:color="auto"/>
            <w:left w:val="none" w:sz="0" w:space="0" w:color="auto"/>
            <w:bottom w:val="none" w:sz="0" w:space="0" w:color="auto"/>
            <w:right w:val="none" w:sz="0" w:space="0" w:color="auto"/>
          </w:divBdr>
          <w:divsChild>
            <w:div w:id="659428311">
              <w:marLeft w:val="0"/>
              <w:marRight w:val="0"/>
              <w:marTop w:val="0"/>
              <w:marBottom w:val="0"/>
              <w:divBdr>
                <w:top w:val="none" w:sz="0" w:space="0" w:color="auto"/>
                <w:left w:val="none" w:sz="0" w:space="0" w:color="auto"/>
                <w:bottom w:val="none" w:sz="0" w:space="0" w:color="auto"/>
                <w:right w:val="none" w:sz="0" w:space="0" w:color="auto"/>
              </w:divBdr>
            </w:div>
          </w:divsChild>
        </w:div>
        <w:div w:id="1125780072">
          <w:marLeft w:val="0"/>
          <w:marRight w:val="0"/>
          <w:marTop w:val="0"/>
          <w:marBottom w:val="0"/>
          <w:divBdr>
            <w:top w:val="none" w:sz="0" w:space="0" w:color="auto"/>
            <w:left w:val="none" w:sz="0" w:space="0" w:color="auto"/>
            <w:bottom w:val="none" w:sz="0" w:space="0" w:color="auto"/>
            <w:right w:val="none" w:sz="0" w:space="0" w:color="auto"/>
          </w:divBdr>
        </w:div>
      </w:divsChild>
    </w:div>
    <w:div w:id="1526366022">
      <w:bodyDiv w:val="1"/>
      <w:marLeft w:val="0"/>
      <w:marRight w:val="0"/>
      <w:marTop w:val="0"/>
      <w:marBottom w:val="0"/>
      <w:divBdr>
        <w:top w:val="none" w:sz="0" w:space="0" w:color="auto"/>
        <w:left w:val="none" w:sz="0" w:space="0" w:color="auto"/>
        <w:bottom w:val="none" w:sz="0" w:space="0" w:color="auto"/>
        <w:right w:val="none" w:sz="0" w:space="0" w:color="auto"/>
      </w:divBdr>
    </w:div>
    <w:div w:id="1628077561">
      <w:bodyDiv w:val="1"/>
      <w:marLeft w:val="0"/>
      <w:marRight w:val="0"/>
      <w:marTop w:val="0"/>
      <w:marBottom w:val="0"/>
      <w:divBdr>
        <w:top w:val="none" w:sz="0" w:space="0" w:color="auto"/>
        <w:left w:val="none" w:sz="0" w:space="0" w:color="auto"/>
        <w:bottom w:val="none" w:sz="0" w:space="0" w:color="auto"/>
        <w:right w:val="none" w:sz="0" w:space="0" w:color="auto"/>
      </w:divBdr>
      <w:divsChild>
        <w:div w:id="315376247">
          <w:marLeft w:val="0"/>
          <w:marRight w:val="0"/>
          <w:marTop w:val="0"/>
          <w:marBottom w:val="0"/>
          <w:divBdr>
            <w:top w:val="none" w:sz="0" w:space="0" w:color="auto"/>
            <w:left w:val="none" w:sz="0" w:space="0" w:color="auto"/>
            <w:bottom w:val="none" w:sz="0" w:space="0" w:color="auto"/>
            <w:right w:val="none" w:sz="0" w:space="0" w:color="auto"/>
          </w:divBdr>
        </w:div>
        <w:div w:id="568731254">
          <w:marLeft w:val="0"/>
          <w:marRight w:val="0"/>
          <w:marTop w:val="0"/>
          <w:marBottom w:val="0"/>
          <w:divBdr>
            <w:top w:val="none" w:sz="0" w:space="0" w:color="auto"/>
            <w:left w:val="none" w:sz="0" w:space="0" w:color="auto"/>
            <w:bottom w:val="none" w:sz="0" w:space="0" w:color="auto"/>
            <w:right w:val="none" w:sz="0" w:space="0" w:color="auto"/>
          </w:divBdr>
        </w:div>
      </w:divsChild>
    </w:div>
    <w:div w:id="1711297609">
      <w:bodyDiv w:val="1"/>
      <w:marLeft w:val="0"/>
      <w:marRight w:val="0"/>
      <w:marTop w:val="0"/>
      <w:marBottom w:val="0"/>
      <w:divBdr>
        <w:top w:val="none" w:sz="0" w:space="0" w:color="auto"/>
        <w:left w:val="none" w:sz="0" w:space="0" w:color="auto"/>
        <w:bottom w:val="none" w:sz="0" w:space="0" w:color="auto"/>
        <w:right w:val="none" w:sz="0" w:space="0" w:color="auto"/>
      </w:divBdr>
    </w:div>
    <w:div w:id="1934512213">
      <w:bodyDiv w:val="1"/>
      <w:marLeft w:val="0"/>
      <w:marRight w:val="0"/>
      <w:marTop w:val="0"/>
      <w:marBottom w:val="0"/>
      <w:divBdr>
        <w:top w:val="none" w:sz="0" w:space="0" w:color="auto"/>
        <w:left w:val="none" w:sz="0" w:space="0" w:color="auto"/>
        <w:bottom w:val="none" w:sz="0" w:space="0" w:color="auto"/>
        <w:right w:val="none" w:sz="0" w:space="0" w:color="auto"/>
      </w:divBdr>
    </w:div>
    <w:div w:id="1996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5824</Words>
  <Characters>33198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МОУ СОШ №18</cp:lastModifiedBy>
  <cp:revision>2</cp:revision>
  <dcterms:created xsi:type="dcterms:W3CDTF">2021-09-14T12:52:00Z</dcterms:created>
  <dcterms:modified xsi:type="dcterms:W3CDTF">2021-09-14T12:52:00Z</dcterms:modified>
</cp:coreProperties>
</file>