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61" w:rsidRPr="00F01661" w:rsidRDefault="00F01661" w:rsidP="000F0FE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05C6" w:rsidRDefault="00B505C6" w:rsidP="00D63DA9">
      <w:pPr>
        <w:spacing w:before="75"/>
        <w:ind w:left="111" w:right="120"/>
        <w:jc w:val="center"/>
        <w:rPr>
          <w:rFonts w:ascii="Times New Roman" w:hAnsi="Times New Roman" w:cs="Times New Roman"/>
          <w:color w:val="212121"/>
          <w:sz w:val="28"/>
        </w:rPr>
      </w:pPr>
      <w:r>
        <w:rPr>
          <w:rFonts w:ascii="Times New Roman" w:hAnsi="Times New Roman" w:cs="Times New Roman"/>
          <w:noProof/>
          <w:color w:val="212121"/>
          <w:sz w:val="28"/>
          <w:lang w:eastAsia="ru-RU"/>
        </w:rPr>
        <w:drawing>
          <wp:inline distT="0" distB="0" distL="0" distR="0">
            <wp:extent cx="5940425" cy="8238914"/>
            <wp:effectExtent l="19050" t="0" r="3175" b="0"/>
            <wp:docPr id="1" name="Рисунок 1" descr="D:\Рабочий стол\ДО 24-25\Азбука здоровь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ДО 24-25\Азбука здоровь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5C6" w:rsidRDefault="00B505C6" w:rsidP="00D63DA9">
      <w:pPr>
        <w:spacing w:before="75"/>
        <w:ind w:left="111" w:right="120"/>
        <w:jc w:val="center"/>
        <w:rPr>
          <w:rFonts w:ascii="Times New Roman" w:hAnsi="Times New Roman" w:cs="Times New Roman"/>
          <w:color w:val="212121"/>
          <w:sz w:val="28"/>
        </w:rPr>
      </w:pPr>
    </w:p>
    <w:p w:rsidR="00B505C6" w:rsidRDefault="00B505C6" w:rsidP="00D63DA9">
      <w:pPr>
        <w:spacing w:before="75"/>
        <w:ind w:left="111" w:right="120"/>
        <w:jc w:val="center"/>
        <w:rPr>
          <w:rFonts w:ascii="Times New Roman" w:hAnsi="Times New Roman" w:cs="Times New Roman"/>
          <w:color w:val="212121"/>
          <w:sz w:val="28"/>
        </w:rPr>
      </w:pPr>
    </w:p>
    <w:p w:rsidR="00B505C6" w:rsidRDefault="00B505C6" w:rsidP="00D63DA9">
      <w:pPr>
        <w:spacing w:before="75"/>
        <w:ind w:left="111" w:right="120"/>
        <w:jc w:val="center"/>
        <w:rPr>
          <w:rFonts w:ascii="Times New Roman" w:hAnsi="Times New Roman" w:cs="Times New Roman"/>
          <w:color w:val="212121"/>
          <w:sz w:val="28"/>
        </w:rPr>
      </w:pPr>
    </w:p>
    <w:p w:rsidR="00D63DA9" w:rsidRPr="00E95159" w:rsidRDefault="00D63DA9" w:rsidP="00D63DA9">
      <w:pPr>
        <w:spacing w:before="75"/>
        <w:ind w:left="111" w:right="120"/>
        <w:jc w:val="center"/>
        <w:rPr>
          <w:rFonts w:ascii="Times New Roman" w:hAnsi="Times New Roman" w:cs="Times New Roman"/>
          <w:sz w:val="28"/>
        </w:rPr>
      </w:pPr>
      <w:r w:rsidRPr="00E95159">
        <w:rPr>
          <w:rFonts w:ascii="Times New Roman" w:hAnsi="Times New Roman" w:cs="Times New Roman"/>
          <w:color w:val="212121"/>
          <w:sz w:val="28"/>
        </w:rPr>
        <w:t>МИНИСТЕРСТВО</w:t>
      </w:r>
      <w:r w:rsidRPr="00E95159">
        <w:rPr>
          <w:rFonts w:ascii="Times New Roman" w:hAnsi="Times New Roman" w:cs="Times New Roman"/>
          <w:color w:val="212121"/>
          <w:spacing w:val="-4"/>
          <w:sz w:val="28"/>
        </w:rPr>
        <w:t xml:space="preserve"> </w:t>
      </w:r>
      <w:r w:rsidRPr="00E95159">
        <w:rPr>
          <w:rFonts w:ascii="Times New Roman" w:hAnsi="Times New Roman" w:cs="Times New Roman"/>
          <w:color w:val="212121"/>
          <w:sz w:val="28"/>
        </w:rPr>
        <w:t>ПРОСВЕЩЕНИЯ</w:t>
      </w:r>
      <w:r w:rsidRPr="00E95159">
        <w:rPr>
          <w:rFonts w:ascii="Times New Roman" w:hAnsi="Times New Roman" w:cs="Times New Roman"/>
          <w:color w:val="212121"/>
          <w:spacing w:val="-4"/>
          <w:sz w:val="28"/>
        </w:rPr>
        <w:t xml:space="preserve"> </w:t>
      </w:r>
      <w:r w:rsidRPr="00E95159">
        <w:rPr>
          <w:rFonts w:ascii="Times New Roman" w:hAnsi="Times New Roman" w:cs="Times New Roman"/>
          <w:color w:val="212121"/>
          <w:sz w:val="28"/>
        </w:rPr>
        <w:t>РОССИЙСКОЙ</w:t>
      </w:r>
      <w:r w:rsidRPr="00E95159">
        <w:rPr>
          <w:rFonts w:ascii="Times New Roman" w:hAnsi="Times New Roman" w:cs="Times New Roman"/>
          <w:color w:val="212121"/>
          <w:spacing w:val="-3"/>
          <w:sz w:val="28"/>
        </w:rPr>
        <w:t xml:space="preserve"> </w:t>
      </w:r>
      <w:r w:rsidRPr="00E95159">
        <w:rPr>
          <w:rFonts w:ascii="Times New Roman" w:hAnsi="Times New Roman" w:cs="Times New Roman"/>
          <w:color w:val="212121"/>
          <w:sz w:val="28"/>
        </w:rPr>
        <w:t>ФЕДЕРАЦИИ</w:t>
      </w:r>
    </w:p>
    <w:p w:rsidR="00D63DA9" w:rsidRPr="00E95159" w:rsidRDefault="00D63DA9" w:rsidP="00D63DA9">
      <w:pPr>
        <w:spacing w:before="166"/>
        <w:ind w:left="204" w:right="214"/>
        <w:jc w:val="center"/>
        <w:rPr>
          <w:rFonts w:ascii="Times New Roman" w:hAnsi="Times New Roman" w:cs="Times New Roman"/>
          <w:sz w:val="28"/>
        </w:rPr>
      </w:pPr>
      <w:r w:rsidRPr="00E95159">
        <w:rPr>
          <w:rFonts w:ascii="Times New Roman" w:hAnsi="Times New Roman" w:cs="Times New Roman"/>
          <w:color w:val="212121"/>
          <w:sz w:val="28"/>
        </w:rPr>
        <w:t>Министерство</w:t>
      </w:r>
      <w:r w:rsidRPr="00E95159">
        <w:rPr>
          <w:rFonts w:ascii="Times New Roman" w:hAnsi="Times New Roman" w:cs="Times New Roman"/>
          <w:color w:val="212121"/>
          <w:spacing w:val="-1"/>
          <w:sz w:val="28"/>
        </w:rPr>
        <w:t xml:space="preserve"> </w:t>
      </w:r>
      <w:r w:rsidRPr="00E95159">
        <w:rPr>
          <w:rFonts w:ascii="Times New Roman" w:hAnsi="Times New Roman" w:cs="Times New Roman"/>
          <w:color w:val="212121"/>
          <w:sz w:val="28"/>
        </w:rPr>
        <w:t>образования</w:t>
      </w:r>
      <w:r w:rsidRPr="00E95159">
        <w:rPr>
          <w:rFonts w:ascii="Times New Roman" w:hAnsi="Times New Roman" w:cs="Times New Roman"/>
          <w:color w:val="212121"/>
          <w:spacing w:val="-3"/>
          <w:sz w:val="28"/>
        </w:rPr>
        <w:t xml:space="preserve"> </w:t>
      </w:r>
      <w:r w:rsidRPr="00E95159">
        <w:rPr>
          <w:rFonts w:ascii="Times New Roman" w:hAnsi="Times New Roman" w:cs="Times New Roman"/>
          <w:color w:val="212121"/>
          <w:sz w:val="28"/>
        </w:rPr>
        <w:t xml:space="preserve">Тверской </w:t>
      </w:r>
      <w:r w:rsidRPr="00E95159">
        <w:rPr>
          <w:rFonts w:ascii="Times New Roman" w:hAnsi="Times New Roman" w:cs="Times New Roman"/>
          <w:color w:val="212121"/>
          <w:spacing w:val="-3"/>
          <w:sz w:val="28"/>
        </w:rPr>
        <w:t>области</w:t>
      </w:r>
    </w:p>
    <w:p w:rsidR="00D63DA9" w:rsidRPr="00E95159" w:rsidRDefault="00D63DA9" w:rsidP="00D63DA9">
      <w:pPr>
        <w:spacing w:before="161"/>
        <w:ind w:left="194" w:right="214"/>
        <w:jc w:val="center"/>
        <w:rPr>
          <w:rFonts w:ascii="Times New Roman" w:hAnsi="Times New Roman" w:cs="Times New Roman"/>
        </w:rPr>
      </w:pPr>
      <w:r w:rsidRPr="00E95159">
        <w:rPr>
          <w:rFonts w:ascii="Times New Roman" w:hAnsi="Times New Roman" w:cs="Times New Roman"/>
          <w:color w:val="212121"/>
        </w:rPr>
        <w:t>Управление образования администрации г. Твери</w:t>
      </w:r>
    </w:p>
    <w:p w:rsidR="00D63DA9" w:rsidRPr="00E95159" w:rsidRDefault="00D63DA9" w:rsidP="00D63DA9">
      <w:pPr>
        <w:spacing w:before="165"/>
        <w:ind w:left="111" w:right="120"/>
        <w:jc w:val="center"/>
        <w:rPr>
          <w:rFonts w:ascii="Times New Roman" w:hAnsi="Times New Roman" w:cs="Times New Roman"/>
          <w:sz w:val="28"/>
        </w:rPr>
      </w:pPr>
      <w:r w:rsidRPr="00E95159">
        <w:rPr>
          <w:rFonts w:ascii="Times New Roman" w:hAnsi="Times New Roman" w:cs="Times New Roman"/>
          <w:color w:val="212121"/>
          <w:sz w:val="28"/>
        </w:rPr>
        <w:t>МБОУ " СШ №9"</w:t>
      </w:r>
    </w:p>
    <w:tbl>
      <w:tblPr>
        <w:tblStyle w:val="a3"/>
        <w:tblpPr w:leftFromText="180" w:rightFromText="180" w:vertAnchor="text" w:horzAnchor="margin" w:tblpXSpec="center" w:tblpY="380"/>
        <w:tblW w:w="0" w:type="auto"/>
        <w:tblLook w:val="04A0"/>
      </w:tblPr>
      <w:tblGrid>
        <w:gridCol w:w="4644"/>
        <w:gridCol w:w="4927"/>
      </w:tblGrid>
      <w:tr w:rsidR="00D63DA9" w:rsidRPr="00E95159" w:rsidTr="008F6F92">
        <w:trPr>
          <w:trHeight w:val="26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A9" w:rsidRPr="00E95159" w:rsidRDefault="00D63DA9" w:rsidP="008F6F92">
            <w:pPr>
              <w:rPr>
                <w:rFonts w:ascii="Times New Roman" w:hAnsi="Times New Roman" w:cs="Times New Roman"/>
              </w:rPr>
            </w:pPr>
          </w:p>
          <w:p w:rsidR="00D63DA9" w:rsidRPr="00E95159" w:rsidRDefault="00D63DA9" w:rsidP="008F6F92">
            <w:pPr>
              <w:rPr>
                <w:rFonts w:ascii="Times New Roman" w:hAnsi="Times New Roman" w:cs="Times New Roman"/>
              </w:rPr>
            </w:pPr>
            <w:r w:rsidRPr="00E95159">
              <w:rPr>
                <w:rFonts w:ascii="Times New Roman" w:hAnsi="Times New Roman" w:cs="Times New Roman"/>
              </w:rPr>
              <w:t>Принято на заседании</w:t>
            </w:r>
          </w:p>
          <w:p w:rsidR="00D63DA9" w:rsidRPr="00E95159" w:rsidRDefault="00D63DA9" w:rsidP="008F6F92">
            <w:pPr>
              <w:rPr>
                <w:rFonts w:ascii="Times New Roman" w:hAnsi="Times New Roman" w:cs="Times New Roman"/>
              </w:rPr>
            </w:pPr>
            <w:r w:rsidRPr="00E95159">
              <w:rPr>
                <w:rFonts w:ascii="Times New Roman" w:hAnsi="Times New Roman" w:cs="Times New Roman"/>
              </w:rPr>
              <w:t xml:space="preserve"> педагогического совета</w:t>
            </w:r>
          </w:p>
          <w:p w:rsidR="00D63DA9" w:rsidRPr="00E95159" w:rsidRDefault="00D63DA9" w:rsidP="008F6F92">
            <w:pPr>
              <w:rPr>
                <w:rFonts w:ascii="Times New Roman" w:hAnsi="Times New Roman" w:cs="Times New Roman"/>
              </w:rPr>
            </w:pPr>
            <w:r w:rsidRPr="00E95159">
              <w:rPr>
                <w:rFonts w:ascii="Times New Roman" w:hAnsi="Times New Roman" w:cs="Times New Roman"/>
              </w:rPr>
              <w:t>Протокол №___</w:t>
            </w:r>
          </w:p>
          <w:p w:rsidR="00D63DA9" w:rsidRPr="00E95159" w:rsidRDefault="00D63DA9" w:rsidP="008F6F92">
            <w:pPr>
              <w:rPr>
                <w:rFonts w:ascii="Times New Roman" w:hAnsi="Times New Roman" w:cs="Times New Roman"/>
              </w:rPr>
            </w:pPr>
            <w:r w:rsidRPr="00E95159">
              <w:rPr>
                <w:rFonts w:ascii="Times New Roman" w:hAnsi="Times New Roman" w:cs="Times New Roman"/>
              </w:rPr>
              <w:t>"______"________2024г.</w:t>
            </w:r>
          </w:p>
          <w:p w:rsidR="00D63DA9" w:rsidRPr="00E95159" w:rsidRDefault="00D63DA9" w:rsidP="008F6F92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A9" w:rsidRPr="00E95159" w:rsidRDefault="00D63DA9" w:rsidP="008F6F92">
            <w:pPr>
              <w:rPr>
                <w:rFonts w:ascii="Times New Roman" w:hAnsi="Times New Roman" w:cs="Times New Roman"/>
              </w:rPr>
            </w:pPr>
          </w:p>
          <w:p w:rsidR="00D63DA9" w:rsidRPr="00E95159" w:rsidRDefault="00D63DA9" w:rsidP="008F6F92">
            <w:pPr>
              <w:jc w:val="right"/>
              <w:rPr>
                <w:rFonts w:ascii="Times New Roman" w:hAnsi="Times New Roman" w:cs="Times New Roman"/>
              </w:rPr>
            </w:pPr>
            <w:r w:rsidRPr="00E95159">
              <w:rPr>
                <w:rFonts w:ascii="Times New Roman" w:hAnsi="Times New Roman" w:cs="Times New Roman"/>
              </w:rPr>
              <w:t>Утверждаю</w:t>
            </w:r>
          </w:p>
          <w:p w:rsidR="00D63DA9" w:rsidRPr="00E95159" w:rsidRDefault="00D63DA9" w:rsidP="008F6F92">
            <w:pPr>
              <w:jc w:val="right"/>
              <w:rPr>
                <w:rFonts w:ascii="Times New Roman" w:hAnsi="Times New Roman" w:cs="Times New Roman"/>
              </w:rPr>
            </w:pPr>
            <w:r w:rsidRPr="00E95159">
              <w:rPr>
                <w:rFonts w:ascii="Times New Roman" w:hAnsi="Times New Roman" w:cs="Times New Roman"/>
              </w:rPr>
              <w:t>Директор МБОУ СШ №9</w:t>
            </w:r>
          </w:p>
          <w:p w:rsidR="00D63DA9" w:rsidRPr="00E95159" w:rsidRDefault="00D63DA9" w:rsidP="008F6F92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E95159">
              <w:rPr>
                <w:rFonts w:ascii="Times New Roman" w:hAnsi="Times New Roman" w:cs="Times New Roman"/>
              </w:rPr>
              <w:t>_____________Чередилина</w:t>
            </w:r>
            <w:proofErr w:type="spellEnd"/>
            <w:r w:rsidRPr="00E95159">
              <w:rPr>
                <w:rFonts w:ascii="Times New Roman" w:hAnsi="Times New Roman" w:cs="Times New Roman"/>
              </w:rPr>
              <w:t xml:space="preserve"> Н.М.</w:t>
            </w:r>
          </w:p>
          <w:p w:rsidR="00D63DA9" w:rsidRPr="00E95159" w:rsidRDefault="00D63DA9" w:rsidP="008F6F92">
            <w:pPr>
              <w:jc w:val="right"/>
              <w:rPr>
                <w:rFonts w:ascii="Times New Roman" w:hAnsi="Times New Roman" w:cs="Times New Roman"/>
              </w:rPr>
            </w:pPr>
            <w:r w:rsidRPr="00E95159">
              <w:rPr>
                <w:rFonts w:ascii="Times New Roman" w:hAnsi="Times New Roman" w:cs="Times New Roman"/>
              </w:rPr>
              <w:t>Приказ №-_______</w:t>
            </w:r>
          </w:p>
          <w:p w:rsidR="00D63DA9" w:rsidRPr="00E95159" w:rsidRDefault="00D63DA9" w:rsidP="008F6F92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E95159">
              <w:rPr>
                <w:rFonts w:ascii="Times New Roman" w:hAnsi="Times New Roman" w:cs="Times New Roman"/>
              </w:rPr>
              <w:t>"___"_________2024г</w:t>
            </w:r>
          </w:p>
        </w:tc>
      </w:tr>
    </w:tbl>
    <w:p w:rsidR="00D63DA9" w:rsidRPr="00E95159" w:rsidRDefault="00D63DA9" w:rsidP="00D63D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3DA9" w:rsidRPr="00E95159" w:rsidRDefault="00D63DA9" w:rsidP="00D63DA9">
      <w:pPr>
        <w:jc w:val="center"/>
        <w:rPr>
          <w:rStyle w:val="c2"/>
          <w:rFonts w:ascii="Times New Roman" w:hAnsi="Times New Roman" w:cs="Times New Roman"/>
          <w:bCs/>
          <w:color w:val="000000"/>
          <w:sz w:val="44"/>
          <w:szCs w:val="44"/>
        </w:rPr>
      </w:pPr>
      <w:r w:rsidRPr="00E95159">
        <w:rPr>
          <w:rStyle w:val="c2"/>
          <w:rFonts w:ascii="Times New Roman" w:hAnsi="Times New Roman" w:cs="Times New Roman"/>
          <w:bCs/>
          <w:color w:val="000000"/>
          <w:sz w:val="44"/>
          <w:szCs w:val="44"/>
        </w:rPr>
        <w:t xml:space="preserve">Дополнительная образовательная </w:t>
      </w:r>
    </w:p>
    <w:p w:rsidR="00D63DA9" w:rsidRPr="00E95159" w:rsidRDefault="00D63DA9" w:rsidP="00D63DA9">
      <w:pPr>
        <w:jc w:val="center"/>
        <w:rPr>
          <w:rStyle w:val="c2"/>
          <w:rFonts w:ascii="Times New Roman" w:hAnsi="Times New Roman" w:cs="Times New Roman"/>
          <w:bCs/>
          <w:color w:val="000000"/>
          <w:sz w:val="44"/>
          <w:szCs w:val="44"/>
        </w:rPr>
      </w:pPr>
      <w:proofErr w:type="spellStart"/>
      <w:r w:rsidRPr="00E95159">
        <w:rPr>
          <w:rStyle w:val="c2"/>
          <w:rFonts w:ascii="Times New Roman" w:hAnsi="Times New Roman" w:cs="Times New Roman"/>
          <w:bCs/>
          <w:color w:val="000000"/>
          <w:sz w:val="44"/>
          <w:szCs w:val="44"/>
        </w:rPr>
        <w:t>общеразвивающая</w:t>
      </w:r>
      <w:proofErr w:type="spellEnd"/>
      <w:r w:rsidRPr="00E95159">
        <w:rPr>
          <w:rStyle w:val="c2"/>
          <w:rFonts w:ascii="Times New Roman" w:hAnsi="Times New Roman" w:cs="Times New Roman"/>
          <w:bCs/>
          <w:color w:val="000000"/>
          <w:sz w:val="44"/>
          <w:szCs w:val="44"/>
        </w:rPr>
        <w:t xml:space="preserve"> программа</w:t>
      </w:r>
    </w:p>
    <w:p w:rsidR="00D63DA9" w:rsidRPr="00E95159" w:rsidRDefault="00D63DA9" w:rsidP="00D63DA9">
      <w:pPr>
        <w:jc w:val="center"/>
        <w:rPr>
          <w:rStyle w:val="c2"/>
          <w:rFonts w:ascii="Times New Roman" w:hAnsi="Times New Roman" w:cs="Times New Roman"/>
          <w:bCs/>
          <w:color w:val="000000"/>
          <w:sz w:val="44"/>
          <w:szCs w:val="44"/>
        </w:rPr>
      </w:pPr>
      <w:r w:rsidRPr="00E95159">
        <w:rPr>
          <w:rFonts w:ascii="Times New Roman" w:hAnsi="Times New Roman" w:cs="Times New Roman"/>
          <w:bCs/>
          <w:sz w:val="28"/>
          <w:szCs w:val="28"/>
        </w:rPr>
        <w:t>социально-педагогической направленности</w:t>
      </w:r>
    </w:p>
    <w:p w:rsidR="00D63DA9" w:rsidRPr="00E95159" w:rsidRDefault="00D63DA9" w:rsidP="00D63DA9">
      <w:pPr>
        <w:jc w:val="center"/>
        <w:rPr>
          <w:rFonts w:ascii="Times New Roman" w:hAnsi="Times New Roman" w:cs="Times New Roman"/>
          <w:sz w:val="40"/>
          <w:szCs w:val="40"/>
        </w:rPr>
      </w:pPr>
      <w:r w:rsidRPr="00E95159">
        <w:rPr>
          <w:rFonts w:ascii="Times New Roman" w:hAnsi="Times New Roman" w:cs="Times New Roman"/>
          <w:sz w:val="40"/>
          <w:szCs w:val="40"/>
        </w:rPr>
        <w:t>«Азбука здоровья»</w:t>
      </w:r>
    </w:p>
    <w:p w:rsidR="00D63DA9" w:rsidRPr="00E95159" w:rsidRDefault="00D63DA9" w:rsidP="00D63DA9">
      <w:pPr>
        <w:jc w:val="center"/>
        <w:rPr>
          <w:rFonts w:ascii="Times New Roman" w:hAnsi="Times New Roman" w:cs="Times New Roman"/>
          <w:sz w:val="40"/>
          <w:szCs w:val="40"/>
        </w:rPr>
      </w:pPr>
      <w:r w:rsidRPr="00E95159">
        <w:rPr>
          <w:rFonts w:ascii="Times New Roman" w:hAnsi="Times New Roman" w:cs="Times New Roman"/>
          <w:sz w:val="40"/>
          <w:szCs w:val="40"/>
        </w:rPr>
        <w:t>в том числе для детей с ОВЗ</w:t>
      </w:r>
    </w:p>
    <w:p w:rsidR="00D63DA9" w:rsidRPr="00E95159" w:rsidRDefault="00D63DA9" w:rsidP="00D63DA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95159">
        <w:rPr>
          <w:rFonts w:ascii="Times New Roman" w:hAnsi="Times New Roman" w:cs="Times New Roman"/>
          <w:sz w:val="32"/>
          <w:szCs w:val="32"/>
        </w:rPr>
        <w:t>на 2024-2025 учебный год</w:t>
      </w:r>
    </w:p>
    <w:p w:rsidR="00F04A57" w:rsidRPr="00E95159" w:rsidRDefault="00F04A57" w:rsidP="00F04A57">
      <w:pPr>
        <w:jc w:val="center"/>
        <w:rPr>
          <w:rFonts w:ascii="Times New Roman" w:hAnsi="Times New Roman" w:cs="Times New Roman"/>
          <w:sz w:val="28"/>
        </w:rPr>
      </w:pPr>
      <w:r w:rsidRPr="00E95159">
        <w:rPr>
          <w:rFonts w:ascii="Times New Roman" w:hAnsi="Times New Roman" w:cs="Times New Roman"/>
          <w:sz w:val="28"/>
        </w:rPr>
        <w:t>для обучающихся 8-9 лет</w:t>
      </w:r>
    </w:p>
    <w:p w:rsidR="00D63DA9" w:rsidRPr="00E95159" w:rsidRDefault="00D63DA9" w:rsidP="00D63DA9">
      <w:pPr>
        <w:spacing w:line="360" w:lineRule="auto"/>
        <w:rPr>
          <w:rFonts w:ascii="Times New Roman" w:hAnsi="Times New Roman" w:cs="Times New Roman"/>
        </w:rPr>
      </w:pPr>
    </w:p>
    <w:p w:rsidR="00D63DA9" w:rsidRPr="00E95159" w:rsidRDefault="00D63DA9" w:rsidP="00D63DA9">
      <w:pPr>
        <w:pStyle w:val="3"/>
        <w:tabs>
          <w:tab w:val="left" w:pos="1800"/>
        </w:tabs>
        <w:spacing w:line="360" w:lineRule="auto"/>
        <w:jc w:val="right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E95159">
        <w:rPr>
          <w:rFonts w:ascii="Times New Roman" w:hAnsi="Times New Roman" w:cs="Times New Roman"/>
          <w:b w:val="0"/>
          <w:color w:val="auto"/>
          <w:sz w:val="32"/>
          <w:szCs w:val="32"/>
        </w:rPr>
        <w:t>Составитель: педагог дополнительного образования</w:t>
      </w:r>
    </w:p>
    <w:p w:rsidR="00D63DA9" w:rsidRPr="00E95159" w:rsidRDefault="00D63DA9" w:rsidP="00D63DA9">
      <w:pPr>
        <w:jc w:val="right"/>
        <w:rPr>
          <w:rFonts w:ascii="Times New Roman" w:hAnsi="Times New Roman" w:cs="Times New Roman"/>
          <w:sz w:val="28"/>
          <w:szCs w:val="28"/>
        </w:rPr>
      </w:pPr>
      <w:r w:rsidRPr="00E95159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D63DA9" w:rsidRPr="00E95159" w:rsidRDefault="00D63DA9" w:rsidP="00D63DA9">
      <w:pPr>
        <w:pStyle w:val="3"/>
        <w:tabs>
          <w:tab w:val="left" w:pos="1800"/>
        </w:tabs>
        <w:spacing w:line="360" w:lineRule="auto"/>
        <w:jc w:val="right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E95159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Сидорова А.А.</w:t>
      </w:r>
    </w:p>
    <w:p w:rsidR="00014D9F" w:rsidRPr="00E95159" w:rsidRDefault="00D63DA9" w:rsidP="00D63DA9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951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Тверь, 2024 г.</w:t>
      </w:r>
    </w:p>
    <w:p w:rsidR="00647AFF" w:rsidRDefault="00647AFF" w:rsidP="005C71F1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ind w:firstLine="708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F5711" w:rsidRPr="00722CD6" w:rsidRDefault="008F5711" w:rsidP="00647AFF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bookmarkStart w:id="0" w:name="_GoBack"/>
      <w:bookmarkEnd w:id="0"/>
      <w:r w:rsidRPr="00722C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Пояснительная записка.</w:t>
      </w:r>
    </w:p>
    <w:p w:rsidR="008F5711" w:rsidRPr="00722CD6" w:rsidRDefault="008F5711" w:rsidP="005C71F1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8F5711" w:rsidRPr="00722CD6" w:rsidRDefault="008F5711" w:rsidP="008F57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29.12.2012 № 273 «Об образовании в Российской Федерации»;</w:t>
      </w:r>
    </w:p>
    <w:p w:rsidR="008F5711" w:rsidRPr="00722CD6" w:rsidRDefault="008F5711" w:rsidP="008F57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Приказа </w:t>
      </w:r>
      <w:proofErr w:type="spellStart"/>
      <w:r w:rsidRPr="00722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722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8F5711" w:rsidRPr="00722CD6" w:rsidRDefault="008F5711" w:rsidP="008F57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722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722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15.04.2022 № СК-295/06;</w:t>
      </w:r>
    </w:p>
    <w:p w:rsidR="008F5711" w:rsidRPr="00722CD6" w:rsidRDefault="008F5711" w:rsidP="008F57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722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722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18.08.2017 № 09-1672;</w:t>
      </w:r>
    </w:p>
    <w:p w:rsidR="008F5711" w:rsidRPr="00722CD6" w:rsidRDefault="008F5711" w:rsidP="008F57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8F5711" w:rsidRPr="00722CD6" w:rsidRDefault="008F5711" w:rsidP="008F57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1.2.3685-21;</w:t>
      </w:r>
    </w:p>
    <w:p w:rsidR="008F5711" w:rsidRPr="00722CD6" w:rsidRDefault="008F5711" w:rsidP="008F57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711" w:rsidRPr="00722CD6" w:rsidRDefault="008F5711" w:rsidP="00722CD6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722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учащихся знаний, установок, личностных ориентиров и норм поведения, обеспечивающих сохранение и укрепление физического и психологического здоровья.</w:t>
      </w:r>
    </w:p>
    <w:p w:rsidR="008F5711" w:rsidRPr="00722CD6" w:rsidRDefault="008F5711" w:rsidP="008F57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711" w:rsidRPr="00722CD6" w:rsidRDefault="008F5711" w:rsidP="00722CD6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курса:</w:t>
      </w:r>
    </w:p>
    <w:p w:rsidR="008F5711" w:rsidRPr="00722CD6" w:rsidRDefault="008F5711" w:rsidP="008F57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представлений о позитивных факторах, влияющих на здоровье;</w:t>
      </w:r>
    </w:p>
    <w:p w:rsidR="008F5711" w:rsidRPr="00722CD6" w:rsidRDefault="008F5711" w:rsidP="008F57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представлений о рациональной организации режима дня, учебы и отдыха, двигательной активности;</w:t>
      </w:r>
    </w:p>
    <w:p w:rsidR="008F5711" w:rsidRPr="00722CD6" w:rsidRDefault="008F5711" w:rsidP="008F57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потребности в выполнении правил личной гигиены и развить готовность на основе ее использования самостоятельно поддерживать свое здоровье;</w:t>
      </w:r>
    </w:p>
    <w:p w:rsidR="008F5711" w:rsidRPr="00722CD6" w:rsidRDefault="008F5711" w:rsidP="008F57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культуры взаимодействия с природой, окружающим нас миром;</w:t>
      </w:r>
    </w:p>
    <w:p w:rsidR="008F5711" w:rsidRPr="00722CD6" w:rsidRDefault="008F5711" w:rsidP="008F57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формирование потребности у ребенка безбоязненно обращаться к врачу по любым вопросам состояния здоровья;</w:t>
      </w:r>
    </w:p>
    <w:p w:rsidR="008F5711" w:rsidRPr="00722CD6" w:rsidRDefault="008F5711" w:rsidP="008F57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воспитания гуманистических ориентиров поведения, исключающих жестокость, насилие над личностью.</w:t>
      </w:r>
    </w:p>
    <w:p w:rsidR="008F5711" w:rsidRPr="00722CD6" w:rsidRDefault="008F5711" w:rsidP="00722CD6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содержание занятий включена оздоровительная гимнастика и прогулка на свежем воздухе. Оздоровительная гимнастика проводится на каждом занятии кружка. Предполагается совместная деятельность с медицинским персоналом школы по формированию знаний и установок, личностных ориентиров и норм поведения, обеспечивающих сохранение и</w:t>
      </w:r>
      <w:r w:rsidRPr="002B0A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722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физического, психологического и социального здоровья учащихся.</w:t>
      </w:r>
    </w:p>
    <w:p w:rsidR="008F5711" w:rsidRPr="002B0A6B" w:rsidRDefault="008F5711" w:rsidP="008F57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5711" w:rsidRPr="002B0A6B" w:rsidRDefault="008F5711" w:rsidP="008F57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5711" w:rsidRPr="002B0A6B" w:rsidRDefault="008F5711" w:rsidP="008F57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5711" w:rsidRPr="002B0A6B" w:rsidRDefault="008F5711" w:rsidP="008F57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5711" w:rsidRPr="002B0A6B" w:rsidRDefault="008F5711" w:rsidP="008F57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5711" w:rsidRPr="002B0A6B" w:rsidRDefault="008F5711" w:rsidP="008F57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5711" w:rsidRPr="002B0A6B" w:rsidRDefault="008F5711" w:rsidP="008F57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22CD6" w:rsidRDefault="00722CD6" w:rsidP="008F57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22CD6" w:rsidRDefault="00722CD6" w:rsidP="008F57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22CD6" w:rsidRDefault="00722CD6" w:rsidP="008F57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22CD6" w:rsidRDefault="00722CD6" w:rsidP="008F57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22CD6" w:rsidRDefault="00722CD6" w:rsidP="008F57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22CD6" w:rsidRDefault="00722CD6" w:rsidP="008F57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22CD6" w:rsidRDefault="00722CD6" w:rsidP="008F57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22CD6" w:rsidRDefault="00722CD6" w:rsidP="008F57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22CD6" w:rsidRDefault="00722CD6" w:rsidP="008F57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22CD6" w:rsidRDefault="00722CD6" w:rsidP="008F57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22CD6" w:rsidRDefault="00722CD6" w:rsidP="008F57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22CD6" w:rsidRDefault="00722CD6" w:rsidP="008F57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22CD6" w:rsidRDefault="00722CD6" w:rsidP="008F57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22CD6" w:rsidRDefault="00722CD6" w:rsidP="008F57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22CD6" w:rsidRDefault="00722CD6" w:rsidP="008F57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22CD6" w:rsidRDefault="00722CD6" w:rsidP="008F57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22CD6" w:rsidRDefault="00722CD6" w:rsidP="008F57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22CD6" w:rsidRDefault="00722CD6" w:rsidP="008F57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22CD6" w:rsidRDefault="00722CD6" w:rsidP="008F57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22CD6" w:rsidRDefault="00722CD6" w:rsidP="008F57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F5711" w:rsidRPr="00722CD6" w:rsidRDefault="008F5711" w:rsidP="008F57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ОБЩАЯ ХАРАКТЕРИСТИКА КУРСА</w:t>
      </w:r>
    </w:p>
    <w:p w:rsidR="008F5711" w:rsidRPr="00722CD6" w:rsidRDefault="008F5711" w:rsidP="008F57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711" w:rsidRPr="00722CD6" w:rsidRDefault="008F5711" w:rsidP="003A560A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строится на принципах:</w:t>
      </w:r>
    </w:p>
    <w:p w:rsidR="008F5711" w:rsidRPr="00722CD6" w:rsidRDefault="008F5711" w:rsidP="008F57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Научности; в основе которых содержится анализ статистических медицинских исследований по состоянию здоровья школьников.</w:t>
      </w:r>
    </w:p>
    <w:p w:rsidR="008F5711" w:rsidRPr="00722CD6" w:rsidRDefault="008F5711" w:rsidP="008F57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Доступности; которых определяет содержание курса в соответствии с возрастными особенностями младших школьников.</w:t>
      </w:r>
    </w:p>
    <w:p w:rsidR="008F5711" w:rsidRPr="00722CD6" w:rsidRDefault="008F5711" w:rsidP="008F57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Системности; определяющий взаимосвязь и целостность содержания, форм и принципов предлагаемого курса.</w:t>
      </w:r>
    </w:p>
    <w:p w:rsidR="008F5711" w:rsidRPr="002B0A6B" w:rsidRDefault="008F5711" w:rsidP="008F57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5711" w:rsidRPr="003A560A" w:rsidRDefault="008F5711" w:rsidP="008F57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НАПРАВЛЕННОСТЬ КУРСА</w:t>
      </w:r>
    </w:p>
    <w:p w:rsidR="008F5711" w:rsidRPr="003A560A" w:rsidRDefault="008F5711" w:rsidP="008F57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711" w:rsidRPr="003A560A" w:rsidRDefault="008F5711" w:rsidP="00191904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занятий направлено на то, чтобы научить детей быть здоровыми душой и телом, стремится творить своё здоровье, применяя знания и умения в согласии с законами природы, законами бытия.</w:t>
      </w:r>
    </w:p>
    <w:p w:rsidR="008F5711" w:rsidRPr="003A560A" w:rsidRDefault="008F5711" w:rsidP="008F57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711" w:rsidRPr="003A560A" w:rsidRDefault="008F5711" w:rsidP="00191904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носят научно-образовательный характер.</w:t>
      </w:r>
    </w:p>
    <w:p w:rsidR="008F5711" w:rsidRPr="003A560A" w:rsidRDefault="008F5711" w:rsidP="008F57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711" w:rsidRPr="003A560A" w:rsidRDefault="008F5711" w:rsidP="00191904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программного материала начинается с 1 класса на доступном младшим школьникам уровне, преимущественно в виде учебных игр и в процессе практической деятельности. Кроме того, каждый отдельный раздел курса включает в себя дополнительные виды деятельности:</w:t>
      </w:r>
    </w:p>
    <w:p w:rsidR="008F5711" w:rsidRPr="003A560A" w:rsidRDefault="008F5711" w:rsidP="008F57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711" w:rsidRPr="003A560A" w:rsidRDefault="008F5711" w:rsidP="008F57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стихов, сказок, рассказов;</w:t>
      </w:r>
    </w:p>
    <w:p w:rsidR="008F5711" w:rsidRPr="003A560A" w:rsidRDefault="008F5711" w:rsidP="008F57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711" w:rsidRPr="003A560A" w:rsidRDefault="008F5711" w:rsidP="008F57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драматических сценок, спектаклей;</w:t>
      </w:r>
    </w:p>
    <w:p w:rsidR="008F5711" w:rsidRPr="003A560A" w:rsidRDefault="008F5711" w:rsidP="008F57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711" w:rsidRPr="003A560A" w:rsidRDefault="008F5711" w:rsidP="008F57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прослушивание песен и стихов;</w:t>
      </w:r>
    </w:p>
    <w:p w:rsidR="008F5711" w:rsidRPr="003A560A" w:rsidRDefault="008F5711" w:rsidP="008F57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711" w:rsidRPr="003A560A" w:rsidRDefault="008F5711" w:rsidP="008F57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и исполнение песен;</w:t>
      </w:r>
    </w:p>
    <w:p w:rsidR="008F5711" w:rsidRPr="003A560A" w:rsidRDefault="008F5711" w:rsidP="008F57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711" w:rsidRPr="003A560A" w:rsidRDefault="008F5711" w:rsidP="008F57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подвижных игр;</w:t>
      </w:r>
    </w:p>
    <w:p w:rsidR="008F5711" w:rsidRPr="003A560A" w:rsidRDefault="008F5711" w:rsidP="008F57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711" w:rsidRPr="003A560A" w:rsidRDefault="008F5711" w:rsidP="008F57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проведение опытов;</w:t>
      </w:r>
    </w:p>
    <w:p w:rsidR="008F5711" w:rsidRPr="003A560A" w:rsidRDefault="008F5711" w:rsidP="008F57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711" w:rsidRPr="003A560A" w:rsidRDefault="008F5711" w:rsidP="008F57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физических упражнений, упражнений на релаксацию, концентрацию внимания, развитие воображения;</w:t>
      </w:r>
    </w:p>
    <w:p w:rsidR="008F5711" w:rsidRPr="003A560A" w:rsidRDefault="008F5711" w:rsidP="008F57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711" w:rsidRPr="003A560A" w:rsidRDefault="008F5711" w:rsidP="00191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курса</w:t>
      </w:r>
    </w:p>
    <w:p w:rsidR="008F5711" w:rsidRPr="003A560A" w:rsidRDefault="008F5711" w:rsidP="008F57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711" w:rsidRPr="003A560A" w:rsidRDefault="008F5711" w:rsidP="00191904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</w:p>
    <w:p w:rsidR="008F5711" w:rsidRPr="003A560A" w:rsidRDefault="008F5711" w:rsidP="008F57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Целостное восприятие окружающего мира.</w:t>
      </w:r>
    </w:p>
    <w:p w:rsidR="008F5711" w:rsidRPr="003A560A" w:rsidRDefault="008F5711" w:rsidP="008F57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8F5711" w:rsidRPr="003A560A" w:rsidRDefault="008F5711" w:rsidP="008F57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Рефлексивная самооценка, умение анализировать свои действия и управлять ими.</w:t>
      </w:r>
    </w:p>
    <w:p w:rsidR="008F5711" w:rsidRPr="003A560A" w:rsidRDefault="008F5711" w:rsidP="008F57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Навыки сотрудничества со взрослыми и сверстниками.</w:t>
      </w:r>
    </w:p>
    <w:p w:rsidR="008F5711" w:rsidRPr="003A560A" w:rsidRDefault="008F5711" w:rsidP="008F57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Установка на здоровый образ жизни, наличие мотивации к творческому труду, к работе на результат.</w:t>
      </w:r>
    </w:p>
    <w:p w:rsidR="008F5711" w:rsidRPr="003A560A" w:rsidRDefault="008F5711" w:rsidP="00191904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результаты:</w:t>
      </w:r>
    </w:p>
    <w:p w:rsidR="008F5711" w:rsidRPr="003A560A" w:rsidRDefault="008F5711" w:rsidP="008F57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принимать и сохранять цели и задачи учебной деятельности, находить средства и способы ее осуществления.</w:t>
      </w:r>
    </w:p>
    <w:p w:rsidR="008F5711" w:rsidRPr="003A560A" w:rsidRDefault="008F5711" w:rsidP="008F57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способами выполнения заданий творческого и поискового характера.</w:t>
      </w:r>
    </w:p>
    <w:p w:rsidR="008F5711" w:rsidRPr="003A560A" w:rsidRDefault="008F5711" w:rsidP="008F57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планировать, контролировать и оценивать учебные действия в соответствии с поставленной задачей и условиями ее выполнения, определение наиболее эффективных способов достижения результата.</w:t>
      </w:r>
    </w:p>
    <w:p w:rsidR="008F5711" w:rsidRPr="003A560A" w:rsidRDefault="008F5711" w:rsidP="008F57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8F5711" w:rsidRPr="003A560A" w:rsidRDefault="008F5711" w:rsidP="008F57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8F5711" w:rsidRPr="003A560A" w:rsidRDefault="008F5711" w:rsidP="008F57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свое мнение и аргументировать свою точку зрения.</w:t>
      </w:r>
    </w:p>
    <w:p w:rsidR="008F5711" w:rsidRPr="003A560A" w:rsidRDefault="008F5711" w:rsidP="008F57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Определение общей цели и путей ее достижения: умение договариваться о распределении функции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F5711" w:rsidRPr="003A560A" w:rsidRDefault="008F5711" w:rsidP="00191904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</w:t>
      </w:r>
    </w:p>
    <w:p w:rsidR="008F5711" w:rsidRPr="003A560A" w:rsidRDefault="008F5711" w:rsidP="00191904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Наука о здоровье. Что такое здоровье? Знание своего тела: части тела, их функциональное предназначение; внутренние органы, их функциональное предназначение; рост и развитие человека, периодизация развития; здоровье и болезнь, гуманное отношение к физическим недостаткам. Самопознание через ощущение, чувства, образ. Эмоциональная сфера личности. Эмоциональные переживания и способы их проявлений. Здоровый образ жизни и его значение. Режим дня, режим нагрузок, отдых двигательная активность, закаливание. Физиологические нормы существования организма.</w:t>
      </w:r>
    </w:p>
    <w:p w:rsidR="008F5711" w:rsidRPr="003A560A" w:rsidRDefault="008F5711" w:rsidP="00191904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Средства, способствующие сохранению индивидуального здоровья (физического и эмоционального). Самопознание: Я и другие Самооценка (уважение и самоуважение). Правила межличностного общения. Взаимовлияние людей. Дружба. Правила личностного общения. Поведение на улице и в общественных местах. Средства, способствующие разрешению конфликтных ситуаций, и снятию эмоционального напряжения.</w:t>
      </w:r>
    </w:p>
    <w:p w:rsidR="008F5711" w:rsidRPr="003A560A" w:rsidRDefault="008F5711" w:rsidP="00191904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Личная гигиена и предупреждение инфекционных заболеваний Кожа человека (ее строение, необходимость ухода). Уход за кожей. Правила личной гигиены. Выбор гигиенических средств ухода за телом, подбор и правила пользования косметическими средствами. Взаимосвязь частоты, здоровья и эстетики. Уход за волосами (строение волос, типы волос, гигиенические средства ухода за волосами).</w:t>
      </w:r>
    </w:p>
    <w:p w:rsidR="008F5711" w:rsidRPr="003A560A" w:rsidRDefault="008F5711" w:rsidP="00191904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 полости рта (средства гигиены полости рта, правила индивидуального подбора, хранения, смены).</w:t>
      </w:r>
      <w:r w:rsidR="00C07C42" w:rsidRPr="003A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 зрения (устройство глаза, риски нарушения зрения, профилактическая гимнастика, режим работы за компьютером и просмотр теле и видео передач, режим питания и витаминизация). Гигиена труда и отдыха (периоды изменения работоспособности, режим дня, признаки утомления).</w:t>
      </w:r>
    </w:p>
    <w:p w:rsidR="008F5711" w:rsidRPr="003A560A" w:rsidRDefault="008F5711" w:rsidP="00191904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Биологические ритмы организма (суточные, недельные, сезонные). Оптимальные условия труда, микроклимат в классе и в квартире.</w:t>
      </w:r>
    </w:p>
    <w:p w:rsidR="008F5711" w:rsidRPr="003A560A" w:rsidRDefault="008F5711" w:rsidP="00191904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инфекционных заболеваний. Иммунитет, активные и пассивные способы его защиты. Эпидемии. Поведение при подозрении на инфекционное заболевание и во время болезни. Ответственность за распространение инфекционных заболеваний.</w:t>
      </w:r>
    </w:p>
    <w:p w:rsidR="00191904" w:rsidRDefault="008F5711" w:rsidP="00191904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Питание и здоровье Питание - основа жизни. Гигиена питания. Представление об основных пищевых веществах, их значение. Режим питания. Самые полезные продукты. Профилактика гриппа и авитаминоза. </w:t>
      </w:r>
    </w:p>
    <w:p w:rsidR="008F5711" w:rsidRPr="003A560A" w:rsidRDefault="008F5711" w:rsidP="00191904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Пищевые риски, опасные для здоровья. Правила поведения за столом. Обработка и хранение пищевых продуктов. Уход за посудой.</w:t>
      </w:r>
    </w:p>
    <w:p w:rsidR="00191904" w:rsidRDefault="008F5711" w:rsidP="00191904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личной безопасности и профилактика травматизма Определение допустимого риска и правил безопасности в различных местах. Безопасное поведение на дороге. Сигналы регулирования дорожного движения. Безопасное поведение на улице. Основные ситуации-ловушки, создающие риски нарушения здоровья. Уличный травматизм. Первая медицинская помощь. Опасные факторы современного жилища. Ожоги. </w:t>
      </w:r>
    </w:p>
    <w:p w:rsidR="008F5711" w:rsidRPr="003A560A" w:rsidRDefault="008F5711" w:rsidP="00191904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Электротравмы</w:t>
      </w:r>
      <w:proofErr w:type="spellEnd"/>
      <w:r w:rsidRPr="003A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Опасность при игре с острыми предметами. Экстремальная ситуация в городе, деревне, на природе. Укусы зверей, змей, насекомых. Пожар. Правила поведения. Стихийные бедствия. Вызов экстренной помощи. Представление об элементарной первой помощи пострадавшему.</w:t>
      </w:r>
    </w:p>
    <w:p w:rsidR="008F5711" w:rsidRPr="003A560A" w:rsidRDefault="008F5711" w:rsidP="00191904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мое здоровье. Культура потребления медицинских услуг Выбор медицинских услуг. Поликлиника. Врачи-специалисты. Типы медицинских учреждений и специалистов, оказывающих медицинскую помощь. Вызов врача на дом. Больница, показания для госпитализации. Польза и вред медикаментов. Осторожное обращение с лекарствами. Выбор медицинских услуг. Когда, куда и как обращаться за медицинской помощью. Поведение в медицинских и оздоровительных учреждениях.</w:t>
      </w:r>
    </w:p>
    <w:p w:rsidR="008F5711" w:rsidRPr="003A560A" w:rsidRDefault="008F5711" w:rsidP="008F57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711" w:rsidRPr="003A560A" w:rsidRDefault="00C07C42" w:rsidP="00191904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пост</w:t>
      </w:r>
      <w:r w:rsidR="008F5711" w:rsidRPr="003A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роена с учетом возрастных особенностей учащихся, на основе принципа доступности изучаемого материала.</w:t>
      </w:r>
    </w:p>
    <w:p w:rsidR="008F5711" w:rsidRPr="003A560A" w:rsidRDefault="008F5711" w:rsidP="00191904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Реализуется через следующие виды работы с детьми: беседы, викторины, экскурсии, игры, комплекс физкультурно- оздоровительных упражнений.</w:t>
      </w:r>
    </w:p>
    <w:p w:rsidR="008F5711" w:rsidRPr="003A560A" w:rsidRDefault="008F5711" w:rsidP="008F57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711" w:rsidRPr="003A560A" w:rsidRDefault="008F5711" w:rsidP="008F57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C42" w:rsidRPr="003A560A" w:rsidRDefault="00C07C42" w:rsidP="008F57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C42" w:rsidRPr="003A560A" w:rsidRDefault="00C07C42" w:rsidP="008F57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7C42" w:rsidRPr="003A560A" w:rsidRDefault="00C07C42" w:rsidP="008F57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7C42" w:rsidRPr="003A560A" w:rsidRDefault="00C07C42" w:rsidP="008F57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7C42" w:rsidRPr="003A560A" w:rsidRDefault="00C07C42" w:rsidP="008F57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7C42" w:rsidRPr="003A560A" w:rsidRDefault="00C07C42" w:rsidP="008F57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5711" w:rsidRPr="002B0A6B" w:rsidRDefault="008F5711" w:rsidP="008F57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5711" w:rsidRPr="002B0A6B" w:rsidRDefault="008F5711" w:rsidP="008F57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70"/>
      </w:tblGrid>
      <w:tr w:rsidR="008F5711" w:rsidRPr="00722CD6" w:rsidTr="00143FAA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1904" w:rsidRDefault="00191904" w:rsidP="0019190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F5711" w:rsidRPr="00722CD6" w:rsidRDefault="008F5711" w:rsidP="001919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Календарно-тематическое планирование занятий</w:t>
            </w:r>
          </w:p>
          <w:p w:rsidR="00C07C42" w:rsidRPr="00722CD6" w:rsidRDefault="00C07C42" w:rsidP="00C07C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«Азбука</w:t>
            </w:r>
            <w:r w:rsidR="008F5711" w:rsidRPr="0072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здоровья». </w:t>
            </w:r>
          </w:p>
          <w:p w:rsidR="008F5711" w:rsidRPr="00722CD6" w:rsidRDefault="00014D9F" w:rsidP="00722C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(34</w:t>
            </w:r>
            <w:r w:rsidR="00722CD6" w:rsidRPr="0072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часа)</w:t>
            </w:r>
          </w:p>
        </w:tc>
      </w:tr>
      <w:tr w:rsidR="008F5711" w:rsidRPr="00722CD6" w:rsidTr="00143FAA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5711" w:rsidRPr="00722CD6" w:rsidRDefault="008F5711" w:rsidP="008F57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9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90"/>
        <w:gridCol w:w="6509"/>
        <w:gridCol w:w="1104"/>
        <w:gridCol w:w="1187"/>
      </w:tblGrid>
      <w:tr w:rsidR="008F5711" w:rsidRPr="00722CD6" w:rsidTr="00143FA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занятий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8F5711" w:rsidRPr="00722CD6" w:rsidTr="00143FA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Водное занятие. Что мы знаем о здоровье? Доктор Вода. Доктор Свежий воздух. Доктор Правильное питание.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5711" w:rsidRPr="00722CD6" w:rsidTr="00143FA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Советы доктора Вода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5711" w:rsidRPr="00722CD6" w:rsidTr="00143FA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Друзья воды и мыла. Практикум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5711" w:rsidRPr="00722CD6" w:rsidTr="00143FA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Глаза- главные помощники человека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5711" w:rsidRPr="00722CD6" w:rsidTr="00143FA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уши слышали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5711" w:rsidRPr="00722CD6" w:rsidTr="00143FA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болят зубы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5711" w:rsidRPr="00722CD6" w:rsidTr="00143FA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7-8.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зубы были здоровыми. Как сохранить красивую улыбку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5711" w:rsidRPr="00722CD6" w:rsidTr="00143FA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Рабочие инструменты» человека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5711" w:rsidRPr="00722CD6" w:rsidTr="00143FA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Зачем человеку кожа. Надежная защита организма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5711" w:rsidRPr="00722CD6" w:rsidTr="00143FA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кожа повреждена. Практикум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5711" w:rsidRPr="00722CD6" w:rsidTr="00143FA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Питание — необходимое условие для жизни человека. Полезные и вредные продукты.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5711" w:rsidRPr="00722CD6" w:rsidTr="00143FA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Полезные и вредные продукты. Практикум. Составляем меню.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5711" w:rsidRPr="00722CD6" w:rsidTr="00143FAA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9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Скелет- наша опора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5711" w:rsidRPr="00722CD6" w:rsidTr="00143FAA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Осанка- стройная спина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5711" w:rsidRPr="00722CD6" w:rsidTr="00143FA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Осанка — стройная спина. Комплекс упражнений.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5711" w:rsidRPr="00722CD6" w:rsidTr="00143FA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Настроение в школе.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5711" w:rsidRPr="00722CD6" w:rsidTr="00143FA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Настроение после школы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5711" w:rsidRPr="00722CD6" w:rsidTr="00143FA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Вредные привычки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5711" w:rsidRPr="00722CD6" w:rsidTr="00143FA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 в доме. Электричество и газ. Практикум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5711" w:rsidRPr="00722CD6" w:rsidTr="00143FA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21.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Опасные предметы. Практикум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5711" w:rsidRPr="00722CD6" w:rsidTr="00143FA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Домашняя пыль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5711" w:rsidRPr="00722CD6" w:rsidTr="00143FA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Растения, с которыми нужно быть осторожным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5711" w:rsidRPr="00722CD6" w:rsidTr="00143FA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обращаться с домашними питомцами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5711" w:rsidRPr="00722CD6" w:rsidTr="00143FA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 и здоровье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5711" w:rsidRPr="00722CD6" w:rsidTr="00143FA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Витамины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5711" w:rsidRPr="00722CD6" w:rsidTr="00143FA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 на дороге. Учимся переходить дорогу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5711" w:rsidRPr="00722CD6" w:rsidTr="00143FA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Учимся переходить дорогу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5711" w:rsidRPr="00722CD6" w:rsidTr="00143FA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Едем в транспорте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5711" w:rsidRPr="00722CD6" w:rsidTr="00143FA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 опасен мусор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5711" w:rsidRPr="00722CD6" w:rsidTr="00143FA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014D9F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Проверим себя</w:t>
            </w:r>
            <w:r w:rsidR="008F5711"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Практическая работа по теме « Безопасность дома»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5711" w:rsidRPr="00722CD6" w:rsidTr="00143FA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по теме « Безопасность на улице»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5711" w:rsidRPr="00722CD6" w:rsidTr="00143FA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014D9F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Доктор «</w:t>
            </w:r>
            <w:r w:rsidR="008F5711"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Свежий Воздух. Народные игры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5711" w:rsidRPr="00722CD6" w:rsidTr="00143FA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5711" w:rsidRPr="00722CD6" w:rsidTr="00143FA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занятие. Утренник « Если хочешь быть здоров»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711" w:rsidRPr="00722CD6" w:rsidRDefault="008F5711" w:rsidP="00143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F5711" w:rsidRPr="002B0A6B" w:rsidRDefault="008F5711" w:rsidP="008F57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5711" w:rsidRPr="002B0A6B" w:rsidRDefault="008F5711" w:rsidP="008F57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5711" w:rsidRPr="002B0A6B" w:rsidRDefault="008F5711" w:rsidP="008F57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5711" w:rsidRPr="00722CD6" w:rsidRDefault="00014D9F" w:rsidP="00722CD6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Требование к уровню </w:t>
      </w:r>
      <w:proofErr w:type="spellStart"/>
      <w:r w:rsidRPr="00722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сфо</w:t>
      </w:r>
      <w:r w:rsidR="00722CD6" w:rsidRPr="00722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рмированности</w:t>
      </w:r>
      <w:proofErr w:type="spellEnd"/>
      <w:r w:rsidR="00722CD6" w:rsidRPr="00722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знаний и умений</w:t>
      </w:r>
      <w:r w:rsidR="008F5711" w:rsidRPr="00722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F5711" w:rsidRPr="00722CD6" w:rsidRDefault="008F5711" w:rsidP="00722CD6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 знать:</w:t>
      </w:r>
    </w:p>
    <w:p w:rsidR="008F5711" w:rsidRPr="00722CD6" w:rsidRDefault="008F5711" w:rsidP="008F57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режим дня в школе и дома:</w:t>
      </w:r>
    </w:p>
    <w:p w:rsidR="008F5711" w:rsidRPr="00722CD6" w:rsidRDefault="008F5711" w:rsidP="008F57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культурно- гигиенические навыки;</w:t>
      </w:r>
    </w:p>
    <w:p w:rsidR="008F5711" w:rsidRPr="00722CD6" w:rsidRDefault="008F5711" w:rsidP="008F57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профилактику негативных факторов, влияющих на здоровье детей;</w:t>
      </w:r>
    </w:p>
    <w:p w:rsidR="008F5711" w:rsidRPr="00722CD6" w:rsidRDefault="008F5711" w:rsidP="008F57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нормы поведения, обеспечивающие сохранение и укрепление физического здоровья учащихся.</w:t>
      </w:r>
    </w:p>
    <w:p w:rsidR="008F5711" w:rsidRPr="002B24F5" w:rsidRDefault="008F5711" w:rsidP="008F5711">
      <w:pPr>
        <w:tabs>
          <w:tab w:val="left" w:pos="2835"/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189" w:rsidRDefault="00305189"/>
    <w:sectPr w:rsidR="00305189" w:rsidSect="007A3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BD7A98"/>
    <w:rsid w:val="00014D9F"/>
    <w:rsid w:val="00022138"/>
    <w:rsid w:val="000A1A80"/>
    <w:rsid w:val="000F0FE2"/>
    <w:rsid w:val="00191904"/>
    <w:rsid w:val="00305189"/>
    <w:rsid w:val="00386EA6"/>
    <w:rsid w:val="00390DC2"/>
    <w:rsid w:val="003A560A"/>
    <w:rsid w:val="003E470A"/>
    <w:rsid w:val="004566FE"/>
    <w:rsid w:val="005531D6"/>
    <w:rsid w:val="005C71F1"/>
    <w:rsid w:val="00647AFF"/>
    <w:rsid w:val="00722CD6"/>
    <w:rsid w:val="008F5711"/>
    <w:rsid w:val="009B2903"/>
    <w:rsid w:val="00B0032E"/>
    <w:rsid w:val="00B505C6"/>
    <w:rsid w:val="00BB03E2"/>
    <w:rsid w:val="00BD7A98"/>
    <w:rsid w:val="00C07C42"/>
    <w:rsid w:val="00CC0120"/>
    <w:rsid w:val="00CC3C74"/>
    <w:rsid w:val="00D63DA9"/>
    <w:rsid w:val="00E95159"/>
    <w:rsid w:val="00F01661"/>
    <w:rsid w:val="00F0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1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DA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63DA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table" w:styleId="a3">
    <w:name w:val="Table Grid"/>
    <w:basedOn w:val="a1"/>
    <w:uiPriority w:val="59"/>
    <w:rsid w:val="00D63DA9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D63D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D63D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63DA9"/>
  </w:style>
  <w:style w:type="paragraph" w:styleId="a6">
    <w:name w:val="Balloon Text"/>
    <w:basedOn w:val="a"/>
    <w:link w:val="a7"/>
    <w:uiPriority w:val="99"/>
    <w:semiHidden/>
    <w:unhideWhenUsed/>
    <w:rsid w:val="00B50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05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0823D-8DD5-471D-95B9-C8DD236BA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Кулагина</cp:lastModifiedBy>
  <cp:revision>20</cp:revision>
  <dcterms:created xsi:type="dcterms:W3CDTF">2023-10-26T10:32:00Z</dcterms:created>
  <dcterms:modified xsi:type="dcterms:W3CDTF">2024-11-14T09:17:00Z</dcterms:modified>
</cp:coreProperties>
</file>