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7902AB" w:rsidRDefault="0034056B" w:rsidP="0034056B">
      <w:pPr>
        <w:jc w:val="center"/>
        <w:rPr>
          <w:sz w:val="28"/>
          <w:szCs w:val="28"/>
        </w:rPr>
      </w:pPr>
      <w:r w:rsidRPr="007902AB">
        <w:rPr>
          <w:b/>
          <w:sz w:val="28"/>
          <w:szCs w:val="28"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244C25" w:rsidP="003405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6738C6">
        <w:rPr>
          <w:rFonts w:ascii="Times New Roman" w:hAnsi="Times New Roman" w:cs="Times New Roman"/>
          <w:b/>
          <w:sz w:val="28"/>
          <w:szCs w:val="28"/>
        </w:rPr>
        <w:t>ма</w:t>
      </w:r>
      <w:r w:rsidR="0034056B" w:rsidRPr="0034056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:rsidR="00244C25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738C6">
        <w:rPr>
          <w:rFonts w:ascii="Times New Roman" w:hAnsi="Times New Roman" w:cs="Times New Roman"/>
          <w:b/>
          <w:sz w:val="28"/>
          <w:szCs w:val="28"/>
        </w:rPr>
        <w:t xml:space="preserve">Прямая и косвенная речь. </w:t>
      </w:r>
    </w:p>
    <w:p w:rsidR="00394B4B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 параграф</w:t>
      </w:r>
      <w:r w:rsidR="007902AB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67,68</w:t>
      </w:r>
      <w:r w:rsidR="00244C25">
        <w:rPr>
          <w:rFonts w:ascii="Times New Roman" w:hAnsi="Times New Roman" w:cs="Times New Roman"/>
          <w:sz w:val="28"/>
          <w:szCs w:val="28"/>
        </w:rPr>
        <w:t>,69.</w:t>
      </w:r>
    </w:p>
    <w:p w:rsidR="006738C6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</w:t>
      </w:r>
      <w:r w:rsidR="00500F51">
        <w:rPr>
          <w:rFonts w:ascii="Times New Roman" w:hAnsi="Times New Roman" w:cs="Times New Roman"/>
          <w:sz w:val="28"/>
          <w:szCs w:val="28"/>
        </w:rPr>
        <w:t>лнить упражнения</w:t>
      </w:r>
      <w:bookmarkStart w:id="0" w:name="_GoBack"/>
      <w:bookmarkEnd w:id="0"/>
      <w:r w:rsidR="00244C25">
        <w:rPr>
          <w:rFonts w:ascii="Times New Roman" w:hAnsi="Times New Roman" w:cs="Times New Roman"/>
          <w:sz w:val="28"/>
          <w:szCs w:val="28"/>
        </w:rPr>
        <w:t xml:space="preserve"> 404,405 устно; упр.407,409 письменно.</w:t>
      </w:r>
    </w:p>
    <w:p w:rsidR="006738C6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задание.</w:t>
      </w:r>
      <w:r w:rsidRPr="0034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Письменно преобразуйте предложения с прямой речью в предложения с косвенной речью: </w:t>
      </w:r>
    </w:p>
    <w:p w:rsidR="006738C6" w:rsidRDefault="00AE2D89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1.Прохожий спросил: </w:t>
      </w:r>
      <w:r w:rsidR="006738C6">
        <w:rPr>
          <w:rFonts w:ascii="Times New Roman" w:hAnsi="Times New Roman" w:cs="Times New Roman"/>
          <w:sz w:val="28"/>
          <w:szCs w:val="28"/>
        </w:rPr>
        <w:t xml:space="preserve"> « Мальчик, как твое имя?». </w:t>
      </w:r>
    </w:p>
    <w:p w:rsidR="006738C6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Мама поинтересовалась: « Ты любишь мечтать?»</w:t>
      </w:r>
    </w:p>
    <w:p w:rsidR="006738C6" w:rsidRDefault="006738C6" w:rsidP="0034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Станиславский говорит: « Язык, которым говорит человек, - это ключ к его характеру».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A6BD6">
        <w:rPr>
          <w:rFonts w:ascii="Times New Roman" w:hAnsi="Times New Roman" w:cs="Times New Roman"/>
          <w:sz w:val="28"/>
          <w:szCs w:val="28"/>
        </w:rPr>
        <w:t xml:space="preserve"> до</w:t>
      </w:r>
      <w:r w:rsidR="00AE2D89">
        <w:rPr>
          <w:rFonts w:ascii="Times New Roman" w:hAnsi="Times New Roman" w:cs="Times New Roman"/>
          <w:sz w:val="28"/>
          <w:szCs w:val="28"/>
        </w:rPr>
        <w:t xml:space="preserve"> </w:t>
      </w:r>
      <w:r w:rsidR="00244C25">
        <w:rPr>
          <w:rFonts w:ascii="Times New Roman" w:hAnsi="Times New Roman" w:cs="Times New Roman"/>
          <w:sz w:val="28"/>
          <w:szCs w:val="28"/>
        </w:rPr>
        <w:t>13</w:t>
      </w:r>
      <w:r w:rsidR="002D22A8">
        <w:rPr>
          <w:rFonts w:ascii="Times New Roman" w:hAnsi="Times New Roman" w:cs="Times New Roman"/>
          <w:sz w:val="28"/>
          <w:szCs w:val="28"/>
        </w:rPr>
        <w:t xml:space="preserve"> </w:t>
      </w:r>
      <w:r w:rsidR="00394B4B">
        <w:rPr>
          <w:rFonts w:ascii="Times New Roman" w:hAnsi="Times New Roman" w:cs="Times New Roman"/>
          <w:sz w:val="28"/>
          <w:szCs w:val="28"/>
        </w:rPr>
        <w:t>мая</w:t>
      </w:r>
      <w:r w:rsidRPr="0034056B">
        <w:rPr>
          <w:rFonts w:ascii="Times New Roman" w:hAnsi="Times New Roman" w:cs="Times New Roman"/>
          <w:sz w:val="28"/>
          <w:szCs w:val="28"/>
        </w:rPr>
        <w:t>. Работы подписать.</w:t>
      </w:r>
      <w:r w:rsidR="0007662C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снижаются на 1 балл.</w:t>
      </w:r>
    </w:p>
    <w:p w:rsidR="0034056B" w:rsidRDefault="0034056B" w:rsidP="0034056B"/>
    <w:p w:rsidR="00AA54EB" w:rsidRDefault="00500F51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005DE8"/>
    <w:rsid w:val="0007662C"/>
    <w:rsid w:val="00122E34"/>
    <w:rsid w:val="00244C25"/>
    <w:rsid w:val="0029384A"/>
    <w:rsid w:val="002D22A8"/>
    <w:rsid w:val="00317783"/>
    <w:rsid w:val="0034056B"/>
    <w:rsid w:val="00394B4B"/>
    <w:rsid w:val="00500F51"/>
    <w:rsid w:val="006050BF"/>
    <w:rsid w:val="006738C6"/>
    <w:rsid w:val="007429D5"/>
    <w:rsid w:val="007902AB"/>
    <w:rsid w:val="00982EF9"/>
    <w:rsid w:val="00A111B3"/>
    <w:rsid w:val="00A306D3"/>
    <w:rsid w:val="00AA6BD6"/>
    <w:rsid w:val="00AC5694"/>
    <w:rsid w:val="00AE2D89"/>
    <w:rsid w:val="00B937B9"/>
    <w:rsid w:val="00BC06AA"/>
    <w:rsid w:val="00BE6AA0"/>
    <w:rsid w:val="00D34C8F"/>
    <w:rsid w:val="00D703E1"/>
    <w:rsid w:val="00D82321"/>
    <w:rsid w:val="00DC395A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24</cp:revision>
  <dcterms:created xsi:type="dcterms:W3CDTF">2020-04-08T05:17:00Z</dcterms:created>
  <dcterms:modified xsi:type="dcterms:W3CDTF">2020-05-11T12:32:00Z</dcterms:modified>
</cp:coreProperties>
</file>