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DB0" w:rsidRDefault="00B25DB0" w:rsidP="00B25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645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>рабочим программам начальной школы.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ФОП разработана в соответствии с Порядком разработки утверждения ФООП, утвержденным приказом Министерством просвещения РФ от30.09.2022г №874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ФОП НОО представляет учебно - методический документ состоящий: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учебный план;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календарный учебный график;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рабочие программы учебных предметов, курсов, модулей, дисциплин;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рабочая программа воспитания;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календарный план воспитательной  работы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всем предметам предусматривают непосредственное применение при реализации обязательной части ООП НОО  ФОП. </w:t>
      </w:r>
    </w:p>
    <w:p w:rsidR="00AC6BD5" w:rsidRDefault="00AC6BD5" w:rsidP="00AC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обеспечивают достижение планируемых результатов освоения ФОП НОО и разработаны на основе требо</w:t>
      </w:r>
      <w:r w:rsidR="00073E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аний ФГОС НОО к результатам освоения программ начального общего образования</w:t>
      </w:r>
    </w:p>
    <w:p w:rsidR="002A5180" w:rsidRDefault="00073EB5" w:rsidP="00B25D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высокие </w:t>
      </w:r>
      <w:r w:rsidR="002A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начального образования  можно </w:t>
      </w:r>
      <w:r w:rsidR="002A5180">
        <w:rPr>
          <w:rFonts w:ascii="Times New Roman" w:hAnsi="Times New Roman" w:cs="Times New Roman"/>
          <w:sz w:val="24"/>
          <w:szCs w:val="24"/>
        </w:rPr>
        <w:t xml:space="preserve"> благодаря современному УМК, отвечающему всем требованиям стандарта.</w:t>
      </w:r>
    </w:p>
    <w:p w:rsidR="002A5180" w:rsidRDefault="002A5180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3EB5">
        <w:rPr>
          <w:rFonts w:ascii="Times New Roman" w:hAnsi="Times New Roman" w:cs="Times New Roman"/>
          <w:sz w:val="24"/>
          <w:szCs w:val="24"/>
        </w:rPr>
        <w:t xml:space="preserve"> настоящее время используем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="00073EB5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C935BF">
        <w:rPr>
          <w:rFonts w:ascii="Times New Roman" w:hAnsi="Times New Roman" w:cs="Times New Roman"/>
          <w:sz w:val="24"/>
          <w:szCs w:val="24"/>
        </w:rPr>
        <w:t xml:space="preserve"> бережно сохранены лучшие традиции русской школы, учитывающие известные принципы дидактики, в частности учет возрастных особенностей детей, постепенное нарастание трудности в предъявлении учебного материала и другое. Анализ УМК программы «Школа России» показал доступность содержания для учащихся младшего школьного возраста, гарантировал достижение положительных результатов в обучении и реальные возможности личностного развития ребенка.</w:t>
      </w:r>
    </w:p>
    <w:p w:rsidR="00C935BF" w:rsidRDefault="00073EB5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проецирую</w:t>
      </w:r>
      <w:r w:rsidR="00C935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на личность ученика и отражаю</w:t>
      </w:r>
      <w:r w:rsidR="00C935BF">
        <w:rPr>
          <w:rFonts w:ascii="Times New Roman" w:hAnsi="Times New Roman" w:cs="Times New Roman"/>
          <w:sz w:val="24"/>
          <w:szCs w:val="24"/>
        </w:rPr>
        <w:t xml:space="preserve">т различные аспекты ее целостного развития, а их сочетание обеспечивает гармонизацию  интересов человека, общества, государства и человечества </w:t>
      </w:r>
      <w:r w:rsidR="008A20AD">
        <w:rPr>
          <w:rFonts w:ascii="Times New Roman" w:hAnsi="Times New Roman" w:cs="Times New Roman"/>
          <w:sz w:val="24"/>
          <w:szCs w:val="24"/>
        </w:rPr>
        <w:t>в образовании.</w:t>
      </w:r>
    </w:p>
    <w:p w:rsidR="008A20AD" w:rsidRDefault="008A20AD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развития личности обучение строится на основе постоянного побуждения и поддержки творческого начала в ребенке</w:t>
      </w:r>
      <w:r w:rsidR="003B2BF4">
        <w:rPr>
          <w:rFonts w:ascii="Times New Roman" w:hAnsi="Times New Roman" w:cs="Times New Roman"/>
          <w:sz w:val="24"/>
          <w:szCs w:val="24"/>
        </w:rPr>
        <w:t xml:space="preserve"> Предпочтение отдается  проблемно – 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</w:t>
      </w:r>
    </w:p>
    <w:p w:rsidR="00123699" w:rsidRDefault="00123699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нацелена на использование в обучении проблемно – поискового подхода. Это позволяет выстраивать гиб</w:t>
      </w:r>
      <w:r w:rsidR="00073EB5">
        <w:rPr>
          <w:rFonts w:ascii="Times New Roman" w:hAnsi="Times New Roman" w:cs="Times New Roman"/>
          <w:sz w:val="24"/>
          <w:szCs w:val="24"/>
        </w:rPr>
        <w:t xml:space="preserve">кую методику обучения, учитывать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детей, их интересы и склонности.</w:t>
      </w:r>
    </w:p>
    <w:p w:rsidR="00123699" w:rsidRDefault="00123699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Достичь планируемых результатов ФОП  помогает использование различных форм и приемов, которые активизируют  учебно – познавательную</w:t>
      </w:r>
      <w:r w:rsidR="006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учащихся и способствуют прочному усвоению знаний.</w:t>
      </w:r>
    </w:p>
    <w:p w:rsidR="009008E9" w:rsidRDefault="009008E9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ФОП предполагает применение широкого спектра современных образовательных технологий, форм обучения и иных педагогических ресурсов организации учебно – воспитательной работы с учащимися в процессе как урочной</w:t>
      </w:r>
      <w:r w:rsidR="003829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внеурочной деятельности</w:t>
      </w:r>
      <w:r w:rsidR="003829B5">
        <w:rPr>
          <w:rFonts w:ascii="Times New Roman" w:hAnsi="Times New Roman" w:cs="Times New Roman"/>
          <w:sz w:val="24"/>
          <w:szCs w:val="24"/>
        </w:rPr>
        <w:t>:</w:t>
      </w:r>
    </w:p>
    <w:p w:rsidR="007F1F17" w:rsidRDefault="007F1F17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значительный воспитательный потенциал;</w:t>
      </w:r>
    </w:p>
    <w:p w:rsidR="003829B5" w:rsidRDefault="007F1F17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преобладание проблемно – поискового метода обучения, заданий и вопросов, инициирующих детское действие с целью овладения УУД;</w:t>
      </w:r>
    </w:p>
    <w:p w:rsidR="007F1F17" w:rsidRDefault="007F1F17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проектные, творческие задания, практические работы, учебные диалоги;</w:t>
      </w:r>
    </w:p>
    <w:p w:rsidR="007F1F17" w:rsidRDefault="007F1F17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-возможности для дифференцированного и  личностно – ориентированного образования школьников;</w:t>
      </w:r>
    </w:p>
    <w:p w:rsidR="007F1F17" w:rsidRDefault="007F1F17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направленность содержания учебного материала с опорой на социальный опыт ученика, связь с реальной действительностью и другими школьными предметами на основе формирования УУД;</w:t>
      </w:r>
    </w:p>
    <w:p w:rsidR="007F1F17" w:rsidRDefault="007F1F17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для работы с современной</w:t>
      </w:r>
      <w:r w:rsidR="00A0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 – </w:t>
      </w:r>
      <w:r w:rsidR="00B62EEC">
        <w:rPr>
          <w:rFonts w:ascii="Times New Roman" w:hAnsi="Times New Roman" w:cs="Times New Roman"/>
          <w:sz w:val="24"/>
          <w:szCs w:val="24"/>
        </w:rPr>
        <w:t xml:space="preserve">образовательной средой, использование информационно – коммуникационных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технологий, электронных образовательных </w:t>
      </w:r>
      <w:r w:rsidR="00B62EEC">
        <w:rPr>
          <w:rFonts w:ascii="Times New Roman" w:hAnsi="Times New Roman" w:cs="Times New Roman"/>
          <w:sz w:val="24"/>
          <w:szCs w:val="24"/>
        </w:rPr>
        <w:t>р</w:t>
      </w:r>
      <w:r w:rsidR="00A07AEE">
        <w:rPr>
          <w:rFonts w:ascii="Times New Roman" w:hAnsi="Times New Roman" w:cs="Times New Roman"/>
          <w:sz w:val="24"/>
          <w:szCs w:val="24"/>
        </w:rPr>
        <w:t>есурсов</w:t>
      </w:r>
      <w:r w:rsidR="00B62EEC">
        <w:rPr>
          <w:rFonts w:ascii="Times New Roman" w:hAnsi="Times New Roman" w:cs="Times New Roman"/>
          <w:sz w:val="24"/>
          <w:szCs w:val="24"/>
        </w:rPr>
        <w:t>, интернет  - ресурсов, различных мультимедийных приложений.</w:t>
      </w:r>
    </w:p>
    <w:p w:rsidR="00B62EEC" w:rsidRDefault="00B62EEC" w:rsidP="00B2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Содержание, дидактическое и методическое обеспечение способствует достижению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результатов  освоения ФОП, посредствам формирования познавательных, регулятивных и коммуникативных УУД, составляющих основу умения учиться.</w:t>
      </w:r>
    </w:p>
    <w:p w:rsidR="00B25DB0" w:rsidRDefault="00B25DB0" w:rsidP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Default="00B25DB0">
      <w:pPr>
        <w:rPr>
          <w:rFonts w:ascii="Times New Roman" w:hAnsi="Times New Roman" w:cs="Times New Roman"/>
          <w:sz w:val="24"/>
          <w:szCs w:val="24"/>
        </w:rPr>
      </w:pPr>
    </w:p>
    <w:p w:rsidR="00B25DB0" w:rsidRPr="00A65645" w:rsidRDefault="00B25DB0">
      <w:pPr>
        <w:rPr>
          <w:rFonts w:ascii="Times New Roman" w:hAnsi="Times New Roman" w:cs="Times New Roman"/>
          <w:sz w:val="24"/>
          <w:szCs w:val="24"/>
        </w:rPr>
      </w:pPr>
    </w:p>
    <w:sectPr w:rsidR="00B25DB0" w:rsidRPr="00A65645" w:rsidSect="001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645"/>
    <w:rsid w:val="00001841"/>
    <w:rsid w:val="00054670"/>
    <w:rsid w:val="00073EB5"/>
    <w:rsid w:val="00120F50"/>
    <w:rsid w:val="00123699"/>
    <w:rsid w:val="001F4EA2"/>
    <w:rsid w:val="00213C4B"/>
    <w:rsid w:val="002A5180"/>
    <w:rsid w:val="003829B5"/>
    <w:rsid w:val="003B2BF4"/>
    <w:rsid w:val="00590F85"/>
    <w:rsid w:val="005C58A2"/>
    <w:rsid w:val="006A6A71"/>
    <w:rsid w:val="007C7345"/>
    <w:rsid w:val="007F1F17"/>
    <w:rsid w:val="00891B42"/>
    <w:rsid w:val="008A20AD"/>
    <w:rsid w:val="008C3656"/>
    <w:rsid w:val="008F40ED"/>
    <w:rsid w:val="009008E9"/>
    <w:rsid w:val="0094056D"/>
    <w:rsid w:val="00A07AEE"/>
    <w:rsid w:val="00A654B9"/>
    <w:rsid w:val="00A65645"/>
    <w:rsid w:val="00A74553"/>
    <w:rsid w:val="00A947F2"/>
    <w:rsid w:val="00AC6BD5"/>
    <w:rsid w:val="00B25DB0"/>
    <w:rsid w:val="00B62EEC"/>
    <w:rsid w:val="00C23F02"/>
    <w:rsid w:val="00C34719"/>
    <w:rsid w:val="00C935BF"/>
    <w:rsid w:val="00D31450"/>
    <w:rsid w:val="00F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13</cp:revision>
  <dcterms:created xsi:type="dcterms:W3CDTF">2021-02-12T11:05:00Z</dcterms:created>
  <dcterms:modified xsi:type="dcterms:W3CDTF">2023-12-08T13:10:00Z</dcterms:modified>
</cp:coreProperties>
</file>