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6F" w:rsidRDefault="0042106F" w:rsidP="0042106F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32"/>
        </w:rPr>
      </w:pPr>
      <w:r w:rsidRPr="00CE6A16">
        <w:rPr>
          <w:rStyle w:val="s1"/>
          <w:b/>
          <w:bCs/>
          <w:color w:val="000000"/>
          <w:sz w:val="28"/>
          <w:szCs w:val="32"/>
        </w:rPr>
        <w:t>МУНИЦИПАЛЬНОЕ ОБЩЕОБРАЗОВАТЕЛЬНОЕ УЧРЕЖДЕНИЕ</w:t>
      </w:r>
    </w:p>
    <w:p w:rsidR="0042106F" w:rsidRDefault="0042106F" w:rsidP="0042106F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32"/>
        </w:rPr>
      </w:pPr>
      <w:r>
        <w:rPr>
          <w:rStyle w:val="s1"/>
          <w:b/>
          <w:bCs/>
          <w:color w:val="000000"/>
          <w:sz w:val="28"/>
          <w:szCs w:val="32"/>
        </w:rPr>
        <w:t>СРЕДНЯЯ ОБЩЕОБРАЗОВАТЕЛЬНАЯ ШКОЛА № 15</w:t>
      </w:r>
    </w:p>
    <w:p w:rsidR="0042106F" w:rsidRDefault="0042106F" w:rsidP="0042106F">
      <w:pPr>
        <w:pStyle w:val="p3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8"/>
          <w:szCs w:val="32"/>
        </w:rPr>
      </w:pPr>
    </w:p>
    <w:p w:rsidR="00040F50" w:rsidRPr="00040F50" w:rsidRDefault="00040F50" w:rsidP="00040F50">
      <w:pPr>
        <w:widowControl w:val="0"/>
        <w:autoSpaceDE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40F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ПРИНЯТО:                                                               </w:t>
      </w:r>
      <w:r w:rsidRPr="00040F50">
        <w:rPr>
          <w:rFonts w:ascii="Times New Roman" w:eastAsia="Calibri" w:hAnsi="Times New Roman" w:cs="Times New Roman"/>
          <w:sz w:val="24"/>
          <w:szCs w:val="24"/>
          <w:lang w:eastAsia="ar-SA"/>
        </w:rPr>
        <w:t>УТВЕРЖДАЮ:                         на заседании                                                                         Директор МОУ СОШ № 15 педагогического совета                                                        ______________ С.Г. Васильева</w:t>
      </w:r>
    </w:p>
    <w:p w:rsidR="00040F50" w:rsidRPr="00040F50" w:rsidRDefault="00040F50" w:rsidP="00040F50">
      <w:pPr>
        <w:widowControl w:val="0"/>
        <w:autoSpaceDE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40F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Протокол № 2  от  28.08.2015                                                Приказ № 166 </w:t>
      </w:r>
      <w:r w:rsidRPr="00040F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§</w:t>
      </w:r>
      <w:r w:rsidRPr="00040F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3  от 29.08.15 </w:t>
      </w:r>
    </w:p>
    <w:p w:rsidR="0042106F" w:rsidRDefault="0042106F" w:rsidP="0042106F">
      <w:pPr>
        <w:pStyle w:val="p5"/>
        <w:shd w:val="clear" w:color="auto" w:fill="FFFFFF"/>
        <w:spacing w:before="99" w:beforeAutospacing="0" w:after="99" w:afterAutospacing="0"/>
        <w:jc w:val="center"/>
        <w:rPr>
          <w:rStyle w:val="s2"/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42106F" w:rsidRDefault="0042106F" w:rsidP="0042106F">
      <w:pPr>
        <w:pStyle w:val="p5"/>
        <w:shd w:val="clear" w:color="auto" w:fill="FFFFFF"/>
        <w:spacing w:before="99" w:beforeAutospacing="0" w:after="99" w:afterAutospacing="0"/>
        <w:rPr>
          <w:rStyle w:val="s2"/>
          <w:b/>
          <w:bCs/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>ПОЛОЖЕНИЕ</w:t>
      </w:r>
    </w:p>
    <w:p w:rsidR="0042106F" w:rsidRDefault="0042106F" w:rsidP="0042106F">
      <w:pPr>
        <w:pStyle w:val="p5"/>
        <w:shd w:val="clear" w:color="auto" w:fill="FFFFFF"/>
        <w:spacing w:before="99" w:beforeAutospacing="0" w:after="99" w:afterAutospacing="0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> О СОВЕТЕ СТАРШЕКЛАССНИКОВ</w:t>
      </w:r>
    </w:p>
    <w:p w:rsidR="0042106F" w:rsidRDefault="0042106F" w:rsidP="0042106F">
      <w:pPr>
        <w:pStyle w:val="p6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rStyle w:val="s3"/>
          <w:b/>
          <w:bCs/>
          <w:color w:val="000000"/>
          <w:sz w:val="28"/>
          <w:szCs w:val="28"/>
        </w:rPr>
        <w:t>1.Общие положения</w:t>
      </w:r>
    </w:p>
    <w:p w:rsidR="0042106F" w:rsidRDefault="0042106F" w:rsidP="0042106F">
      <w:pPr>
        <w:pStyle w:val="p7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Данное Положение разработано в соответствии с Федеральным законом N 273 от 29.12.2012 "Об образовании в Российской Федерации", Конвенцией ООН о правах ребёнка, Типовым положением об общеобразовательном учреждении, Уставом школы.</w:t>
      </w:r>
    </w:p>
    <w:p w:rsidR="0042106F" w:rsidRDefault="0042106F" w:rsidP="0042106F">
      <w:pPr>
        <w:pStyle w:val="p7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Орган ученического самоуправления - Совет старшеклассников создаётся на добровольных началах и выборной основе. </w:t>
      </w:r>
    </w:p>
    <w:p w:rsidR="0042106F" w:rsidRDefault="0042106F" w:rsidP="0042106F">
      <w:pPr>
        <w:pStyle w:val="p7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 своей деятельности Совет руководствуется Уставом школы и настоящим Положением.</w:t>
      </w:r>
    </w:p>
    <w:p w:rsidR="0042106F" w:rsidRDefault="0042106F" w:rsidP="0042106F">
      <w:pPr>
        <w:pStyle w:val="p8"/>
        <w:shd w:val="clear" w:color="auto" w:fill="FFFFFF"/>
        <w:spacing w:before="120" w:beforeAutospacing="0" w:after="120" w:afterAutospacing="0"/>
        <w:ind w:firstLine="245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2. Цели и задачи Совета старшеклассников</w:t>
      </w:r>
    </w:p>
    <w:p w:rsidR="0042106F" w:rsidRDefault="0042106F" w:rsidP="0042106F">
      <w:pPr>
        <w:pStyle w:val="p9"/>
        <w:shd w:val="clear" w:color="auto" w:fill="FFFFFF"/>
        <w:spacing w:before="120" w:beforeAutospacing="0" w:after="120" w:afterAutospacing="0"/>
        <w:ind w:firstLine="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Целью Совета является создание условий для всестороннего развития учащихся в различных сферах общественной жизни, раскрытия и реализации их творческого потенциала.</w:t>
      </w:r>
    </w:p>
    <w:p w:rsidR="0042106F" w:rsidRDefault="0042106F" w:rsidP="0042106F">
      <w:pPr>
        <w:pStyle w:val="p10"/>
        <w:shd w:val="clear" w:color="auto" w:fill="FFFFFF"/>
        <w:spacing w:before="120" w:beforeAutospacing="0"/>
        <w:ind w:left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задачами Совета являются:</w:t>
      </w:r>
    </w:p>
    <w:p w:rsidR="0042106F" w:rsidRDefault="0042106F" w:rsidP="0042106F">
      <w:pPr>
        <w:pStyle w:val="p7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  Реализация прав учащихся на участие в </w:t>
      </w:r>
      <w:proofErr w:type="spellStart"/>
      <w:r>
        <w:rPr>
          <w:color w:val="000000"/>
          <w:sz w:val="28"/>
          <w:szCs w:val="28"/>
        </w:rPr>
        <w:t>соуправлении</w:t>
      </w:r>
      <w:proofErr w:type="spellEnd"/>
      <w:r>
        <w:rPr>
          <w:color w:val="000000"/>
          <w:sz w:val="28"/>
          <w:szCs w:val="28"/>
        </w:rPr>
        <w:t xml:space="preserve"> образовательным учреждением, формирование навыков управления образованием на уровне ученика, класса, школьного коллектива; привлечение учащихся школы к сотворчеству и сотрудничеству с ученическим и педагогическим коллективами.  </w:t>
      </w:r>
    </w:p>
    <w:p w:rsidR="0042106F" w:rsidRDefault="0042106F" w:rsidP="0042106F">
      <w:pPr>
        <w:pStyle w:val="p7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Воспитание школьников в духе социальной и гражданской              ответственности; формирование активной жизненной позиции, культуры демократических отношений каждого старшеклассника.</w:t>
      </w:r>
    </w:p>
    <w:p w:rsidR="0042106F" w:rsidRDefault="0042106F" w:rsidP="0042106F">
      <w:pPr>
        <w:pStyle w:val="p7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 Поддержка и развитие инициатив обучающихся в школьной жизни.</w:t>
      </w:r>
      <w:r>
        <w:rPr>
          <w:color w:val="000000"/>
          <w:sz w:val="28"/>
          <w:szCs w:val="28"/>
        </w:rPr>
        <w:br/>
        <w:t>2.4. Создание условий для социализации личности.</w:t>
      </w:r>
      <w:r>
        <w:rPr>
          <w:color w:val="000000"/>
          <w:sz w:val="28"/>
          <w:szCs w:val="28"/>
        </w:rPr>
        <w:br/>
        <w:t>2.5. Развитие творческого потенциала и интеллектуальных способностей школьников.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2.6.   Развитие лидерских качеств старшеклассников.</w:t>
      </w:r>
      <w:r>
        <w:rPr>
          <w:color w:val="000000"/>
          <w:sz w:val="28"/>
          <w:szCs w:val="28"/>
        </w:rPr>
        <w:br/>
        <w:t>2.7. Сохранение и продолжение школьных традиций.</w:t>
      </w:r>
    </w:p>
    <w:p w:rsidR="0042106F" w:rsidRDefault="0042106F" w:rsidP="0042106F">
      <w:pPr>
        <w:pStyle w:val="p11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3. Принципы ученического самоуправления</w:t>
      </w:r>
    </w:p>
    <w:p w:rsidR="0042106F" w:rsidRDefault="0042106F" w:rsidP="0042106F">
      <w:pPr>
        <w:pStyle w:val="p7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Ученическое самоуправление в учреждении строится на следующих принципах:</w:t>
      </w:r>
    </w:p>
    <w:p w:rsidR="0042106F" w:rsidRDefault="0042106F" w:rsidP="0042106F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-общечеловеческие принципы демократии, гуманности;</w:t>
      </w:r>
      <w:proofErr w:type="gramStart"/>
      <w:r>
        <w:rPr>
          <w:color w:val="000000"/>
          <w:sz w:val="28"/>
          <w:szCs w:val="28"/>
        </w:rPr>
        <w:br/>
        <w:t>-</w:t>
      </w:r>
      <w:proofErr w:type="gramEnd"/>
      <w:r>
        <w:rPr>
          <w:color w:val="000000"/>
          <w:sz w:val="28"/>
          <w:szCs w:val="28"/>
        </w:rPr>
        <w:t>гласность и открытость, согласие и сотрудничество в деятельности органов самоуправления;</w:t>
      </w:r>
    </w:p>
    <w:p w:rsidR="0042106F" w:rsidRDefault="0042106F" w:rsidP="0042106F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-самостоятельность и свобода действий;</w:t>
      </w:r>
      <w:r>
        <w:rPr>
          <w:color w:val="000000"/>
          <w:sz w:val="28"/>
          <w:szCs w:val="28"/>
        </w:rPr>
        <w:br/>
        <w:t>- коллегиальность принятия решений и персональная ответственность за их выполнение;</w:t>
      </w:r>
      <w:r>
        <w:rPr>
          <w:color w:val="000000"/>
          <w:sz w:val="28"/>
          <w:szCs w:val="28"/>
        </w:rPr>
        <w:br/>
        <w:t>- тесная связь первичных коллективов и центральных органов самоуправления;</w:t>
      </w:r>
      <w:r>
        <w:rPr>
          <w:color w:val="000000"/>
          <w:sz w:val="28"/>
          <w:szCs w:val="28"/>
        </w:rPr>
        <w:br/>
        <w:t>- свобода критики, обмена мнениями по любым вопросам школьной жизни;</w:t>
      </w:r>
      <w:r>
        <w:rPr>
          <w:color w:val="000000"/>
          <w:sz w:val="28"/>
          <w:szCs w:val="28"/>
        </w:rPr>
        <w:br/>
        <w:t>- приоритет интересов учащихся, гуманность к каждому отдельному человеку;</w:t>
      </w:r>
      <w:r>
        <w:rPr>
          <w:color w:val="000000"/>
          <w:sz w:val="28"/>
          <w:szCs w:val="28"/>
        </w:rPr>
        <w:br/>
        <w:t>- выборность и подотчётность всех органов ученического самоуправления;</w:t>
      </w:r>
      <w:r>
        <w:rPr>
          <w:color w:val="000000"/>
          <w:sz w:val="28"/>
          <w:szCs w:val="28"/>
        </w:rPr>
        <w:br/>
        <w:t xml:space="preserve">- сменяемость, </w:t>
      </w:r>
      <w:proofErr w:type="spellStart"/>
      <w:r>
        <w:rPr>
          <w:color w:val="000000"/>
          <w:sz w:val="28"/>
          <w:szCs w:val="28"/>
        </w:rPr>
        <w:t>обновляемость</w:t>
      </w:r>
      <w:proofErr w:type="spellEnd"/>
      <w:r>
        <w:rPr>
          <w:color w:val="000000"/>
          <w:sz w:val="28"/>
          <w:szCs w:val="28"/>
        </w:rPr>
        <w:t xml:space="preserve"> руководителей органов ученического самоуправления, преемственность в их работе.</w:t>
      </w:r>
    </w:p>
    <w:p w:rsidR="0042106F" w:rsidRDefault="0042106F" w:rsidP="0042106F">
      <w:pPr>
        <w:pStyle w:val="p11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4. Организация деятельности Совета старшеклассников</w:t>
      </w:r>
    </w:p>
    <w:p w:rsidR="0042106F" w:rsidRDefault="0042106F" w:rsidP="0042106F">
      <w:pPr>
        <w:pStyle w:val="p7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Совет старшеклассников (далее – Совет) является организацией, объединяющей учащихся старших классов (8-11) и педагогических работников школы.</w:t>
      </w:r>
    </w:p>
    <w:p w:rsidR="0042106F" w:rsidRDefault="0042106F" w:rsidP="0042106F">
      <w:pPr>
        <w:pStyle w:val="p13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Совет старшеклассников - постоянно действующий орган самоуправления учащихся.  Совет старшеклассников является выборным представительным органом, члены Совета избираются (рекомендуются) на классных собраниях 9,10,11 классов. Совет формируется на выборной основе сроком на один год.</w:t>
      </w:r>
      <w:r>
        <w:rPr>
          <w:color w:val="000000"/>
          <w:sz w:val="28"/>
          <w:szCs w:val="28"/>
        </w:rPr>
        <w:br/>
        <w:t>4.3. В состав Совета старшеклассников входят учащиеся, желающие проявлять активность, инициативу, творчество в работе школьного самоуправления в течение всего года.</w:t>
      </w:r>
      <w:r>
        <w:rPr>
          <w:color w:val="000000"/>
          <w:sz w:val="28"/>
          <w:szCs w:val="28"/>
        </w:rPr>
        <w:br/>
        <w:t>4.4. Совет старшеклассников выбирает основные направления своей работы, распределяет обязанности, организует работу школьного самоуправления.</w:t>
      </w:r>
      <w:r>
        <w:rPr>
          <w:color w:val="000000"/>
          <w:sz w:val="28"/>
          <w:szCs w:val="28"/>
        </w:rPr>
        <w:br/>
        <w:t xml:space="preserve">4.5. Во главе </w:t>
      </w:r>
      <w:proofErr w:type="spellStart"/>
      <w:r>
        <w:rPr>
          <w:color w:val="000000"/>
          <w:sz w:val="28"/>
          <w:szCs w:val="28"/>
        </w:rPr>
        <w:t>Cовета</w:t>
      </w:r>
      <w:proofErr w:type="spellEnd"/>
      <w:r>
        <w:rPr>
          <w:color w:val="000000"/>
          <w:sz w:val="28"/>
          <w:szCs w:val="28"/>
        </w:rPr>
        <w:t xml:space="preserve"> старшеклассников стоит Президент, избранный всеобщим голосованием учащихся 5-11 классов на один год. Президент назначает своего заместителя Вице-президента. Президент Совета старшеклассников работает в тесном контакте с администрацией школы. Состав Совета утверждается общим собранием обучающихся.</w:t>
      </w:r>
      <w:r>
        <w:rPr>
          <w:color w:val="000000"/>
          <w:sz w:val="28"/>
          <w:szCs w:val="28"/>
        </w:rPr>
        <w:br/>
        <w:t xml:space="preserve">4.6. Совет старшеклассников собирается регулярно, допускаются чрезвычайные незапланированные собрания. Президент назначает </w:t>
      </w:r>
      <w:r>
        <w:rPr>
          <w:color w:val="000000"/>
          <w:sz w:val="28"/>
          <w:szCs w:val="28"/>
        </w:rPr>
        <w:lastRenderedPageBreak/>
        <w:t>руководителей комиссий (учебной, досуговой, хозяйственной, правопорядка и др.), сформированных из членов Совета</w:t>
      </w:r>
      <w:r>
        <w:rPr>
          <w:color w:val="000000"/>
          <w:sz w:val="28"/>
          <w:szCs w:val="28"/>
        </w:rPr>
        <w:br/>
        <w:t>4.7. Решения Совета старшеклассников принимаются путем открытого голосования большинством членов, присутствующих на заседании. Принятие решения оформляется протоколом и доводится до сведения педагогического коллектива школы, коллектива учащихся школы, родителей. </w:t>
      </w:r>
      <w:r>
        <w:rPr>
          <w:color w:val="000000"/>
          <w:sz w:val="28"/>
          <w:szCs w:val="28"/>
        </w:rPr>
        <w:br/>
        <w:t>4.7. Совет самостоятельно определяет свою структуру и работает по своему плану. Структура принимается на заседании Совета.</w:t>
      </w:r>
      <w:r>
        <w:rPr>
          <w:color w:val="000000"/>
          <w:sz w:val="28"/>
          <w:szCs w:val="28"/>
        </w:rPr>
        <w:br/>
        <w:t>4.8. Форма деятельности определяется Советом старшеклассников и фиксируется в примерном плане работы на год.</w:t>
      </w:r>
    </w:p>
    <w:p w:rsidR="0042106F" w:rsidRDefault="0042106F" w:rsidP="0042106F">
      <w:pPr>
        <w:pStyle w:val="p12"/>
        <w:shd w:val="clear" w:color="auto" w:fill="FFFFFF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4.9. В Совет делегируется педагог (заместитель директора, педагогический работник, социальный педагог и др.) для оказания педагогической помощи в деятельности Совета.</w:t>
      </w:r>
    </w:p>
    <w:p w:rsidR="0042106F" w:rsidRDefault="0042106F" w:rsidP="0042106F">
      <w:pPr>
        <w:pStyle w:val="p13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4.10. Основные формы работы Совета старшеклассников:</w:t>
      </w:r>
    </w:p>
    <w:p w:rsidR="0042106F" w:rsidRDefault="0042106F" w:rsidP="0042106F">
      <w:pPr>
        <w:pStyle w:val="p13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коллективные творческие дела (познавательные, экологические, трудовые, спортивные, художественные, досуговые);</w:t>
      </w:r>
      <w:r>
        <w:rPr>
          <w:color w:val="000000"/>
          <w:sz w:val="28"/>
          <w:szCs w:val="28"/>
        </w:rPr>
        <w:br/>
        <w:t>- дискуссии, диспуты;</w:t>
      </w:r>
      <w:r>
        <w:rPr>
          <w:color w:val="000000"/>
          <w:sz w:val="28"/>
          <w:szCs w:val="28"/>
        </w:rPr>
        <w:br/>
        <w:t>- конкурсы; деловые игры и другие…</w:t>
      </w:r>
      <w:proofErr w:type="gramEnd"/>
    </w:p>
    <w:p w:rsidR="0042106F" w:rsidRDefault="0042106F" w:rsidP="0042106F">
      <w:pPr>
        <w:pStyle w:val="p13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4.11. Совет старшеклассников инициирует проведение общих акций в соответствии со статусом общеобразовательного учреждения (проведение олимпиад, конкурсов, спортивных мероприятий, уроков здоровья и др.)</w:t>
      </w:r>
    </w:p>
    <w:p w:rsidR="0042106F" w:rsidRDefault="0042106F" w:rsidP="0042106F">
      <w:pPr>
        <w:pStyle w:val="p13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5. Права Совета старшеклассников</w:t>
      </w:r>
    </w:p>
    <w:p w:rsidR="0042106F" w:rsidRDefault="0042106F" w:rsidP="0042106F">
      <w:pPr>
        <w:pStyle w:val="p13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Участвовать в разработке плана воспитательной работы общеобразовательного учреждения.</w:t>
      </w:r>
    </w:p>
    <w:p w:rsidR="0042106F" w:rsidRDefault="0042106F" w:rsidP="0042106F">
      <w:pPr>
        <w:pStyle w:val="p13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5.2. Представлять инициативы обучающихся, одобренные на заседаниях Совета, в органах управления общеобразовательного учреждения.</w:t>
      </w:r>
    </w:p>
    <w:p w:rsidR="0042106F" w:rsidRDefault="0042106F" w:rsidP="0042106F">
      <w:pPr>
        <w:pStyle w:val="p13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5.3. Привлекать школьников к организации мероприятий и праздников соответственно плану воспитательной работы школы.</w:t>
      </w:r>
    </w:p>
    <w:p w:rsidR="0042106F" w:rsidRDefault="0042106F" w:rsidP="0042106F">
      <w:pPr>
        <w:pStyle w:val="p13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5.4. Пользоваться организационной поддержкой должностных лиц школы, отвечающих за воспитательную работу, при подготовке и проведении мероприятий школьного самоуправления.</w:t>
      </w:r>
    </w:p>
    <w:p w:rsidR="0042106F" w:rsidRDefault="0042106F" w:rsidP="0042106F">
      <w:pPr>
        <w:pStyle w:val="p13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5.5. Размещать на территории образовательного учреждения информацию в отведенных для этого местах и в школьных средствах информации, получать время для выступлений своих представителей на классных часах и родительских собраниях.</w:t>
      </w:r>
    </w:p>
    <w:p w:rsidR="0042106F" w:rsidRDefault="0042106F" w:rsidP="0042106F">
      <w:pPr>
        <w:pStyle w:val="p13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/>
        <w:t>5.6. Входить в состав Жюри конкурсов, конференций, проводимых в Образовательном Центре.</w:t>
      </w:r>
    </w:p>
    <w:p w:rsidR="0042106F" w:rsidRDefault="0042106F" w:rsidP="0042106F">
      <w:pPr>
        <w:pStyle w:val="p13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5.7. Вносить на рассмотрение администрации школы предложения о </w:t>
      </w:r>
      <w:r>
        <w:rPr>
          <w:color w:val="000000"/>
          <w:sz w:val="28"/>
          <w:szCs w:val="28"/>
        </w:rPr>
        <w:br/>
        <w:t>поощрении активных старшеклассников.</w:t>
      </w:r>
    </w:p>
    <w:p w:rsidR="0042106F" w:rsidRDefault="0042106F" w:rsidP="0042106F">
      <w:pPr>
        <w:pStyle w:val="p13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5.8. Содействовать разрешению конфликтных вопросов (участвовать в решении школьных проблем).</w:t>
      </w:r>
    </w:p>
    <w:p w:rsidR="0042106F" w:rsidRDefault="0042106F" w:rsidP="0042106F">
      <w:pPr>
        <w:pStyle w:val="p13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6. Обязанности Совета старшеклассников</w:t>
      </w:r>
    </w:p>
    <w:p w:rsidR="0042106F" w:rsidRDefault="0042106F" w:rsidP="0042106F">
      <w:pPr>
        <w:pStyle w:val="p13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Осуществлять планирование деятельности школьного самоуправления на год.</w:t>
      </w:r>
      <w:r>
        <w:rPr>
          <w:color w:val="000000"/>
          <w:sz w:val="28"/>
          <w:szCs w:val="28"/>
        </w:rPr>
        <w:br/>
        <w:t>6.2. Изучать и выражать мнения школьников по вопросам школьной жизни.</w:t>
      </w:r>
      <w:r>
        <w:rPr>
          <w:color w:val="000000"/>
          <w:sz w:val="28"/>
          <w:szCs w:val="28"/>
        </w:rPr>
        <w:br/>
        <w:t>6.3. Размещать информацию о деятельности школьного самоуправления на стенде Совета старшеклассников и в школьных средствах информации (газета, школьный сайт).  </w:t>
      </w:r>
      <w:r>
        <w:rPr>
          <w:color w:val="000000"/>
          <w:sz w:val="28"/>
          <w:szCs w:val="28"/>
        </w:rPr>
        <w:br/>
        <w:t>6.4. Регулярно вести соответствующую документацию.</w:t>
      </w:r>
    </w:p>
    <w:p w:rsidR="0042106F" w:rsidRPr="0042106F" w:rsidRDefault="0042106F" w:rsidP="0042106F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</w:t>
      </w:r>
      <w:r>
        <w:rPr>
          <w:rStyle w:val="apple-converted-space"/>
          <w:color w:val="000000"/>
          <w:sz w:val="28"/>
          <w:szCs w:val="28"/>
        </w:rPr>
        <w:t> </w:t>
      </w:r>
      <w:r w:rsidRPr="0042106F">
        <w:rPr>
          <w:rStyle w:val="s2"/>
          <w:bCs/>
          <w:color w:val="000000"/>
          <w:sz w:val="28"/>
          <w:szCs w:val="28"/>
        </w:rPr>
        <w:t>Члены Совета старшеклассников обязаны:</w:t>
      </w:r>
    </w:p>
    <w:p w:rsidR="0042106F" w:rsidRDefault="0042106F" w:rsidP="0042106F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принимать активное участие в деятельности Совета старшеклассников;</w:t>
      </w:r>
      <w:r>
        <w:rPr>
          <w:color w:val="000000"/>
          <w:sz w:val="28"/>
          <w:szCs w:val="28"/>
        </w:rPr>
        <w:br/>
        <w:t>- быть опорой администрации школы, классных руководителей во всех делах школы и класса;</w:t>
      </w:r>
      <w:r>
        <w:rPr>
          <w:color w:val="000000"/>
          <w:sz w:val="28"/>
          <w:szCs w:val="28"/>
        </w:rPr>
        <w:br/>
        <w:t>- оперативно доводить всю необходимую информацию и его решения до классов, классных руководителей, до каждого ученика;</w:t>
      </w:r>
      <w:r>
        <w:rPr>
          <w:color w:val="000000"/>
          <w:sz w:val="28"/>
          <w:szCs w:val="28"/>
        </w:rPr>
        <w:br/>
        <w:t>- принимать активное участие в планировании воспитательной работы образовательного учреждения, на своих заседаниях обсуждать и утверждать планы подготовки и проведения мероприятий;</w:t>
      </w:r>
      <w:r>
        <w:rPr>
          <w:color w:val="000000"/>
          <w:sz w:val="28"/>
          <w:szCs w:val="28"/>
        </w:rPr>
        <w:br/>
        <w:t>- решать вопросы, связанные с самообслуживанием, поддержанием порядка, дисциплины, дежурства в школе, контролировать выполнение учащимися основных обязанностей;</w:t>
      </w:r>
      <w:r>
        <w:rPr>
          <w:color w:val="000000"/>
          <w:sz w:val="28"/>
          <w:szCs w:val="28"/>
        </w:rPr>
        <w:br/>
        <w:t>- оказывать содействие и защиту прав и интересов обучающихся на всех уровнях управления образовательным учреждением.</w:t>
      </w:r>
    </w:p>
    <w:p w:rsidR="0042106F" w:rsidRDefault="0042106F" w:rsidP="0042106F">
      <w:pPr>
        <w:pStyle w:val="p14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s2"/>
          <w:b/>
          <w:bCs/>
          <w:color w:val="000000"/>
          <w:sz w:val="28"/>
          <w:szCs w:val="28"/>
        </w:rPr>
        <w:t>7. Документация и отчетность Совета старшеклассников</w:t>
      </w:r>
    </w:p>
    <w:p w:rsidR="0042106F" w:rsidRDefault="0042106F" w:rsidP="0042106F">
      <w:pPr>
        <w:pStyle w:val="p13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План работы совета старшеклассников составляется на весь учебный год исходя из плана воспитательной работы учреждения.</w:t>
      </w:r>
      <w:r>
        <w:rPr>
          <w:color w:val="000000"/>
          <w:sz w:val="28"/>
          <w:szCs w:val="28"/>
        </w:rPr>
        <w:br/>
        <w:t>7.2. Анализ деятельности совета старшеклассников представляется заместителю директора по воспитательной работе в конце учебного года.</w:t>
      </w:r>
    </w:p>
    <w:p w:rsidR="0042106F" w:rsidRDefault="0042106F" w:rsidP="0042106F">
      <w:pPr>
        <w:pStyle w:val="p13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Все решения совета старшеклассников оформляются протоколами и публикуются (в случае необходимости) в школьных средствах массовой информации.</w:t>
      </w:r>
    </w:p>
    <w:p w:rsidR="00525C89" w:rsidRDefault="00525C89" w:rsidP="0042106F"/>
    <w:sectPr w:rsidR="0052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74"/>
    <w:rsid w:val="00040F50"/>
    <w:rsid w:val="0042106F"/>
    <w:rsid w:val="004C2069"/>
    <w:rsid w:val="00525C89"/>
    <w:rsid w:val="00B0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42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2106F"/>
  </w:style>
  <w:style w:type="paragraph" w:customStyle="1" w:styleId="p6">
    <w:name w:val="p6"/>
    <w:basedOn w:val="a"/>
    <w:rsid w:val="0042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2106F"/>
  </w:style>
  <w:style w:type="paragraph" w:customStyle="1" w:styleId="p7">
    <w:name w:val="p7"/>
    <w:basedOn w:val="a"/>
    <w:rsid w:val="0042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2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2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2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2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2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2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2106F"/>
  </w:style>
  <w:style w:type="paragraph" w:customStyle="1" w:styleId="p14">
    <w:name w:val="p14"/>
    <w:basedOn w:val="a"/>
    <w:rsid w:val="0042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106F"/>
  </w:style>
  <w:style w:type="paragraph" w:customStyle="1" w:styleId="p3">
    <w:name w:val="p3"/>
    <w:basedOn w:val="a"/>
    <w:rsid w:val="0042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21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42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2106F"/>
  </w:style>
  <w:style w:type="paragraph" w:customStyle="1" w:styleId="p6">
    <w:name w:val="p6"/>
    <w:basedOn w:val="a"/>
    <w:rsid w:val="0042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2106F"/>
  </w:style>
  <w:style w:type="paragraph" w:customStyle="1" w:styleId="p7">
    <w:name w:val="p7"/>
    <w:basedOn w:val="a"/>
    <w:rsid w:val="0042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2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2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2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2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2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2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2106F"/>
  </w:style>
  <w:style w:type="paragraph" w:customStyle="1" w:styleId="p14">
    <w:name w:val="p14"/>
    <w:basedOn w:val="a"/>
    <w:rsid w:val="0042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106F"/>
  </w:style>
  <w:style w:type="paragraph" w:customStyle="1" w:styleId="p3">
    <w:name w:val="p3"/>
    <w:basedOn w:val="a"/>
    <w:rsid w:val="0042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21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4</cp:revision>
  <cp:lastPrinted>2015-12-19T14:48:00Z</cp:lastPrinted>
  <dcterms:created xsi:type="dcterms:W3CDTF">2015-12-19T14:48:00Z</dcterms:created>
  <dcterms:modified xsi:type="dcterms:W3CDTF">2015-12-21T12:44:00Z</dcterms:modified>
</cp:coreProperties>
</file>